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80" w:rsidRDefault="00EF3180" w:rsidP="00EF3180">
      <w:pPr>
        <w:jc w:val="center"/>
        <w:rPr>
          <w:b/>
          <w:sz w:val="36"/>
        </w:rPr>
      </w:pPr>
    </w:p>
    <w:p w:rsidR="00EF3180" w:rsidRDefault="00EF3180" w:rsidP="00EF3180">
      <w:pPr>
        <w:jc w:val="center"/>
        <w:rPr>
          <w:b/>
          <w:sz w:val="16"/>
        </w:rPr>
      </w:pPr>
    </w:p>
    <w:p w:rsidR="00EF3180" w:rsidRDefault="00EF3180" w:rsidP="00EF3180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 w:rsidR="00EF3180" w:rsidRDefault="00EF3180" w:rsidP="00EF3180">
      <w:pPr>
        <w:jc w:val="center"/>
        <w:rPr>
          <w:b/>
          <w:sz w:val="16"/>
          <w:u w:val="single"/>
        </w:rPr>
      </w:pPr>
    </w:p>
    <w:p w:rsidR="00EF3180" w:rsidRDefault="00EF3180" w:rsidP="00EF31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  Д  М  И  Н  И  С  Т  Р  А  Ц  И  </w:t>
      </w:r>
      <w:proofErr w:type="spellStart"/>
      <w:proofErr w:type="gramStart"/>
      <w:r>
        <w:rPr>
          <w:b/>
          <w:sz w:val="32"/>
          <w:szCs w:val="32"/>
        </w:rPr>
        <w:t>И</w:t>
      </w:r>
      <w:proofErr w:type="spellEnd"/>
      <w:proofErr w:type="gramEnd"/>
    </w:p>
    <w:p w:rsidR="00EF3180" w:rsidRDefault="00EF3180" w:rsidP="00EF318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ЗАКРЫТОГО АДМИНИСТРАТИВНО-ТЕРРИТОРИАЛЬНОГО ОБРАЗОВАНИЯ </w:t>
      </w:r>
    </w:p>
    <w:p w:rsidR="00EF3180" w:rsidRDefault="00EF3180" w:rsidP="00EF3180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г. </w:t>
      </w:r>
      <w:proofErr w:type="gramStart"/>
      <w:r>
        <w:rPr>
          <w:sz w:val="26"/>
          <w:szCs w:val="26"/>
        </w:rPr>
        <w:t>РАДУЖНЫЙ</w:t>
      </w:r>
      <w:proofErr w:type="gramEnd"/>
      <w:r>
        <w:rPr>
          <w:sz w:val="26"/>
          <w:szCs w:val="26"/>
        </w:rPr>
        <w:t xml:space="preserve">  ВЛАДИМИРСКОЙ ОБЛАСТИ</w:t>
      </w:r>
    </w:p>
    <w:p w:rsidR="00EF3180" w:rsidRDefault="00EF3180" w:rsidP="00EF3180">
      <w:pPr>
        <w:rPr>
          <w:b/>
          <w:sz w:val="28"/>
        </w:rPr>
      </w:pPr>
    </w:p>
    <w:p w:rsidR="00EF3180" w:rsidRDefault="00EF3180" w:rsidP="00EF3180">
      <w:pPr>
        <w:rPr>
          <w:b/>
          <w:sz w:val="28"/>
        </w:rPr>
      </w:pPr>
    </w:p>
    <w:p w:rsidR="00893FE1" w:rsidRDefault="00EF3180" w:rsidP="00893FE1">
      <w:pPr>
        <w:rPr>
          <w:sz w:val="28"/>
          <w:u w:val="single"/>
        </w:rPr>
      </w:pPr>
      <w:r w:rsidRPr="00893FE1">
        <w:rPr>
          <w:sz w:val="28"/>
        </w:rPr>
        <w:t xml:space="preserve"> </w:t>
      </w:r>
      <w:r w:rsidR="00734932" w:rsidRPr="00734932">
        <w:rPr>
          <w:sz w:val="28"/>
          <w:u w:val="single"/>
        </w:rPr>
        <w:t>19.02.2026</w:t>
      </w:r>
      <w:r w:rsidRPr="00734932">
        <w:rPr>
          <w:b/>
          <w:sz w:val="28"/>
          <w:u w:val="single"/>
        </w:rPr>
        <w:t xml:space="preserve"> </w:t>
      </w:r>
      <w:r>
        <w:rPr>
          <w:b/>
          <w:sz w:val="28"/>
        </w:rPr>
        <w:t xml:space="preserve">                        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253FA">
        <w:rPr>
          <w:b/>
          <w:sz w:val="28"/>
        </w:rPr>
        <w:t xml:space="preserve">              </w:t>
      </w:r>
      <w:r w:rsidR="00734932">
        <w:rPr>
          <w:b/>
          <w:sz w:val="28"/>
        </w:rPr>
        <w:t xml:space="preserve">                    </w:t>
      </w:r>
      <w:r w:rsidRPr="00B912B4">
        <w:rPr>
          <w:sz w:val="28"/>
          <w:u w:val="single"/>
        </w:rPr>
        <w:t xml:space="preserve">№ </w:t>
      </w:r>
      <w:r w:rsidR="00734932">
        <w:rPr>
          <w:sz w:val="28"/>
          <w:u w:val="single"/>
        </w:rPr>
        <w:t>231</w:t>
      </w:r>
    </w:p>
    <w:p w:rsidR="00893FE1" w:rsidRPr="000514A7" w:rsidRDefault="00EF3180" w:rsidP="00893FE1">
      <w:pPr>
        <w:rPr>
          <w:bCs/>
          <w:sz w:val="26"/>
          <w:szCs w:val="26"/>
        </w:rPr>
      </w:pPr>
      <w:r w:rsidRPr="000514A7">
        <w:rPr>
          <w:bCs/>
          <w:sz w:val="26"/>
          <w:szCs w:val="26"/>
        </w:rPr>
        <w:t xml:space="preserve">О внесении изменений в постановление </w:t>
      </w:r>
    </w:p>
    <w:p w:rsidR="00893FE1" w:rsidRPr="000514A7" w:rsidRDefault="00EF3180" w:rsidP="00893FE1">
      <w:pPr>
        <w:rPr>
          <w:bCs/>
          <w:sz w:val="26"/>
          <w:szCs w:val="26"/>
        </w:rPr>
      </w:pPr>
      <w:proofErr w:type="gramStart"/>
      <w:r w:rsidRPr="000514A7">
        <w:rPr>
          <w:bCs/>
          <w:sz w:val="26"/>
          <w:szCs w:val="26"/>
        </w:rPr>
        <w:t>администрации</w:t>
      </w:r>
      <w:proofErr w:type="gramEnd"/>
      <w:r w:rsidRPr="000514A7">
        <w:rPr>
          <w:bCs/>
          <w:sz w:val="26"/>
          <w:szCs w:val="26"/>
        </w:rPr>
        <w:t xml:space="preserve"> ЗАТО г. Радужный </w:t>
      </w:r>
    </w:p>
    <w:p w:rsidR="00893FE1" w:rsidRPr="000514A7" w:rsidRDefault="00EF3180" w:rsidP="00893FE1">
      <w:pPr>
        <w:rPr>
          <w:bCs/>
          <w:sz w:val="26"/>
          <w:szCs w:val="26"/>
        </w:rPr>
      </w:pPr>
      <w:r w:rsidRPr="000514A7">
        <w:rPr>
          <w:bCs/>
          <w:sz w:val="26"/>
          <w:szCs w:val="26"/>
        </w:rPr>
        <w:t>Владимирской области от 16.04.2021 № 449</w:t>
      </w:r>
    </w:p>
    <w:p w:rsidR="00D84509" w:rsidRPr="000514A7" w:rsidRDefault="00893FE1" w:rsidP="00893FE1">
      <w:pPr>
        <w:rPr>
          <w:bCs/>
          <w:sz w:val="26"/>
          <w:szCs w:val="26"/>
        </w:rPr>
      </w:pPr>
      <w:r w:rsidRPr="000514A7">
        <w:rPr>
          <w:bCs/>
          <w:sz w:val="26"/>
          <w:szCs w:val="26"/>
        </w:rPr>
        <w:t xml:space="preserve"> </w:t>
      </w:r>
      <w:r w:rsidR="00D84509" w:rsidRPr="000514A7">
        <w:rPr>
          <w:bCs/>
          <w:sz w:val="26"/>
          <w:szCs w:val="26"/>
        </w:rPr>
        <w:t xml:space="preserve">«Об утверждении Порядка определения </w:t>
      </w:r>
    </w:p>
    <w:p w:rsidR="00D84509" w:rsidRPr="000514A7" w:rsidRDefault="00D84509" w:rsidP="00893FE1">
      <w:pPr>
        <w:rPr>
          <w:bCs/>
          <w:sz w:val="26"/>
          <w:szCs w:val="26"/>
        </w:rPr>
      </w:pPr>
      <w:r w:rsidRPr="000514A7">
        <w:rPr>
          <w:bCs/>
          <w:sz w:val="26"/>
          <w:szCs w:val="26"/>
        </w:rPr>
        <w:t xml:space="preserve">объема и условий предоставления из бюджета </w:t>
      </w:r>
    </w:p>
    <w:p w:rsidR="00D84509" w:rsidRPr="000514A7" w:rsidRDefault="00D84509" w:rsidP="00893FE1">
      <w:pPr>
        <w:rPr>
          <w:bCs/>
          <w:sz w:val="26"/>
          <w:szCs w:val="26"/>
        </w:rPr>
      </w:pPr>
      <w:r w:rsidRPr="000514A7">
        <w:rPr>
          <w:bCs/>
          <w:sz w:val="26"/>
          <w:szCs w:val="26"/>
        </w:rPr>
        <w:t>ЗАТО г. </w:t>
      </w:r>
      <w:proofErr w:type="gramStart"/>
      <w:r w:rsidRPr="000514A7">
        <w:rPr>
          <w:bCs/>
          <w:sz w:val="26"/>
          <w:szCs w:val="26"/>
        </w:rPr>
        <w:t>Радужный</w:t>
      </w:r>
      <w:proofErr w:type="gramEnd"/>
      <w:r w:rsidRPr="000514A7">
        <w:rPr>
          <w:bCs/>
          <w:sz w:val="26"/>
          <w:szCs w:val="26"/>
        </w:rPr>
        <w:t xml:space="preserve"> Владимирской области </w:t>
      </w:r>
    </w:p>
    <w:p w:rsidR="00D84509" w:rsidRPr="000514A7" w:rsidRDefault="00D84509" w:rsidP="00893FE1">
      <w:pPr>
        <w:rPr>
          <w:bCs/>
          <w:sz w:val="26"/>
          <w:szCs w:val="26"/>
        </w:rPr>
      </w:pPr>
      <w:r w:rsidRPr="000514A7">
        <w:rPr>
          <w:bCs/>
          <w:sz w:val="26"/>
          <w:szCs w:val="26"/>
        </w:rPr>
        <w:t xml:space="preserve">муниципальным бюджетным учреждениям </w:t>
      </w:r>
    </w:p>
    <w:p w:rsidR="00D84509" w:rsidRPr="000514A7" w:rsidRDefault="00D84509" w:rsidP="00893FE1">
      <w:pPr>
        <w:rPr>
          <w:bCs/>
          <w:sz w:val="26"/>
          <w:szCs w:val="26"/>
        </w:rPr>
      </w:pPr>
      <w:r w:rsidRPr="000514A7">
        <w:rPr>
          <w:bCs/>
          <w:sz w:val="26"/>
          <w:szCs w:val="26"/>
        </w:rPr>
        <w:t xml:space="preserve">субсидий на иные цели, не связанные </w:t>
      </w:r>
      <w:proofErr w:type="gramStart"/>
      <w:r w:rsidRPr="000514A7">
        <w:rPr>
          <w:bCs/>
          <w:sz w:val="26"/>
          <w:szCs w:val="26"/>
        </w:rPr>
        <w:t>с</w:t>
      </w:r>
      <w:proofErr w:type="gramEnd"/>
      <w:r w:rsidRPr="000514A7">
        <w:rPr>
          <w:bCs/>
          <w:sz w:val="26"/>
          <w:szCs w:val="26"/>
        </w:rPr>
        <w:t xml:space="preserve"> </w:t>
      </w:r>
    </w:p>
    <w:p w:rsidR="00D84509" w:rsidRPr="000514A7" w:rsidRDefault="00D84509" w:rsidP="00893FE1">
      <w:pPr>
        <w:rPr>
          <w:bCs/>
          <w:sz w:val="26"/>
          <w:szCs w:val="26"/>
        </w:rPr>
      </w:pPr>
      <w:r w:rsidRPr="000514A7">
        <w:rPr>
          <w:bCs/>
          <w:sz w:val="26"/>
          <w:szCs w:val="26"/>
        </w:rPr>
        <w:t xml:space="preserve">финансовым обеспечением выполнения </w:t>
      </w:r>
    </w:p>
    <w:p w:rsidR="00D84509" w:rsidRPr="000514A7" w:rsidRDefault="00D84509" w:rsidP="00893FE1">
      <w:pPr>
        <w:rPr>
          <w:bCs/>
          <w:sz w:val="26"/>
          <w:szCs w:val="26"/>
        </w:rPr>
      </w:pPr>
      <w:r w:rsidRPr="000514A7">
        <w:rPr>
          <w:bCs/>
          <w:sz w:val="26"/>
          <w:szCs w:val="26"/>
        </w:rPr>
        <w:t xml:space="preserve">муниципального задания на оказание </w:t>
      </w:r>
    </w:p>
    <w:p w:rsidR="00D84509" w:rsidRPr="000514A7" w:rsidRDefault="00D84509" w:rsidP="00893FE1">
      <w:pPr>
        <w:rPr>
          <w:bCs/>
          <w:sz w:val="26"/>
          <w:szCs w:val="26"/>
        </w:rPr>
      </w:pPr>
      <w:r w:rsidRPr="000514A7">
        <w:rPr>
          <w:bCs/>
          <w:sz w:val="26"/>
          <w:szCs w:val="26"/>
        </w:rPr>
        <w:t xml:space="preserve">муниципальных услуг (выполнение работ)» </w:t>
      </w:r>
    </w:p>
    <w:p w:rsidR="00F92D77" w:rsidRDefault="00F92D77" w:rsidP="00EF318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3180" w:rsidRPr="00EF3180" w:rsidRDefault="00EF3180" w:rsidP="00EF3180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EF31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четвертым пункта 1 статьи 78.1</w:t>
        </w:r>
      </w:hyperlink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со </w:t>
      </w:r>
      <w:hyperlink r:id="rId8" w:history="1">
        <w:r w:rsidRPr="00EF31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52</w:t>
        </w:r>
      </w:hyperlink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EF3180">
          <w:rPr>
            <w:rFonts w:ascii="Times New Roman" w:hAnsi="Times New Roman" w:cs="Times New Roman"/>
            <w:color w:val="000000" w:themeColor="text1"/>
            <w:sz w:val="28"/>
            <w:szCs w:val="28"/>
          </w:rPr>
          <w:t>53</w:t>
        </w:r>
      </w:hyperlink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20.03.2025</w:t>
      </w:r>
      <w:r w:rsidR="00893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33-ФЗ </w:t>
      </w:r>
      <w:r w:rsidR="00F92D7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92D7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EF31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22.02.2020 </w:t>
      </w:r>
      <w:r w:rsidR="00893FE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203 </w:t>
      </w:r>
      <w:r w:rsidR="00F92D7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>Об общих</w:t>
      </w:r>
      <w:proofErr w:type="gramEnd"/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требованиях к нормативным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F92D7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11" w:history="1">
        <w:r w:rsidRPr="00EF31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36</w:t>
        </w:r>
      </w:hyperlink>
      <w:r w:rsidRPr="00EF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Pr="00EF31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закрытого административно-территориального образования г. Радужный Владимирской области, </w:t>
      </w:r>
      <w:proofErr w:type="gramEnd"/>
    </w:p>
    <w:p w:rsidR="00EF3180" w:rsidRDefault="00EF3180" w:rsidP="00EF3180">
      <w:pPr>
        <w:ind w:firstLine="1276"/>
        <w:rPr>
          <w:color w:val="000000" w:themeColor="text1"/>
          <w:sz w:val="28"/>
          <w:szCs w:val="28"/>
        </w:rPr>
      </w:pPr>
      <w:r w:rsidRPr="00EF3180">
        <w:rPr>
          <w:color w:val="000000" w:themeColor="text1"/>
          <w:sz w:val="28"/>
          <w:szCs w:val="28"/>
        </w:rPr>
        <w:t xml:space="preserve">                                     </w:t>
      </w:r>
    </w:p>
    <w:p w:rsidR="00EF3180" w:rsidRDefault="00EF3180" w:rsidP="00EF3180">
      <w:pPr>
        <w:ind w:firstLine="1276"/>
        <w:rPr>
          <w:bCs/>
          <w:spacing w:val="6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 w:rsidRPr="00EF3180">
        <w:rPr>
          <w:color w:val="000000" w:themeColor="text1"/>
          <w:sz w:val="28"/>
          <w:szCs w:val="28"/>
        </w:rPr>
        <w:t xml:space="preserve"> </w:t>
      </w:r>
      <w:r w:rsidRPr="00EF3180">
        <w:rPr>
          <w:bCs/>
          <w:color w:val="000000" w:themeColor="text1"/>
          <w:spacing w:val="60"/>
          <w:sz w:val="28"/>
          <w:szCs w:val="28"/>
        </w:rPr>
        <w:t>ПОСТАНОВЛЯЮ</w:t>
      </w:r>
      <w:r w:rsidRPr="006913F8">
        <w:rPr>
          <w:bCs/>
          <w:spacing w:val="60"/>
          <w:sz w:val="28"/>
          <w:szCs w:val="28"/>
        </w:rPr>
        <w:t>:</w:t>
      </w:r>
    </w:p>
    <w:p w:rsidR="00EF3180" w:rsidRPr="00E65C80" w:rsidRDefault="00EF3180" w:rsidP="00EF31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3180" w:rsidRDefault="00D84509" w:rsidP="00EF318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F3180">
        <w:rPr>
          <w:bCs/>
          <w:sz w:val="28"/>
          <w:szCs w:val="28"/>
        </w:rPr>
        <w:t xml:space="preserve">1. Внести в постановление </w:t>
      </w:r>
      <w:proofErr w:type="gramStart"/>
      <w:r w:rsidR="00EF3180">
        <w:rPr>
          <w:bCs/>
          <w:sz w:val="28"/>
          <w:szCs w:val="28"/>
        </w:rPr>
        <w:t>администрации</w:t>
      </w:r>
      <w:proofErr w:type="gramEnd"/>
      <w:r w:rsidR="00EF3180">
        <w:rPr>
          <w:bCs/>
          <w:sz w:val="28"/>
          <w:szCs w:val="28"/>
        </w:rPr>
        <w:t xml:space="preserve"> ЗАТО г. Радужный Владимирской области от 16</w:t>
      </w:r>
      <w:r w:rsidR="00893FE1">
        <w:rPr>
          <w:bCs/>
          <w:sz w:val="28"/>
          <w:szCs w:val="28"/>
        </w:rPr>
        <w:t>.04.</w:t>
      </w:r>
      <w:r w:rsidR="00EF3180">
        <w:rPr>
          <w:bCs/>
          <w:sz w:val="28"/>
          <w:szCs w:val="28"/>
        </w:rPr>
        <w:t>2021 № 449 «Об утверждении Порядка определения объема и условий предоставления из бюджета ЗАТО г. Радужный Владимирской области муниципальным бюджетным учреждениям субсидий на иные цели, не связанные с финансовым обеспечением выполнения муниципального задания на оказание муниципальных услуг (выполнение работ)»</w:t>
      </w:r>
      <w:r w:rsidR="00893FE1">
        <w:rPr>
          <w:bCs/>
          <w:sz w:val="28"/>
          <w:szCs w:val="28"/>
        </w:rPr>
        <w:t xml:space="preserve"> </w:t>
      </w:r>
      <w:r w:rsidR="00EF3180">
        <w:rPr>
          <w:bCs/>
          <w:sz w:val="28"/>
          <w:szCs w:val="28"/>
        </w:rPr>
        <w:t xml:space="preserve"> следующие изменения:</w:t>
      </w:r>
    </w:p>
    <w:p w:rsidR="00EF3180" w:rsidRDefault="00EF3180" w:rsidP="00EF318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Раздел 1 </w:t>
      </w:r>
      <w:r w:rsidR="008B555B">
        <w:rPr>
          <w:bCs/>
          <w:sz w:val="28"/>
          <w:szCs w:val="28"/>
        </w:rPr>
        <w:t xml:space="preserve">Порядка </w:t>
      </w:r>
      <w:r>
        <w:rPr>
          <w:bCs/>
          <w:sz w:val="28"/>
          <w:szCs w:val="28"/>
        </w:rPr>
        <w:t>изложить  в новой редакции:</w:t>
      </w:r>
    </w:p>
    <w:p w:rsidR="00EF3180" w:rsidRPr="00EF3180" w:rsidRDefault="00EF3180" w:rsidP="00EF318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F3180">
        <w:rPr>
          <w:bCs/>
          <w:sz w:val="28"/>
          <w:szCs w:val="28"/>
        </w:rPr>
        <w:t>1.1. Настоящий Порядок устанавливает правила определения объема и условий предоставления из бюджета ЗАТО г</w:t>
      </w:r>
      <w:proofErr w:type="gramStart"/>
      <w:r w:rsidRPr="00EF3180">
        <w:rPr>
          <w:bCs/>
          <w:sz w:val="28"/>
          <w:szCs w:val="28"/>
        </w:rPr>
        <w:t>.Р</w:t>
      </w:r>
      <w:proofErr w:type="gramEnd"/>
      <w:r w:rsidRPr="00EF3180">
        <w:rPr>
          <w:bCs/>
          <w:sz w:val="28"/>
          <w:szCs w:val="28"/>
        </w:rPr>
        <w:t>адужный Владимирской области (далее - городского бюджета) муниципальным бюджетным учреждениям (далее – Учреждение) субсидий на иные цели (далее – Субсидия, Порядок).</w:t>
      </w:r>
    </w:p>
    <w:p w:rsidR="00EF3180" w:rsidRPr="00EF3180" w:rsidRDefault="00EF3180" w:rsidP="00EF3180">
      <w:pPr>
        <w:ind w:firstLine="540"/>
        <w:jc w:val="both"/>
        <w:rPr>
          <w:bCs/>
          <w:sz w:val="28"/>
          <w:szCs w:val="28"/>
        </w:rPr>
      </w:pPr>
      <w:bookmarkStart w:id="0" w:name="Par39"/>
      <w:bookmarkEnd w:id="0"/>
      <w:r w:rsidRPr="00EF3180">
        <w:rPr>
          <w:bCs/>
          <w:sz w:val="28"/>
          <w:szCs w:val="28"/>
        </w:rPr>
        <w:lastRenderedPageBreak/>
        <w:t xml:space="preserve">1.2. Субсидии предоставляются в целях финансового обеспечения расходов Учреждения, не связанных с оказанием им в соответствии с муниципальным заданием услуг (выполнением работ),  включая расходы </w:t>
      </w:r>
      <w:proofErr w:type="gramStart"/>
      <w:r w:rsidRPr="00EF3180">
        <w:rPr>
          <w:bCs/>
          <w:sz w:val="28"/>
          <w:szCs w:val="28"/>
        </w:rPr>
        <w:t>на</w:t>
      </w:r>
      <w:proofErr w:type="gramEnd"/>
      <w:r w:rsidRPr="00EF3180">
        <w:rPr>
          <w:bCs/>
          <w:sz w:val="28"/>
          <w:szCs w:val="28"/>
        </w:rPr>
        <w:t>:</w:t>
      </w:r>
    </w:p>
    <w:p w:rsidR="00EF3180" w:rsidRPr="00EF3180" w:rsidRDefault="00EF3180" w:rsidP="00EF3180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1.2.1. Приобретение основных сре</w:t>
      </w:r>
      <w:proofErr w:type="gramStart"/>
      <w:r w:rsidRPr="00EF3180">
        <w:rPr>
          <w:bCs/>
          <w:sz w:val="28"/>
          <w:szCs w:val="28"/>
        </w:rPr>
        <w:t>дств дл</w:t>
      </w:r>
      <w:proofErr w:type="gramEnd"/>
      <w:r w:rsidRPr="00EF3180">
        <w:rPr>
          <w:bCs/>
          <w:sz w:val="28"/>
          <w:szCs w:val="28"/>
        </w:rPr>
        <w:t>я осуществления видов деятельности Учреждений, предусмотренных учредительными документами.</w:t>
      </w:r>
    </w:p>
    <w:p w:rsidR="00EF3180" w:rsidRPr="00EF3180" w:rsidRDefault="00EF3180" w:rsidP="00EF3180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1.2.2. Осуществление работ по разработке проектно-сметной документации, проведению государственной экспертизы проектно-сметной документации, капитальному и текущему ремонту имущества, закрепленного за Учреждением на праве оперативного управления.</w:t>
      </w:r>
    </w:p>
    <w:p w:rsidR="00EF3180" w:rsidRPr="00EF3180" w:rsidRDefault="00EF3180" w:rsidP="00EF3180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1.2.3. Реализацию мероприятий, проводимых в рамках муниципальных программ, национальных, региональных и инициативных проектов.</w:t>
      </w:r>
    </w:p>
    <w:p w:rsidR="00EF3180" w:rsidRPr="00EF3180" w:rsidRDefault="00EF3180" w:rsidP="00EF3180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1.2.4. Приобретение нефинансовых активов.</w:t>
      </w:r>
    </w:p>
    <w:p w:rsidR="00EF3180" w:rsidRPr="00EF3180" w:rsidRDefault="00EF3180" w:rsidP="00EF3180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1.2.5. Осуществление иных расходов, не относящихся к бюджетным инвестициям.</w:t>
      </w:r>
    </w:p>
    <w:p w:rsidR="00EF3180" w:rsidRDefault="00EF3180" w:rsidP="00EF3180">
      <w:pPr>
        <w:ind w:firstLine="540"/>
        <w:jc w:val="both"/>
        <w:rPr>
          <w:bCs/>
          <w:sz w:val="28"/>
          <w:szCs w:val="28"/>
        </w:rPr>
      </w:pPr>
      <w:r w:rsidRPr="00EF3180">
        <w:rPr>
          <w:bCs/>
          <w:sz w:val="28"/>
          <w:szCs w:val="28"/>
        </w:rPr>
        <w:t>1.3. Субсидия предоставляется управлением образования администрации ЗАТО г</w:t>
      </w:r>
      <w:proofErr w:type="gramStart"/>
      <w:r w:rsidRPr="00EF3180">
        <w:rPr>
          <w:bCs/>
          <w:sz w:val="28"/>
          <w:szCs w:val="28"/>
        </w:rPr>
        <w:t>.Р</w:t>
      </w:r>
      <w:proofErr w:type="gramEnd"/>
      <w:r w:rsidRPr="00EF3180">
        <w:rPr>
          <w:bCs/>
          <w:sz w:val="28"/>
          <w:szCs w:val="28"/>
        </w:rPr>
        <w:t>адужный Владимирской области в отношении подведомственных муниципальных бюджетных образовательных учреждений, муниципальным казенным учреждением «Комитет по культуре и спорту ЗАТО г.Радужный Владимирской области</w:t>
      </w:r>
      <w:r>
        <w:rPr>
          <w:bCs/>
          <w:sz w:val="28"/>
          <w:szCs w:val="28"/>
        </w:rPr>
        <w:t>»</w:t>
      </w:r>
      <w:r w:rsidRPr="00EF3180">
        <w:rPr>
          <w:bCs/>
          <w:sz w:val="28"/>
          <w:szCs w:val="28"/>
        </w:rPr>
        <w:t xml:space="preserve"> в отношении подведомственных муниципальных учреждений культуры и дополнительного образования  (далее – </w:t>
      </w:r>
      <w:r w:rsidR="00A41718">
        <w:rPr>
          <w:bCs/>
          <w:sz w:val="28"/>
          <w:szCs w:val="28"/>
        </w:rPr>
        <w:t>главный распорядитель бюджетных средств)</w:t>
      </w:r>
      <w:r w:rsidRPr="00EF3180">
        <w:rPr>
          <w:bCs/>
          <w:sz w:val="28"/>
          <w:szCs w:val="28"/>
        </w:rPr>
        <w:t xml:space="preserve">, до которых в соответствии с бюджетным законодательством Российской Федерации как до получателей бюджетных средств доведены в установленном </w:t>
      </w:r>
      <w:proofErr w:type="gramStart"/>
      <w:r w:rsidRPr="00EF3180">
        <w:rPr>
          <w:bCs/>
          <w:sz w:val="28"/>
          <w:szCs w:val="28"/>
        </w:rPr>
        <w:t>порядке</w:t>
      </w:r>
      <w:proofErr w:type="gramEnd"/>
      <w:r w:rsidRPr="00EF3180">
        <w:rPr>
          <w:bCs/>
          <w:sz w:val="28"/>
          <w:szCs w:val="28"/>
        </w:rPr>
        <w:t xml:space="preserve"> лимиты бюджетных обязательств на предоставлени</w:t>
      </w:r>
      <w:r>
        <w:rPr>
          <w:bCs/>
          <w:sz w:val="28"/>
          <w:szCs w:val="28"/>
        </w:rPr>
        <w:t>е</w:t>
      </w:r>
      <w:r w:rsidRPr="00EF3180">
        <w:rPr>
          <w:bCs/>
          <w:sz w:val="28"/>
          <w:szCs w:val="28"/>
        </w:rPr>
        <w:t xml:space="preserve"> Субсидий на соответствующий финансовый год и плановый период.</w:t>
      </w:r>
      <w:r>
        <w:rPr>
          <w:bCs/>
          <w:sz w:val="28"/>
          <w:szCs w:val="28"/>
        </w:rPr>
        <w:t>».</w:t>
      </w:r>
    </w:p>
    <w:p w:rsidR="00D84509" w:rsidRPr="00EF3180" w:rsidRDefault="00D84509" w:rsidP="00EF3180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По тексту Порядка слово «Учредитель»  в соответствующем падеже заменить словами «главный </w:t>
      </w:r>
      <w:r w:rsidR="00AD1A98">
        <w:rPr>
          <w:bCs/>
          <w:sz w:val="28"/>
          <w:szCs w:val="28"/>
        </w:rPr>
        <w:t>распорядитель бюджетных средств</w:t>
      </w:r>
      <w:r>
        <w:rPr>
          <w:bCs/>
          <w:sz w:val="28"/>
          <w:szCs w:val="28"/>
        </w:rPr>
        <w:t>» в ответствующем падеже.</w:t>
      </w:r>
    </w:p>
    <w:p w:rsidR="00893FE1" w:rsidRPr="00893FE1" w:rsidRDefault="00EF3180" w:rsidP="00893FE1">
      <w:pPr>
        <w:ind w:firstLine="540"/>
        <w:jc w:val="both"/>
        <w:rPr>
          <w:bCs/>
          <w:sz w:val="28"/>
          <w:szCs w:val="28"/>
        </w:rPr>
      </w:pPr>
      <w:r w:rsidRPr="00893FE1">
        <w:rPr>
          <w:bCs/>
          <w:sz w:val="28"/>
          <w:szCs w:val="28"/>
        </w:rPr>
        <w:t xml:space="preserve">2. </w:t>
      </w:r>
      <w:proofErr w:type="gramStart"/>
      <w:r w:rsidRPr="00893FE1">
        <w:rPr>
          <w:bCs/>
          <w:sz w:val="28"/>
          <w:szCs w:val="28"/>
        </w:rPr>
        <w:t>Контроль за</w:t>
      </w:r>
      <w:proofErr w:type="gramEnd"/>
      <w:r w:rsidRPr="00893FE1">
        <w:rPr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893FE1" w:rsidRPr="00893FE1">
        <w:rPr>
          <w:bCs/>
          <w:sz w:val="28"/>
          <w:szCs w:val="28"/>
        </w:rPr>
        <w:t xml:space="preserve"> по социальной политике, начальника управления образования.</w:t>
      </w:r>
    </w:p>
    <w:p w:rsidR="00EF3180" w:rsidRPr="00893FE1" w:rsidRDefault="00EF3180" w:rsidP="00F473A0">
      <w:pPr>
        <w:ind w:firstLine="851"/>
        <w:jc w:val="both"/>
        <w:rPr>
          <w:bCs/>
          <w:sz w:val="28"/>
          <w:szCs w:val="28"/>
        </w:rPr>
      </w:pPr>
      <w:r w:rsidRPr="00893FE1">
        <w:rPr>
          <w:bCs/>
          <w:sz w:val="28"/>
          <w:szCs w:val="28"/>
        </w:rPr>
        <w:t>3. Настоящее постановление вступает в силу со дня</w:t>
      </w:r>
      <w:r w:rsidR="00F473A0">
        <w:rPr>
          <w:bCs/>
          <w:sz w:val="28"/>
          <w:szCs w:val="28"/>
        </w:rPr>
        <w:t xml:space="preserve"> подписания, подлежит</w:t>
      </w:r>
      <w:r w:rsidRPr="00893FE1">
        <w:rPr>
          <w:bCs/>
          <w:sz w:val="28"/>
          <w:szCs w:val="28"/>
        </w:rPr>
        <w:t xml:space="preserve"> официально</w:t>
      </w:r>
      <w:r w:rsidR="00F473A0">
        <w:rPr>
          <w:bCs/>
          <w:sz w:val="28"/>
          <w:szCs w:val="28"/>
        </w:rPr>
        <w:t>му</w:t>
      </w:r>
      <w:r w:rsidRPr="00893FE1">
        <w:rPr>
          <w:bCs/>
          <w:sz w:val="28"/>
          <w:szCs w:val="28"/>
        </w:rPr>
        <w:t xml:space="preserve"> опубликовани</w:t>
      </w:r>
      <w:r w:rsidR="00F473A0">
        <w:rPr>
          <w:bCs/>
          <w:sz w:val="28"/>
          <w:szCs w:val="28"/>
        </w:rPr>
        <w:t>ю</w:t>
      </w:r>
      <w:r w:rsidRPr="00893FE1">
        <w:rPr>
          <w:bCs/>
          <w:sz w:val="28"/>
          <w:szCs w:val="28"/>
        </w:rPr>
        <w:t xml:space="preserve"> </w:t>
      </w:r>
      <w:r w:rsidR="00893FE1" w:rsidRPr="00893FE1">
        <w:rPr>
          <w:bCs/>
          <w:sz w:val="28"/>
          <w:szCs w:val="28"/>
        </w:rPr>
        <w:t xml:space="preserve">в информационном бюллетене </w:t>
      </w:r>
      <w:proofErr w:type="gramStart"/>
      <w:r w:rsidR="00893FE1" w:rsidRPr="00893FE1">
        <w:rPr>
          <w:bCs/>
          <w:sz w:val="28"/>
          <w:szCs w:val="28"/>
        </w:rPr>
        <w:t>администрации</w:t>
      </w:r>
      <w:proofErr w:type="gramEnd"/>
      <w:r w:rsidR="00893FE1" w:rsidRPr="00893FE1">
        <w:rPr>
          <w:bCs/>
          <w:sz w:val="28"/>
          <w:szCs w:val="28"/>
        </w:rPr>
        <w:t xml:space="preserve"> ЗАТО г. Радужный Владимирской области</w:t>
      </w:r>
      <w:r w:rsidR="00F473A0">
        <w:rPr>
          <w:bCs/>
          <w:sz w:val="28"/>
          <w:szCs w:val="28"/>
        </w:rPr>
        <w:t xml:space="preserve"> «</w:t>
      </w:r>
      <w:proofErr w:type="spellStart"/>
      <w:r w:rsidR="00F473A0">
        <w:rPr>
          <w:bCs/>
          <w:sz w:val="28"/>
          <w:szCs w:val="28"/>
        </w:rPr>
        <w:t>Радуга-информ</w:t>
      </w:r>
      <w:proofErr w:type="spellEnd"/>
      <w:r w:rsidR="00F473A0">
        <w:rPr>
          <w:bCs/>
          <w:sz w:val="28"/>
          <w:szCs w:val="28"/>
        </w:rPr>
        <w:t>»</w:t>
      </w:r>
      <w:r w:rsidR="00893FE1" w:rsidRPr="00893FE1">
        <w:rPr>
          <w:bCs/>
          <w:sz w:val="28"/>
          <w:szCs w:val="28"/>
        </w:rPr>
        <w:t xml:space="preserve"> </w:t>
      </w:r>
      <w:r w:rsidRPr="00893FE1">
        <w:rPr>
          <w:bCs/>
          <w:sz w:val="28"/>
          <w:szCs w:val="28"/>
        </w:rPr>
        <w:t>и распространяет</w:t>
      </w:r>
      <w:r w:rsidR="00893FE1" w:rsidRPr="00893FE1">
        <w:rPr>
          <w:bCs/>
          <w:sz w:val="28"/>
          <w:szCs w:val="28"/>
        </w:rPr>
        <w:t xml:space="preserve">ся </w:t>
      </w:r>
      <w:r w:rsidRPr="00893FE1">
        <w:rPr>
          <w:bCs/>
          <w:sz w:val="28"/>
          <w:szCs w:val="28"/>
        </w:rPr>
        <w:t xml:space="preserve"> на правоотношения, возникшие с 1 января 2026 года.</w:t>
      </w:r>
    </w:p>
    <w:p w:rsidR="00893FE1" w:rsidRPr="00893FE1" w:rsidRDefault="00893FE1" w:rsidP="00893FE1">
      <w:pPr>
        <w:ind w:firstLine="540"/>
        <w:jc w:val="both"/>
        <w:rPr>
          <w:bCs/>
          <w:sz w:val="28"/>
          <w:szCs w:val="28"/>
        </w:rPr>
      </w:pPr>
    </w:p>
    <w:p w:rsidR="00EF3180" w:rsidRPr="00EF3180" w:rsidRDefault="00EF3180" w:rsidP="00EF31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F3180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EF3180">
        <w:rPr>
          <w:rFonts w:ascii="Times New Roman" w:hAnsi="Times New Roman" w:cs="Times New Roman"/>
          <w:sz w:val="28"/>
          <w:szCs w:val="28"/>
        </w:rPr>
        <w:tab/>
      </w:r>
      <w:r w:rsidRPr="00EF3180">
        <w:rPr>
          <w:rFonts w:ascii="Times New Roman" w:hAnsi="Times New Roman" w:cs="Times New Roman"/>
          <w:sz w:val="28"/>
          <w:szCs w:val="28"/>
        </w:rPr>
        <w:tab/>
      </w:r>
      <w:r w:rsidRPr="00EF3180">
        <w:rPr>
          <w:rFonts w:ascii="Times New Roman" w:hAnsi="Times New Roman" w:cs="Times New Roman"/>
          <w:sz w:val="28"/>
          <w:szCs w:val="28"/>
        </w:rPr>
        <w:tab/>
      </w:r>
      <w:r w:rsidRPr="00EF3180">
        <w:rPr>
          <w:rFonts w:ascii="Times New Roman" w:hAnsi="Times New Roman" w:cs="Times New Roman"/>
          <w:sz w:val="28"/>
          <w:szCs w:val="28"/>
        </w:rPr>
        <w:tab/>
      </w:r>
      <w:r w:rsidRPr="00EF3180">
        <w:rPr>
          <w:rFonts w:ascii="Times New Roman" w:hAnsi="Times New Roman" w:cs="Times New Roman"/>
          <w:sz w:val="28"/>
          <w:szCs w:val="28"/>
        </w:rPr>
        <w:tab/>
      </w:r>
      <w:r w:rsidRPr="00EF3180">
        <w:rPr>
          <w:rFonts w:ascii="Times New Roman" w:hAnsi="Times New Roman" w:cs="Times New Roman"/>
          <w:sz w:val="28"/>
          <w:szCs w:val="28"/>
        </w:rPr>
        <w:tab/>
      </w:r>
      <w:r w:rsidRPr="00EF31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3F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F31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3180">
        <w:rPr>
          <w:rFonts w:ascii="Times New Roman" w:hAnsi="Times New Roman" w:cs="Times New Roman"/>
          <w:sz w:val="28"/>
          <w:szCs w:val="28"/>
        </w:rPr>
        <w:t>С.В.Лисецкий</w:t>
      </w:r>
      <w:proofErr w:type="spellEnd"/>
    </w:p>
    <w:p w:rsidR="00F473A0" w:rsidRDefault="00F473A0" w:rsidP="00EF3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4932" w:rsidRDefault="00734932" w:rsidP="00EF3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4932" w:rsidRDefault="00734932" w:rsidP="00EF3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4932" w:rsidRDefault="00734932" w:rsidP="00EF3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4932" w:rsidRDefault="00734932" w:rsidP="00EF3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4932" w:rsidRDefault="00734932" w:rsidP="00EF3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4932" w:rsidRDefault="00734932" w:rsidP="00EF3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4932" w:rsidRDefault="00734932" w:rsidP="00EF3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4932" w:rsidRDefault="00734932" w:rsidP="00EF31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34932" w:rsidSect="00B253FA">
      <w:footerReference w:type="default" r:id="rId12"/>
      <w:pgSz w:w="12240" w:h="15840" w:code="1"/>
      <w:pgMar w:top="567" w:right="616" w:bottom="567" w:left="170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5A9" w:rsidRDefault="008C75A9" w:rsidP="0026245D">
      <w:r>
        <w:separator/>
      </w:r>
    </w:p>
  </w:endnote>
  <w:endnote w:type="continuationSeparator" w:id="1">
    <w:p w:rsidR="008C75A9" w:rsidRDefault="008C75A9" w:rsidP="0026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9121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112C8" w:rsidRDefault="00A81E87">
        <w:pPr>
          <w:pStyle w:val="a3"/>
          <w:jc w:val="center"/>
        </w:pPr>
        <w:r w:rsidRPr="0030000B">
          <w:rPr>
            <w:sz w:val="24"/>
            <w:szCs w:val="24"/>
          </w:rPr>
          <w:fldChar w:fldCharType="begin"/>
        </w:r>
        <w:r w:rsidR="00893FE1" w:rsidRPr="0030000B">
          <w:rPr>
            <w:sz w:val="24"/>
            <w:szCs w:val="24"/>
          </w:rPr>
          <w:instrText xml:space="preserve"> PAGE   \* MERGEFORMAT </w:instrText>
        </w:r>
        <w:r w:rsidRPr="0030000B">
          <w:rPr>
            <w:sz w:val="24"/>
            <w:szCs w:val="24"/>
          </w:rPr>
          <w:fldChar w:fldCharType="separate"/>
        </w:r>
        <w:r w:rsidR="00401202">
          <w:rPr>
            <w:noProof/>
            <w:sz w:val="24"/>
            <w:szCs w:val="24"/>
          </w:rPr>
          <w:t>2</w:t>
        </w:r>
        <w:r w:rsidRPr="0030000B">
          <w:rPr>
            <w:sz w:val="24"/>
            <w:szCs w:val="24"/>
          </w:rPr>
          <w:fldChar w:fldCharType="end"/>
        </w:r>
      </w:p>
    </w:sdtContent>
  </w:sdt>
  <w:p w:rsidR="003112C8" w:rsidRDefault="0040120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5A9" w:rsidRDefault="008C75A9" w:rsidP="0026245D">
      <w:r>
        <w:separator/>
      </w:r>
    </w:p>
  </w:footnote>
  <w:footnote w:type="continuationSeparator" w:id="1">
    <w:p w:rsidR="008C75A9" w:rsidRDefault="008C75A9" w:rsidP="002624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180"/>
    <w:rsid w:val="00023F52"/>
    <w:rsid w:val="00044627"/>
    <w:rsid w:val="000514A7"/>
    <w:rsid w:val="000C5FA3"/>
    <w:rsid w:val="000C6046"/>
    <w:rsid w:val="0026245D"/>
    <w:rsid w:val="00401202"/>
    <w:rsid w:val="00577382"/>
    <w:rsid w:val="005D6495"/>
    <w:rsid w:val="00617F33"/>
    <w:rsid w:val="006B78A9"/>
    <w:rsid w:val="00734932"/>
    <w:rsid w:val="00893FE1"/>
    <w:rsid w:val="008B555B"/>
    <w:rsid w:val="008C75A9"/>
    <w:rsid w:val="008D27B1"/>
    <w:rsid w:val="00A14B04"/>
    <w:rsid w:val="00A41718"/>
    <w:rsid w:val="00A81E87"/>
    <w:rsid w:val="00AD1A98"/>
    <w:rsid w:val="00B253FA"/>
    <w:rsid w:val="00D84509"/>
    <w:rsid w:val="00D9280A"/>
    <w:rsid w:val="00DA06AF"/>
    <w:rsid w:val="00EF3180"/>
    <w:rsid w:val="00F473A0"/>
    <w:rsid w:val="00F9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80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180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180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rsid w:val="00EF31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F3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1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1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286pc">
    <w:name w:val="t286pc"/>
    <w:basedOn w:val="a0"/>
    <w:rsid w:val="00D84509"/>
  </w:style>
  <w:style w:type="character" w:styleId="a7">
    <w:name w:val="Emphasis"/>
    <w:basedOn w:val="a0"/>
    <w:uiPriority w:val="20"/>
    <w:qFormat/>
    <w:rsid w:val="00D84509"/>
    <w:rPr>
      <w:i/>
      <w:iCs/>
    </w:rPr>
  </w:style>
  <w:style w:type="character" w:customStyle="1" w:styleId="vkekvd">
    <w:name w:val="vkekvd"/>
    <w:basedOn w:val="a0"/>
    <w:rsid w:val="00D84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8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710&amp;dst=726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2&amp;n=225100&amp;dst=10006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5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319&amp;dst=1008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115B-CC55-4FEC-A572-BC271FBD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7</cp:revision>
  <cp:lastPrinted>2026-02-19T11:30:00Z</cp:lastPrinted>
  <dcterms:created xsi:type="dcterms:W3CDTF">2026-02-10T13:25:00Z</dcterms:created>
  <dcterms:modified xsi:type="dcterms:W3CDTF">2026-02-25T10:30:00Z</dcterms:modified>
</cp:coreProperties>
</file>