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7BE" w:rsidRPr="0031178A" w:rsidRDefault="008317BE">
      <w:pPr>
        <w:ind w:left="100"/>
        <w:jc w:val="right"/>
        <w:rPr>
          <w:color w:val="000000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2"/>
      </w:tblGrid>
      <w:tr w:rsidR="00D35050" w:rsidRPr="0031178A" w:rsidTr="00D35050">
        <w:tc>
          <w:tcPr>
            <w:tcW w:w="4219" w:type="dxa"/>
          </w:tcPr>
          <w:p w:rsidR="00D35050" w:rsidRPr="0031178A" w:rsidRDefault="00D35050">
            <w:pPr>
              <w:jc w:val="center"/>
              <w:rPr>
                <w:bCs/>
                <w:color w:val="000000"/>
                <w:lang w:eastAsia="ar-SA"/>
              </w:rPr>
            </w:pPr>
          </w:p>
        </w:tc>
        <w:tc>
          <w:tcPr>
            <w:tcW w:w="5522" w:type="dxa"/>
          </w:tcPr>
          <w:p w:rsidR="0031178A" w:rsidRDefault="00D35050">
            <w:pPr>
              <w:jc w:val="center"/>
              <w:rPr>
                <w:bCs/>
                <w:color w:val="000000"/>
                <w:sz w:val="28"/>
                <w:szCs w:val="28"/>
                <w:lang w:eastAsia="ar-SA"/>
              </w:rPr>
            </w:pPr>
            <w:r w:rsidRPr="0031178A">
              <w:rPr>
                <w:bCs/>
                <w:color w:val="000000"/>
                <w:sz w:val="28"/>
                <w:szCs w:val="28"/>
                <w:lang w:eastAsia="ar-SA"/>
              </w:rPr>
              <w:t>Приложение</w:t>
            </w:r>
            <w:r w:rsidR="002706FF" w:rsidRPr="0031178A">
              <w:rPr>
                <w:bCs/>
                <w:color w:val="000000"/>
                <w:sz w:val="28"/>
                <w:szCs w:val="28"/>
                <w:lang w:eastAsia="ar-SA"/>
              </w:rPr>
              <w:t xml:space="preserve"> </w:t>
            </w:r>
          </w:p>
          <w:p w:rsidR="00D35050" w:rsidRPr="0031178A" w:rsidRDefault="00A32EBC">
            <w:pPr>
              <w:jc w:val="center"/>
              <w:rPr>
                <w:bCs/>
                <w:color w:val="000000"/>
                <w:sz w:val="28"/>
                <w:szCs w:val="28"/>
                <w:lang w:eastAsia="ar-SA"/>
              </w:rPr>
            </w:pPr>
            <w:r w:rsidRPr="0031178A">
              <w:rPr>
                <w:bCs/>
                <w:color w:val="000000"/>
                <w:sz w:val="28"/>
                <w:szCs w:val="28"/>
                <w:lang w:eastAsia="ar-SA"/>
              </w:rPr>
              <w:t>к</w:t>
            </w:r>
            <w:r w:rsidR="00D35050" w:rsidRPr="0031178A">
              <w:rPr>
                <w:bCs/>
                <w:color w:val="000000"/>
                <w:sz w:val="28"/>
                <w:szCs w:val="28"/>
                <w:lang w:eastAsia="ar-SA"/>
              </w:rPr>
              <w:t xml:space="preserve"> постановлению администрации </w:t>
            </w:r>
          </w:p>
          <w:p w:rsidR="00D35050" w:rsidRPr="0031178A" w:rsidRDefault="00D35050">
            <w:pPr>
              <w:jc w:val="center"/>
              <w:rPr>
                <w:bCs/>
                <w:color w:val="000000"/>
                <w:sz w:val="28"/>
                <w:szCs w:val="28"/>
                <w:lang w:eastAsia="ar-SA"/>
              </w:rPr>
            </w:pPr>
            <w:r w:rsidRPr="0031178A">
              <w:rPr>
                <w:bCs/>
                <w:color w:val="000000"/>
                <w:sz w:val="28"/>
                <w:szCs w:val="28"/>
                <w:lang w:eastAsia="ar-SA"/>
              </w:rPr>
              <w:t>ЗАТО г. Радужный Владимирской области</w:t>
            </w:r>
          </w:p>
          <w:p w:rsidR="00D35050" w:rsidRPr="0031178A" w:rsidRDefault="004A0A1A">
            <w:pPr>
              <w:jc w:val="center"/>
              <w:rPr>
                <w:bCs/>
                <w:color w:val="000000"/>
                <w:sz w:val="28"/>
                <w:szCs w:val="28"/>
                <w:lang w:eastAsia="ar-SA"/>
              </w:rPr>
            </w:pPr>
            <w:r>
              <w:rPr>
                <w:bCs/>
                <w:color w:val="000000"/>
                <w:sz w:val="28"/>
                <w:szCs w:val="28"/>
                <w:lang w:eastAsia="ar-SA"/>
              </w:rPr>
              <w:t>от 04.07.2024 № 789</w:t>
            </w:r>
            <w:bookmarkStart w:id="0" w:name="_GoBack"/>
            <w:bookmarkEnd w:id="0"/>
          </w:p>
        </w:tc>
      </w:tr>
    </w:tbl>
    <w:p w:rsidR="008317BE" w:rsidRDefault="008317BE">
      <w:pPr>
        <w:jc w:val="center"/>
        <w:rPr>
          <w:bCs/>
          <w:color w:val="000000"/>
          <w:lang w:eastAsia="ar-SA"/>
        </w:rPr>
      </w:pPr>
    </w:p>
    <w:p w:rsidR="0031178A" w:rsidRPr="0031178A" w:rsidRDefault="0031178A">
      <w:pPr>
        <w:jc w:val="center"/>
        <w:rPr>
          <w:bCs/>
          <w:color w:val="000000"/>
          <w:lang w:eastAsia="ar-SA"/>
        </w:rPr>
      </w:pPr>
    </w:p>
    <w:p w:rsidR="005F0DDE" w:rsidRPr="0031178A" w:rsidRDefault="005F0DDE" w:rsidP="005F0DDE">
      <w:pPr>
        <w:jc w:val="center"/>
        <w:rPr>
          <w:sz w:val="28"/>
          <w:szCs w:val="28"/>
        </w:rPr>
      </w:pPr>
      <w:r w:rsidRPr="0031178A">
        <w:rPr>
          <w:sz w:val="28"/>
          <w:szCs w:val="28"/>
        </w:rPr>
        <w:t>Паспорт</w:t>
      </w:r>
    </w:p>
    <w:p w:rsidR="005F0DDE" w:rsidRPr="0031178A" w:rsidRDefault="005F0DDE" w:rsidP="005F0DDE">
      <w:pPr>
        <w:jc w:val="center"/>
        <w:rPr>
          <w:sz w:val="28"/>
          <w:szCs w:val="28"/>
        </w:rPr>
      </w:pPr>
      <w:r w:rsidRPr="0031178A">
        <w:rPr>
          <w:sz w:val="28"/>
          <w:szCs w:val="28"/>
        </w:rPr>
        <w:t>муниципальной программы</w:t>
      </w:r>
    </w:p>
    <w:p w:rsidR="005F0DDE" w:rsidRPr="0031178A" w:rsidRDefault="005F0DDE" w:rsidP="005F0DDE">
      <w:pPr>
        <w:jc w:val="center"/>
        <w:rPr>
          <w:sz w:val="28"/>
          <w:szCs w:val="28"/>
        </w:rPr>
      </w:pPr>
      <w:r w:rsidRPr="0031178A">
        <w:rPr>
          <w:sz w:val="28"/>
          <w:szCs w:val="28"/>
        </w:rPr>
        <w:t xml:space="preserve">«Благоустройство на </w:t>
      </w:r>
      <w:proofErr w:type="gramStart"/>
      <w:r w:rsidRPr="0031178A">
        <w:rPr>
          <w:sz w:val="28"/>
          <w:szCs w:val="28"/>
        </w:rPr>
        <w:t>территории</w:t>
      </w:r>
      <w:proofErr w:type="gramEnd"/>
      <w:r w:rsidRPr="0031178A">
        <w:rPr>
          <w:sz w:val="28"/>
          <w:szCs w:val="28"/>
        </w:rPr>
        <w:t xml:space="preserve"> ЗАТО г. Радужный Владимирской области»</w:t>
      </w:r>
    </w:p>
    <w:p w:rsidR="005F0DDE" w:rsidRPr="0031178A" w:rsidRDefault="005F0DDE" w:rsidP="005F0DDE">
      <w:pPr>
        <w:jc w:val="center"/>
        <w:rPr>
          <w:sz w:val="28"/>
          <w:szCs w:val="28"/>
        </w:rPr>
      </w:pPr>
    </w:p>
    <w:p w:rsidR="005F0DDE" w:rsidRPr="0031178A" w:rsidRDefault="005F0DDE" w:rsidP="005F0DDE">
      <w:pPr>
        <w:jc w:val="center"/>
        <w:rPr>
          <w:sz w:val="28"/>
          <w:szCs w:val="28"/>
        </w:rPr>
      </w:pPr>
      <w:r w:rsidRPr="0031178A">
        <w:rPr>
          <w:sz w:val="28"/>
          <w:szCs w:val="28"/>
        </w:rPr>
        <w:t>1. Основные положения</w:t>
      </w:r>
    </w:p>
    <w:p w:rsidR="002706FF" w:rsidRPr="0031178A" w:rsidRDefault="002706FF" w:rsidP="002706FF">
      <w:pPr>
        <w:widowControl w:val="0"/>
        <w:shd w:val="clear" w:color="auto" w:fill="FFFFFF"/>
        <w:tabs>
          <w:tab w:val="left" w:pos="7076"/>
          <w:tab w:val="left" w:pos="11057"/>
        </w:tabs>
        <w:overflowPunct w:val="0"/>
        <w:rPr>
          <w:color w:val="000000"/>
          <w:sz w:val="10"/>
          <w:szCs w:val="10"/>
        </w:rPr>
      </w:pPr>
    </w:p>
    <w:tbl>
      <w:tblPr>
        <w:tblW w:w="9551" w:type="dxa"/>
        <w:tblInd w:w="196" w:type="dxa"/>
        <w:tblLayout w:type="fixed"/>
        <w:tblLook w:val="0000" w:firstRow="0" w:lastRow="0" w:firstColumn="0" w:lastColumn="0" w:noHBand="0" w:noVBand="0"/>
      </w:tblPr>
      <w:tblGrid>
        <w:gridCol w:w="3881"/>
        <w:gridCol w:w="5670"/>
      </w:tblGrid>
      <w:tr w:rsidR="002706FF" w:rsidRPr="0031178A" w:rsidTr="002706FF">
        <w:trPr>
          <w:trHeight w:val="1247"/>
        </w:trPr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6FF" w:rsidRPr="0031178A" w:rsidRDefault="002706FF" w:rsidP="002706FF">
            <w:pPr>
              <w:pStyle w:val="TableParagraph"/>
              <w:tabs>
                <w:tab w:val="left" w:pos="11057"/>
              </w:tabs>
              <w:suppressAutoHyphens/>
              <w:spacing w:before="63" w:line="252" w:lineRule="auto"/>
              <w:ind w:right="-57"/>
              <w:rPr>
                <w:color w:val="000000"/>
                <w:sz w:val="26"/>
                <w:szCs w:val="26"/>
              </w:rPr>
            </w:pPr>
            <w:r w:rsidRPr="0031178A">
              <w:rPr>
                <w:color w:val="000000"/>
                <w:sz w:val="26"/>
                <w:szCs w:val="26"/>
              </w:rPr>
              <w:t>Объемы финансового обеспечения за весь период реализации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87D" w:rsidRPr="0031178A" w:rsidRDefault="007C387D" w:rsidP="007C387D">
            <w:pPr>
              <w:pStyle w:val="afd"/>
              <w:widowControl w:val="0"/>
              <w:rPr>
                <w:color w:val="000000"/>
              </w:rPr>
            </w:pPr>
            <w:r w:rsidRPr="0031178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80 609,84194</w:t>
            </w:r>
            <w:r w:rsidRPr="0031178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1178A">
              <w:rPr>
                <w:rFonts w:ascii="Times New Roman" w:hAnsi="Times New Roman"/>
                <w:color w:val="000000"/>
                <w:sz w:val="26"/>
                <w:szCs w:val="26"/>
              </w:rPr>
              <w:t>тыс.руб</w:t>
            </w:r>
            <w:proofErr w:type="spellEnd"/>
            <w:r w:rsidRPr="0031178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., в </w:t>
            </w:r>
            <w:proofErr w:type="spellStart"/>
            <w:r w:rsidRPr="0031178A">
              <w:rPr>
                <w:rFonts w:ascii="Times New Roman" w:hAnsi="Times New Roman"/>
                <w:color w:val="000000"/>
                <w:sz w:val="26"/>
                <w:szCs w:val="26"/>
              </w:rPr>
              <w:t>т.ч</w:t>
            </w:r>
            <w:proofErr w:type="spellEnd"/>
            <w:r w:rsidRPr="0031178A">
              <w:rPr>
                <w:rFonts w:ascii="Times New Roman" w:hAnsi="Times New Roman"/>
                <w:color w:val="000000"/>
                <w:sz w:val="26"/>
                <w:szCs w:val="26"/>
              </w:rPr>
              <w:t>.:</w:t>
            </w:r>
          </w:p>
          <w:p w:rsidR="007C387D" w:rsidRPr="0031178A" w:rsidRDefault="007C387D" w:rsidP="007C387D">
            <w:pPr>
              <w:pStyle w:val="afd"/>
              <w:widowControl w:val="0"/>
              <w:rPr>
                <w:color w:val="000000"/>
              </w:rPr>
            </w:pPr>
            <w:r w:rsidRPr="0031178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2024 г. – 51 775,77894 </w:t>
            </w:r>
            <w:proofErr w:type="spellStart"/>
            <w:r w:rsidRPr="0031178A">
              <w:rPr>
                <w:rFonts w:ascii="Times New Roman" w:hAnsi="Times New Roman"/>
                <w:color w:val="000000"/>
                <w:sz w:val="26"/>
                <w:szCs w:val="26"/>
              </w:rPr>
              <w:t>тыс.руб</w:t>
            </w:r>
            <w:proofErr w:type="spellEnd"/>
            <w:r w:rsidRPr="0031178A">
              <w:rPr>
                <w:rFonts w:ascii="Times New Roman" w:hAnsi="Times New Roman"/>
                <w:color w:val="000000"/>
                <w:sz w:val="26"/>
                <w:szCs w:val="26"/>
              </w:rPr>
              <w:t>.;</w:t>
            </w:r>
          </w:p>
          <w:p w:rsidR="007C387D" w:rsidRPr="0031178A" w:rsidRDefault="007C387D" w:rsidP="007C387D">
            <w:pPr>
              <w:pStyle w:val="afd"/>
              <w:widowControl w:val="0"/>
              <w:rPr>
                <w:color w:val="000000"/>
              </w:rPr>
            </w:pPr>
            <w:r w:rsidRPr="0031178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2025 г. – 12 918,533 </w:t>
            </w:r>
            <w:proofErr w:type="spellStart"/>
            <w:r w:rsidRPr="0031178A">
              <w:rPr>
                <w:rFonts w:ascii="Times New Roman" w:hAnsi="Times New Roman"/>
                <w:color w:val="000000"/>
                <w:sz w:val="26"/>
                <w:szCs w:val="26"/>
              </w:rPr>
              <w:t>тыс.руб</w:t>
            </w:r>
            <w:proofErr w:type="spellEnd"/>
            <w:r w:rsidRPr="0031178A">
              <w:rPr>
                <w:rFonts w:ascii="Times New Roman" w:hAnsi="Times New Roman"/>
                <w:color w:val="000000"/>
                <w:sz w:val="26"/>
                <w:szCs w:val="26"/>
              </w:rPr>
              <w:t>.;</w:t>
            </w:r>
          </w:p>
          <w:p w:rsidR="002706FF" w:rsidRPr="0031178A" w:rsidRDefault="007C387D" w:rsidP="007C387D">
            <w:pPr>
              <w:pStyle w:val="afd"/>
              <w:widowControl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178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2026 г. – 15 915,53 </w:t>
            </w:r>
            <w:proofErr w:type="spellStart"/>
            <w:r w:rsidRPr="0031178A">
              <w:rPr>
                <w:rFonts w:ascii="Times New Roman" w:hAnsi="Times New Roman"/>
                <w:color w:val="000000"/>
                <w:sz w:val="26"/>
                <w:szCs w:val="26"/>
              </w:rPr>
              <w:t>тыс.руб</w:t>
            </w:r>
            <w:proofErr w:type="spellEnd"/>
          </w:p>
        </w:tc>
      </w:tr>
    </w:tbl>
    <w:p w:rsidR="002706FF" w:rsidRPr="0031178A" w:rsidRDefault="002706FF">
      <w:pPr>
        <w:jc w:val="center"/>
        <w:rPr>
          <w:bCs/>
          <w:color w:val="000000"/>
          <w:lang w:eastAsia="ar-SA"/>
        </w:rPr>
      </w:pPr>
    </w:p>
    <w:p w:rsidR="00162AD2" w:rsidRPr="0031178A" w:rsidRDefault="00162AD2">
      <w:pPr>
        <w:ind w:firstLine="709"/>
        <w:jc w:val="both"/>
        <w:rPr>
          <w:color w:val="000000"/>
        </w:rPr>
        <w:sectPr w:rsidR="00162AD2" w:rsidRPr="0031178A" w:rsidSect="00A32EBC">
          <w:footerReference w:type="default" r:id="rId8"/>
          <w:pgSz w:w="11906" w:h="16838"/>
          <w:pgMar w:top="810" w:right="680" w:bottom="1134" w:left="1418" w:header="0" w:footer="708" w:gutter="0"/>
          <w:cols w:space="720"/>
          <w:formProt w:val="0"/>
          <w:docGrid w:linePitch="360"/>
        </w:sectPr>
      </w:pPr>
    </w:p>
    <w:p w:rsidR="008317BE" w:rsidRPr="0031178A" w:rsidRDefault="008317BE">
      <w:pPr>
        <w:pStyle w:val="afd"/>
        <w:jc w:val="center"/>
        <w:rPr>
          <w:rFonts w:ascii="Times New Roman" w:eastAsia="Times New Roman" w:hAnsi="Times New Roman" w:cs="Times New Roman"/>
          <w:color w:val="000000"/>
          <w:spacing w:val="20"/>
          <w:sz w:val="10"/>
          <w:szCs w:val="10"/>
        </w:rPr>
      </w:pPr>
    </w:p>
    <w:p w:rsidR="008317BE" w:rsidRPr="0031178A" w:rsidRDefault="00DD277E" w:rsidP="00574F71">
      <w:pPr>
        <w:jc w:val="center"/>
        <w:rPr>
          <w:color w:val="000000"/>
        </w:rPr>
      </w:pPr>
      <w:r w:rsidRPr="0031178A">
        <w:rPr>
          <w:color w:val="000000"/>
          <w:sz w:val="28"/>
          <w:szCs w:val="28"/>
        </w:rPr>
        <w:t xml:space="preserve">2.Показатели муниципальной программы </w:t>
      </w:r>
    </w:p>
    <w:tbl>
      <w:tblPr>
        <w:tblW w:w="15585" w:type="dxa"/>
        <w:tblInd w:w="-411" w:type="dxa"/>
        <w:tblLayout w:type="fixed"/>
        <w:tblLook w:val="0000" w:firstRow="0" w:lastRow="0" w:firstColumn="0" w:lastColumn="0" w:noHBand="0" w:noVBand="0"/>
      </w:tblPr>
      <w:tblGrid>
        <w:gridCol w:w="630"/>
        <w:gridCol w:w="2086"/>
        <w:gridCol w:w="1366"/>
        <w:gridCol w:w="1080"/>
        <w:gridCol w:w="960"/>
        <w:gridCol w:w="960"/>
        <w:gridCol w:w="1036"/>
        <w:gridCol w:w="2182"/>
        <w:gridCol w:w="1619"/>
        <w:gridCol w:w="1866"/>
        <w:gridCol w:w="1800"/>
      </w:tblGrid>
      <w:tr w:rsidR="008317BE" w:rsidRPr="0031178A" w:rsidTr="00574F71">
        <w:trPr>
          <w:trHeight w:val="229"/>
        </w:trPr>
        <w:tc>
          <w:tcPr>
            <w:tcW w:w="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17BE" w:rsidRPr="0031178A" w:rsidRDefault="00DD277E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1178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0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17BE" w:rsidRPr="0031178A" w:rsidRDefault="00DD277E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178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Наименование</w:t>
            </w:r>
            <w:r w:rsidRPr="0031178A">
              <w:rPr>
                <w:rFonts w:ascii="Times New Roman" w:eastAsia="Times New Roman" w:hAnsi="Times New Roman" w:cs="Times New Roman"/>
                <w:color w:val="000000"/>
                <w:spacing w:val="-13"/>
                <w:sz w:val="22"/>
                <w:szCs w:val="22"/>
              </w:rPr>
              <w:t xml:space="preserve"> </w:t>
            </w:r>
            <w:r w:rsidRPr="0031178A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показателя</w:t>
            </w:r>
          </w:p>
        </w:tc>
        <w:tc>
          <w:tcPr>
            <w:tcW w:w="1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17BE" w:rsidRPr="0031178A" w:rsidRDefault="00DD277E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178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Единица</w:t>
            </w:r>
            <w:r w:rsidRPr="0031178A"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1178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измерения</w:t>
            </w:r>
            <w:r w:rsidRPr="0031178A">
              <w:rPr>
                <w:rFonts w:ascii="Times New Roman" w:eastAsia="Times New Roman" w:hAnsi="Times New Roman" w:cs="Times New Roman"/>
                <w:color w:val="000000"/>
                <w:spacing w:val="-57"/>
                <w:sz w:val="22"/>
                <w:szCs w:val="22"/>
              </w:rPr>
              <w:t xml:space="preserve"> </w:t>
            </w:r>
            <w:r w:rsidRPr="0031178A"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(по</w:t>
            </w:r>
            <w:r w:rsidRPr="0031178A">
              <w:rPr>
                <w:rFonts w:ascii="Times New Roman" w:eastAsia="Times New Roman" w:hAnsi="Times New Roman" w:cs="Times New Roman"/>
                <w:color w:val="000000"/>
                <w:spacing w:val="-9"/>
                <w:sz w:val="22"/>
                <w:szCs w:val="22"/>
              </w:rPr>
              <w:t xml:space="preserve"> </w:t>
            </w:r>
            <w:r w:rsidRPr="0031178A"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ОКЕИ)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17BE" w:rsidRPr="0031178A" w:rsidRDefault="00DD277E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178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Базовое</w:t>
            </w:r>
            <w:r w:rsidRPr="0031178A"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1178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значение</w:t>
            </w:r>
          </w:p>
        </w:tc>
        <w:tc>
          <w:tcPr>
            <w:tcW w:w="29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17BE" w:rsidRPr="0031178A" w:rsidRDefault="00DD277E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178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Период,</w:t>
            </w:r>
            <w:r w:rsidRPr="0031178A">
              <w:rPr>
                <w:rFonts w:ascii="Times New Roman" w:eastAsia="Times New Roman" w:hAnsi="Times New Roman" w:cs="Times New Roman"/>
                <w:color w:val="000000"/>
                <w:spacing w:val="-13"/>
                <w:sz w:val="22"/>
                <w:szCs w:val="22"/>
              </w:rPr>
              <w:t xml:space="preserve"> </w:t>
            </w:r>
            <w:r w:rsidRPr="0031178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21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17BE" w:rsidRPr="0031178A" w:rsidRDefault="00DD277E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1178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Документ</w:t>
            </w:r>
          </w:p>
        </w:tc>
        <w:tc>
          <w:tcPr>
            <w:tcW w:w="16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17BE" w:rsidRPr="0031178A" w:rsidRDefault="00DD277E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178A"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 xml:space="preserve">Ответственный за </w:t>
            </w:r>
            <w:r w:rsidRPr="0031178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достижение</w:t>
            </w:r>
            <w:r w:rsidRPr="0031178A"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1178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18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17BE" w:rsidRPr="0031178A" w:rsidRDefault="00DD277E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178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Связь с</w:t>
            </w:r>
            <w:r w:rsidRPr="0031178A"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показателями </w:t>
            </w:r>
            <w:r w:rsidRPr="0031178A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национальных</w:t>
            </w:r>
            <w:r w:rsidRPr="0031178A">
              <w:rPr>
                <w:rFonts w:ascii="Times New Roman" w:eastAsia="Times New Roman" w:hAnsi="Times New Roman" w:cs="Times New Roman"/>
                <w:color w:val="000000"/>
                <w:spacing w:val="-57"/>
                <w:sz w:val="22"/>
                <w:szCs w:val="22"/>
              </w:rPr>
              <w:t xml:space="preserve"> </w:t>
            </w:r>
            <w:r w:rsidRPr="0031178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целей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17BE" w:rsidRPr="0031178A" w:rsidRDefault="00DD277E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1178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Информационная система</w:t>
            </w:r>
          </w:p>
        </w:tc>
      </w:tr>
      <w:tr w:rsidR="008317BE" w:rsidRPr="0031178A" w:rsidTr="00574F71">
        <w:trPr>
          <w:cantSplit/>
          <w:trHeight w:val="632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17BE" w:rsidRPr="0031178A" w:rsidRDefault="008317B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200"/>
              <w:jc w:val="center"/>
              <w:rPr>
                <w:color w:val="000000"/>
              </w:rPr>
            </w:pPr>
          </w:p>
        </w:tc>
        <w:tc>
          <w:tcPr>
            <w:tcW w:w="20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17BE" w:rsidRPr="0031178A" w:rsidRDefault="008317B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200"/>
              <w:jc w:val="center"/>
              <w:rPr>
                <w:color w:val="000000"/>
              </w:rPr>
            </w:pPr>
          </w:p>
        </w:tc>
        <w:tc>
          <w:tcPr>
            <w:tcW w:w="13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17BE" w:rsidRPr="0031178A" w:rsidRDefault="008317B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200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17BE" w:rsidRPr="0031178A" w:rsidRDefault="008317B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200"/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17BE" w:rsidRPr="0031178A" w:rsidRDefault="00DD277E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1178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17BE" w:rsidRPr="0031178A" w:rsidRDefault="00DD277E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1178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17BE" w:rsidRPr="0031178A" w:rsidRDefault="00DD277E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1178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17BE" w:rsidRPr="0031178A" w:rsidRDefault="008317B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200"/>
              <w:jc w:val="center"/>
              <w:rPr>
                <w:color w:val="000000"/>
              </w:rPr>
            </w:pPr>
          </w:p>
        </w:tc>
        <w:tc>
          <w:tcPr>
            <w:tcW w:w="16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17BE" w:rsidRPr="0031178A" w:rsidRDefault="008317B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200"/>
              <w:jc w:val="center"/>
              <w:rPr>
                <w:color w:val="000000"/>
              </w:rPr>
            </w:pPr>
          </w:p>
        </w:tc>
        <w:tc>
          <w:tcPr>
            <w:tcW w:w="18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17BE" w:rsidRPr="0031178A" w:rsidRDefault="008317B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200"/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17BE" w:rsidRPr="0031178A" w:rsidRDefault="008317B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200"/>
              <w:jc w:val="center"/>
              <w:rPr>
                <w:color w:val="000000"/>
              </w:rPr>
            </w:pPr>
          </w:p>
        </w:tc>
      </w:tr>
      <w:tr w:rsidR="008317BE" w:rsidRPr="0031178A" w:rsidTr="00574F71">
        <w:trPr>
          <w:trHeight w:val="333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17BE" w:rsidRPr="0031178A" w:rsidRDefault="00DD277E">
            <w:pPr>
              <w:widowControl w:val="0"/>
              <w:jc w:val="center"/>
              <w:rPr>
                <w:color w:val="000000"/>
              </w:rPr>
            </w:pPr>
            <w:r w:rsidRPr="003117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17BE" w:rsidRPr="0031178A" w:rsidRDefault="00DD277E">
            <w:pPr>
              <w:widowControl w:val="0"/>
              <w:jc w:val="center"/>
              <w:rPr>
                <w:color w:val="000000"/>
              </w:rPr>
            </w:pPr>
            <w:r w:rsidRPr="0031178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17BE" w:rsidRPr="0031178A" w:rsidRDefault="00DD277E">
            <w:pPr>
              <w:widowControl w:val="0"/>
              <w:jc w:val="center"/>
              <w:rPr>
                <w:color w:val="000000"/>
              </w:rPr>
            </w:pPr>
            <w:r w:rsidRPr="0031178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17BE" w:rsidRPr="0031178A" w:rsidRDefault="00DD277E">
            <w:pPr>
              <w:widowControl w:val="0"/>
              <w:jc w:val="center"/>
              <w:rPr>
                <w:color w:val="000000"/>
              </w:rPr>
            </w:pPr>
            <w:r w:rsidRPr="0031178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17BE" w:rsidRPr="0031178A" w:rsidRDefault="00DD277E">
            <w:pPr>
              <w:pStyle w:val="TableParagraph"/>
              <w:jc w:val="center"/>
              <w:rPr>
                <w:color w:val="000000"/>
              </w:rPr>
            </w:pPr>
            <w:r w:rsidRPr="0031178A"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17BE" w:rsidRPr="0031178A" w:rsidRDefault="00DD277E">
            <w:pPr>
              <w:pStyle w:val="TableParagraph"/>
              <w:jc w:val="center"/>
              <w:rPr>
                <w:color w:val="000000"/>
              </w:rPr>
            </w:pPr>
            <w:r w:rsidRPr="0031178A">
              <w:rPr>
                <w:color w:val="000000"/>
              </w:rPr>
              <w:t>6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17BE" w:rsidRPr="0031178A" w:rsidRDefault="00DD277E">
            <w:pPr>
              <w:pStyle w:val="TableParagraph"/>
              <w:jc w:val="center"/>
              <w:rPr>
                <w:color w:val="000000"/>
              </w:rPr>
            </w:pPr>
            <w:r w:rsidRPr="0031178A">
              <w:rPr>
                <w:color w:val="000000"/>
              </w:rPr>
              <w:t>7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17BE" w:rsidRPr="0031178A" w:rsidRDefault="00DD277E">
            <w:pPr>
              <w:widowControl w:val="0"/>
              <w:jc w:val="center"/>
              <w:rPr>
                <w:color w:val="000000"/>
              </w:rPr>
            </w:pPr>
            <w:r w:rsidRPr="0031178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17BE" w:rsidRPr="0031178A" w:rsidRDefault="00DD277E">
            <w:pPr>
              <w:widowControl w:val="0"/>
              <w:jc w:val="center"/>
              <w:rPr>
                <w:color w:val="000000"/>
              </w:rPr>
            </w:pPr>
            <w:r w:rsidRPr="0031178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17BE" w:rsidRPr="0031178A" w:rsidRDefault="00DD277E">
            <w:pPr>
              <w:widowControl w:val="0"/>
              <w:jc w:val="center"/>
              <w:rPr>
                <w:color w:val="000000"/>
              </w:rPr>
            </w:pPr>
            <w:r w:rsidRPr="0031178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17BE" w:rsidRPr="0031178A" w:rsidRDefault="00DD277E">
            <w:pPr>
              <w:widowControl w:val="0"/>
              <w:jc w:val="center"/>
              <w:rPr>
                <w:color w:val="000000"/>
              </w:rPr>
            </w:pPr>
            <w:r w:rsidRPr="0031178A">
              <w:rPr>
                <w:color w:val="000000"/>
                <w:sz w:val="22"/>
                <w:szCs w:val="22"/>
              </w:rPr>
              <w:t>11</w:t>
            </w:r>
          </w:p>
        </w:tc>
      </w:tr>
      <w:tr w:rsidR="008317BE" w:rsidRPr="0031178A" w:rsidTr="00574F71">
        <w:trPr>
          <w:trHeight w:val="366"/>
        </w:trPr>
        <w:tc>
          <w:tcPr>
            <w:tcW w:w="1558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17BE" w:rsidRPr="0031178A" w:rsidRDefault="00DD277E" w:rsidP="004E5318">
            <w:pPr>
              <w:pStyle w:val="TableParagraph"/>
              <w:tabs>
                <w:tab w:val="left" w:pos="11057"/>
              </w:tabs>
              <w:suppressAutoHyphens/>
              <w:rPr>
                <w:color w:val="000000"/>
              </w:rPr>
            </w:pPr>
            <w:r w:rsidRPr="0031178A">
              <w:rPr>
                <w:color w:val="000000"/>
              </w:rPr>
              <w:t>Цель</w:t>
            </w:r>
            <w:r w:rsidRPr="0031178A">
              <w:rPr>
                <w:color w:val="000000"/>
                <w:spacing w:val="-3"/>
              </w:rPr>
              <w:t xml:space="preserve"> </w:t>
            </w:r>
            <w:r w:rsidRPr="0031178A">
              <w:rPr>
                <w:color w:val="000000"/>
              </w:rPr>
              <w:t>муниципальной</w:t>
            </w:r>
            <w:r w:rsidRPr="0031178A">
              <w:rPr>
                <w:color w:val="000000"/>
                <w:spacing w:val="-2"/>
              </w:rPr>
              <w:t xml:space="preserve"> </w:t>
            </w:r>
            <w:r w:rsidRPr="0031178A">
              <w:rPr>
                <w:color w:val="000000"/>
              </w:rPr>
              <w:t>программы:</w:t>
            </w:r>
            <w:r w:rsidRPr="0031178A">
              <w:rPr>
                <w:color w:val="000000"/>
                <w:spacing w:val="-2"/>
              </w:rPr>
              <w:t xml:space="preserve"> Повышение качества </w:t>
            </w:r>
            <w:r w:rsidR="004E5318" w:rsidRPr="0031178A">
              <w:rPr>
                <w:color w:val="000000"/>
                <w:spacing w:val="-2"/>
              </w:rPr>
              <w:t xml:space="preserve">жизни </w:t>
            </w:r>
            <w:r w:rsidRPr="0031178A">
              <w:rPr>
                <w:color w:val="000000"/>
                <w:spacing w:val="-2"/>
              </w:rPr>
              <w:t xml:space="preserve">и </w:t>
            </w:r>
            <w:r w:rsidR="004E5318" w:rsidRPr="0031178A">
              <w:rPr>
                <w:color w:val="000000"/>
                <w:spacing w:val="-2"/>
              </w:rPr>
              <w:t xml:space="preserve">формирование </w:t>
            </w:r>
            <w:proofErr w:type="gramStart"/>
            <w:r w:rsidRPr="0031178A">
              <w:rPr>
                <w:color w:val="000000"/>
                <w:spacing w:val="-2"/>
              </w:rPr>
              <w:t>комфорт</w:t>
            </w:r>
            <w:r w:rsidR="004E5318" w:rsidRPr="0031178A">
              <w:rPr>
                <w:color w:val="000000"/>
                <w:spacing w:val="-2"/>
              </w:rPr>
              <w:t xml:space="preserve">ной </w:t>
            </w:r>
            <w:r w:rsidRPr="0031178A">
              <w:rPr>
                <w:color w:val="000000"/>
                <w:spacing w:val="-2"/>
              </w:rPr>
              <w:t xml:space="preserve"> городской</w:t>
            </w:r>
            <w:proofErr w:type="gramEnd"/>
            <w:r w:rsidRPr="0031178A">
              <w:rPr>
                <w:color w:val="000000"/>
                <w:spacing w:val="-2"/>
              </w:rPr>
              <w:t xml:space="preserve"> среды на территории ЗАТО г. Радужный Владимирской области</w:t>
            </w:r>
          </w:p>
        </w:tc>
      </w:tr>
      <w:tr w:rsidR="00533B33" w:rsidRPr="0031178A" w:rsidTr="00533B33">
        <w:trPr>
          <w:trHeight w:val="4048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3B33" w:rsidRPr="0031178A" w:rsidRDefault="00533B33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color w:val="000000"/>
              </w:rPr>
            </w:pPr>
            <w:r w:rsidRPr="0031178A">
              <w:rPr>
                <w:color w:val="000000"/>
              </w:rPr>
              <w:t>1.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33B33" w:rsidRPr="0031178A" w:rsidRDefault="00533B33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 w:rsidRPr="0031178A">
              <w:rPr>
                <w:color w:val="000000"/>
              </w:rPr>
              <w:t>Благоустройство дворовых территорий многоквартирных домов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33B33" w:rsidRPr="0031178A" w:rsidRDefault="00533B33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 w:rsidRPr="0031178A">
              <w:rPr>
                <w:color w:val="000000"/>
              </w:rPr>
              <w:t>штука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33B33" w:rsidRPr="0031178A" w:rsidRDefault="00533B33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 w:rsidRPr="0031178A"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33B33" w:rsidRPr="0031178A" w:rsidRDefault="00533B33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 w:rsidRPr="0031178A">
              <w:rPr>
                <w:color w:val="000000"/>
              </w:rPr>
              <w:t>13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33B33" w:rsidRPr="0031178A" w:rsidRDefault="00533B33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 w:rsidRPr="0031178A">
              <w:rPr>
                <w:color w:val="000000"/>
              </w:rPr>
              <w:t>2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33B33" w:rsidRPr="0031178A" w:rsidRDefault="00533B33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 w:rsidRPr="0031178A">
              <w:rPr>
                <w:color w:val="000000"/>
              </w:rPr>
              <w:t>1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33B33" w:rsidRPr="0031178A" w:rsidRDefault="00533B33">
            <w:pPr>
              <w:widowControl w:val="0"/>
              <w:suppressAutoHyphens w:val="0"/>
              <w:jc w:val="center"/>
              <w:rPr>
                <w:color w:val="000000"/>
              </w:rPr>
            </w:pPr>
            <w:r w:rsidRPr="0031178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Постановление администрации Владимирской области от 30.08.2017 № 758 (ред. от 01.08.2023)</w:t>
            </w:r>
          </w:p>
          <w:p w:rsidR="00533B33" w:rsidRPr="0031178A" w:rsidRDefault="00533B33">
            <w:pPr>
              <w:widowControl w:val="0"/>
              <w:suppressAutoHyphens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31178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«О государственной программе Владимирской области «Благоустройство территорий муниципальных образований Владимирской области»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33B33" w:rsidRPr="0031178A" w:rsidRDefault="00533B33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 w:rsidRPr="0031178A">
              <w:rPr>
                <w:color w:val="000000"/>
              </w:rPr>
              <w:t>МКУ «ГКМХ»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33B33" w:rsidRPr="0031178A" w:rsidRDefault="00533B33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 w:rsidRPr="0031178A">
              <w:rPr>
                <w:color w:val="000000"/>
              </w:rPr>
              <w:t>Увеличение доли благоустроенных дворовых территорий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33B33" w:rsidRPr="0031178A" w:rsidRDefault="00533B33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 w:rsidRPr="0031178A">
              <w:rPr>
                <w:color w:val="000000"/>
              </w:rPr>
              <w:t>ФИС СП ГАС «Управление»</w:t>
            </w:r>
          </w:p>
        </w:tc>
      </w:tr>
    </w:tbl>
    <w:p w:rsidR="00574F71" w:rsidRPr="0031178A" w:rsidRDefault="00574F71">
      <w:pPr>
        <w:jc w:val="center"/>
        <w:rPr>
          <w:color w:val="000000"/>
          <w:sz w:val="28"/>
          <w:szCs w:val="28"/>
        </w:rPr>
      </w:pPr>
    </w:p>
    <w:p w:rsidR="005F0DDE" w:rsidRPr="0031178A" w:rsidRDefault="005F0DDE" w:rsidP="005F0DDE">
      <w:pPr>
        <w:jc w:val="center"/>
        <w:rPr>
          <w:color w:val="000000"/>
        </w:rPr>
      </w:pPr>
      <w:r w:rsidRPr="0031178A">
        <w:rPr>
          <w:color w:val="000000"/>
          <w:sz w:val="28"/>
          <w:szCs w:val="28"/>
        </w:rPr>
        <w:t>3. Структура муниципальной программы</w:t>
      </w:r>
    </w:p>
    <w:p w:rsidR="005F0DDE" w:rsidRPr="0031178A" w:rsidRDefault="005F0DDE" w:rsidP="005F0DDE">
      <w:pPr>
        <w:jc w:val="center"/>
        <w:rPr>
          <w:color w:val="000000"/>
          <w:sz w:val="28"/>
          <w:szCs w:val="28"/>
        </w:rPr>
      </w:pPr>
    </w:p>
    <w:tbl>
      <w:tblPr>
        <w:tblW w:w="14792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894"/>
        <w:gridCol w:w="3757"/>
        <w:gridCol w:w="26"/>
        <w:gridCol w:w="5299"/>
        <w:gridCol w:w="4816"/>
      </w:tblGrid>
      <w:tr w:rsidR="005F0DDE" w:rsidRPr="0031178A" w:rsidTr="009D64A6">
        <w:trPr>
          <w:trHeight w:val="561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DDE" w:rsidRPr="0031178A" w:rsidRDefault="005F0DDE" w:rsidP="009D64A6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31178A">
              <w:rPr>
                <w:rFonts w:ascii="Times New Roman" w:eastAsia="Times New Roman" w:hAnsi="Times New Roman" w:cs="Times New Roman"/>
                <w:color w:val="000000"/>
                <w:spacing w:val="-57"/>
                <w:sz w:val="24"/>
                <w:szCs w:val="24"/>
              </w:rPr>
              <w:t xml:space="preserve"> </w:t>
            </w:r>
            <w:r w:rsidRPr="00311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DDE" w:rsidRPr="0031178A" w:rsidRDefault="005F0DDE" w:rsidP="009D64A6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  <w:r w:rsidRPr="003117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311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структурного</w:t>
            </w:r>
            <w:r w:rsidRPr="003117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311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элемента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DDE" w:rsidRPr="0031178A" w:rsidRDefault="005F0DDE" w:rsidP="009D64A6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Краткое описание ожидаемых эффектов от </w:t>
            </w:r>
            <w:r w:rsidRPr="0031178A">
              <w:rPr>
                <w:rFonts w:ascii="Times New Roman" w:eastAsia="Times New Roman" w:hAnsi="Times New Roman" w:cs="Times New Roman"/>
                <w:color w:val="000000"/>
                <w:spacing w:val="-57"/>
                <w:sz w:val="24"/>
                <w:szCs w:val="24"/>
              </w:rPr>
              <w:t xml:space="preserve"> </w:t>
            </w:r>
            <w:r w:rsidRPr="00311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реализации</w:t>
            </w:r>
            <w:r w:rsidRPr="0031178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311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  <w:r w:rsidRPr="0031178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311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структурного</w:t>
            </w:r>
            <w:r w:rsidRPr="0031178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311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элемента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DDE" w:rsidRPr="0031178A" w:rsidRDefault="005F0DDE" w:rsidP="009D64A6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</w:t>
            </w:r>
          </w:p>
          <w:p w:rsidR="005F0DDE" w:rsidRPr="0031178A" w:rsidRDefault="005F0DDE" w:rsidP="009D64A6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117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311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показателями</w:t>
            </w:r>
          </w:p>
        </w:tc>
      </w:tr>
      <w:tr w:rsidR="005F0DDE" w:rsidRPr="0031178A" w:rsidTr="009D64A6">
        <w:trPr>
          <w:trHeight w:val="27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DDE" w:rsidRPr="0031178A" w:rsidRDefault="005F0DDE" w:rsidP="009D64A6">
            <w:pPr>
              <w:pStyle w:val="TableParagraph"/>
              <w:tabs>
                <w:tab w:val="left" w:pos="11057"/>
              </w:tabs>
              <w:spacing w:line="256" w:lineRule="exact"/>
              <w:ind w:left="9"/>
              <w:jc w:val="center"/>
              <w:rPr>
                <w:color w:val="000000"/>
                <w:sz w:val="24"/>
                <w:szCs w:val="24"/>
              </w:rPr>
            </w:pPr>
            <w:r w:rsidRPr="0031178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DDE" w:rsidRPr="0031178A" w:rsidRDefault="005F0DDE" w:rsidP="009D64A6">
            <w:pPr>
              <w:pStyle w:val="TableParagraph"/>
              <w:tabs>
                <w:tab w:val="left" w:pos="11057"/>
              </w:tabs>
              <w:spacing w:line="256" w:lineRule="exact"/>
              <w:ind w:left="8"/>
              <w:jc w:val="center"/>
              <w:rPr>
                <w:color w:val="000000"/>
                <w:sz w:val="24"/>
                <w:szCs w:val="24"/>
              </w:rPr>
            </w:pPr>
            <w:r w:rsidRPr="0031178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DDE" w:rsidRPr="0031178A" w:rsidRDefault="005F0DDE" w:rsidP="009D64A6">
            <w:pPr>
              <w:pStyle w:val="TableParagraph"/>
              <w:tabs>
                <w:tab w:val="left" w:pos="11057"/>
              </w:tabs>
              <w:spacing w:line="256" w:lineRule="exact"/>
              <w:ind w:left="8"/>
              <w:jc w:val="center"/>
              <w:rPr>
                <w:color w:val="000000"/>
                <w:sz w:val="24"/>
                <w:szCs w:val="24"/>
              </w:rPr>
            </w:pPr>
            <w:r w:rsidRPr="0031178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DDE" w:rsidRPr="0031178A" w:rsidRDefault="005F0DDE" w:rsidP="009D64A6">
            <w:pPr>
              <w:pStyle w:val="TableParagraph"/>
              <w:tabs>
                <w:tab w:val="left" w:pos="11057"/>
              </w:tabs>
              <w:spacing w:line="256" w:lineRule="exact"/>
              <w:ind w:left="8"/>
              <w:jc w:val="center"/>
              <w:rPr>
                <w:color w:val="000000"/>
                <w:sz w:val="24"/>
                <w:szCs w:val="24"/>
              </w:rPr>
            </w:pPr>
            <w:r w:rsidRPr="0031178A">
              <w:rPr>
                <w:color w:val="000000"/>
                <w:sz w:val="24"/>
                <w:szCs w:val="24"/>
              </w:rPr>
              <w:t>4</w:t>
            </w:r>
          </w:p>
        </w:tc>
      </w:tr>
      <w:tr w:rsidR="005F0DDE" w:rsidRPr="0031178A" w:rsidTr="009D64A6">
        <w:trPr>
          <w:trHeight w:val="448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DDE" w:rsidRPr="0031178A" w:rsidRDefault="005F0DDE" w:rsidP="009D64A6">
            <w:pPr>
              <w:pStyle w:val="TableParagraph"/>
              <w:tabs>
                <w:tab w:val="left" w:pos="11057"/>
              </w:tabs>
              <w:spacing w:before="80"/>
              <w:ind w:left="107"/>
              <w:rPr>
                <w:bCs/>
                <w:color w:val="000000"/>
                <w:sz w:val="24"/>
                <w:szCs w:val="24"/>
              </w:rPr>
            </w:pPr>
            <w:r w:rsidRPr="0031178A">
              <w:rPr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DDE" w:rsidRPr="0031178A" w:rsidRDefault="005F0DDE" w:rsidP="009D64A6">
            <w:pPr>
              <w:pStyle w:val="TableParagraph"/>
              <w:tabs>
                <w:tab w:val="left" w:pos="8352"/>
                <w:tab w:val="left" w:pos="11057"/>
              </w:tabs>
              <w:spacing w:before="80"/>
              <w:ind w:left="1069" w:right="845"/>
              <w:jc w:val="center"/>
              <w:rPr>
                <w:bCs/>
                <w:color w:val="000000"/>
                <w:sz w:val="24"/>
                <w:szCs w:val="24"/>
              </w:rPr>
            </w:pPr>
            <w:r w:rsidRPr="0031178A">
              <w:rPr>
                <w:bCs/>
                <w:color w:val="000000"/>
                <w:sz w:val="24"/>
                <w:szCs w:val="24"/>
              </w:rPr>
              <w:t>Направление (подпрограмма) 1</w:t>
            </w:r>
            <w:r w:rsidRPr="0031178A">
              <w:rPr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Pr="0031178A">
              <w:rPr>
                <w:bCs/>
                <w:color w:val="000000"/>
                <w:sz w:val="24"/>
                <w:szCs w:val="24"/>
              </w:rPr>
              <w:t xml:space="preserve">«Комфортная городская среда на </w:t>
            </w:r>
            <w:proofErr w:type="gramStart"/>
            <w:r w:rsidRPr="0031178A">
              <w:rPr>
                <w:bCs/>
                <w:color w:val="000000"/>
                <w:sz w:val="24"/>
                <w:szCs w:val="24"/>
              </w:rPr>
              <w:t>территории</w:t>
            </w:r>
            <w:proofErr w:type="gramEnd"/>
            <w:r w:rsidRPr="0031178A">
              <w:rPr>
                <w:bCs/>
                <w:color w:val="000000"/>
                <w:sz w:val="24"/>
                <w:szCs w:val="24"/>
              </w:rPr>
              <w:t xml:space="preserve"> ЗАТО г. Радужный»</w:t>
            </w:r>
          </w:p>
        </w:tc>
      </w:tr>
      <w:tr w:rsidR="005F0DDE" w:rsidRPr="0031178A" w:rsidTr="009D64A6">
        <w:trPr>
          <w:trHeight w:val="448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DDE" w:rsidRPr="0031178A" w:rsidRDefault="005F0DDE" w:rsidP="009D64A6">
            <w:pPr>
              <w:pStyle w:val="TableParagraph"/>
              <w:tabs>
                <w:tab w:val="left" w:pos="11057"/>
              </w:tabs>
              <w:spacing w:before="80"/>
              <w:ind w:left="107"/>
              <w:rPr>
                <w:i/>
                <w:iCs/>
                <w:color w:val="000000"/>
                <w:sz w:val="24"/>
                <w:szCs w:val="24"/>
              </w:rPr>
            </w:pPr>
            <w:r w:rsidRPr="0031178A">
              <w:rPr>
                <w:i/>
                <w:i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3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DDE" w:rsidRPr="0031178A" w:rsidRDefault="005F0DDE" w:rsidP="009D64A6">
            <w:pPr>
              <w:widowControl w:val="0"/>
              <w:jc w:val="center"/>
              <w:rPr>
                <w:i/>
                <w:iCs/>
                <w:color w:val="000000"/>
              </w:rPr>
            </w:pPr>
            <w:r w:rsidRPr="0031178A">
              <w:rPr>
                <w:i/>
                <w:iCs/>
                <w:color w:val="000000"/>
                <w:sz w:val="22"/>
                <w:szCs w:val="22"/>
              </w:rPr>
              <w:t>Мероприятия муниципальной программы, реализуемые в составе р</w:t>
            </w:r>
            <w:r w:rsidRPr="0031178A">
              <w:rPr>
                <w:i/>
                <w:iCs/>
                <w:color w:val="000000"/>
              </w:rPr>
              <w:t xml:space="preserve">егионального проекта </w:t>
            </w:r>
            <w:r w:rsidR="00626C0F" w:rsidRPr="0031178A">
              <w:rPr>
                <w:i/>
                <w:iCs/>
                <w:color w:val="000000"/>
              </w:rPr>
              <w:t>«Формирование комфортной городской среды»</w:t>
            </w:r>
            <w:r w:rsidRPr="0031178A">
              <w:rPr>
                <w:i/>
                <w:iCs/>
                <w:color w:val="000000"/>
              </w:rPr>
              <w:t>, федерального проекта «Формирование комфортной городской среды», национального проекта «Жилье и городская среда»</w:t>
            </w:r>
          </w:p>
        </w:tc>
      </w:tr>
      <w:tr w:rsidR="005F0DDE" w:rsidRPr="0031178A" w:rsidTr="006117DD">
        <w:trPr>
          <w:trHeight w:val="276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DDE" w:rsidRPr="0031178A" w:rsidRDefault="005F0DDE" w:rsidP="009D64A6">
            <w:pPr>
              <w:pStyle w:val="TableParagraph"/>
              <w:tabs>
                <w:tab w:val="left" w:pos="11057"/>
              </w:tabs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DDE" w:rsidRPr="0031178A" w:rsidRDefault="005F0DDE" w:rsidP="009D64A6">
            <w:pPr>
              <w:pStyle w:val="afd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8A">
              <w:rPr>
                <w:rFonts w:ascii="Times New Roman" w:hAnsi="Times New Roman"/>
                <w:color w:val="000000"/>
                <w:sz w:val="24"/>
                <w:szCs w:val="24"/>
              </w:rPr>
              <w:t>МКУ «ГКМХ»</w:t>
            </w:r>
          </w:p>
        </w:tc>
        <w:tc>
          <w:tcPr>
            <w:tcW w:w="10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DDE" w:rsidRPr="0031178A" w:rsidRDefault="005F0DDE" w:rsidP="009D64A6">
            <w:pPr>
              <w:pStyle w:val="afd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8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Срок</w:t>
            </w:r>
            <w:r w:rsidRPr="0031178A">
              <w:rPr>
                <w:rFonts w:ascii="Times New Roman" w:hAnsi="Times New Roman"/>
                <w:i/>
                <w:color w:val="000000"/>
                <w:spacing w:val="-2"/>
                <w:sz w:val="24"/>
                <w:szCs w:val="24"/>
              </w:rPr>
              <w:t xml:space="preserve"> </w:t>
            </w:r>
            <w:r w:rsidRPr="0031178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реализации</w:t>
            </w:r>
            <w:r w:rsidRPr="0031178A"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</w:rPr>
              <w:t xml:space="preserve"> </w:t>
            </w:r>
            <w:r w:rsidRPr="0031178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2024-2026</w:t>
            </w:r>
          </w:p>
        </w:tc>
      </w:tr>
      <w:tr w:rsidR="005F0DDE" w:rsidRPr="0031178A" w:rsidTr="009D64A6">
        <w:trPr>
          <w:trHeight w:val="302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DDE" w:rsidRPr="0031178A" w:rsidRDefault="005F0DDE" w:rsidP="009D64A6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rPr>
                <w:color w:val="000000"/>
                <w:sz w:val="24"/>
                <w:szCs w:val="24"/>
              </w:rPr>
            </w:pPr>
            <w:r w:rsidRPr="0031178A">
              <w:rPr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3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DDE" w:rsidRPr="0031178A" w:rsidRDefault="005F0DDE" w:rsidP="009D64A6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rPr>
                <w:color w:val="000000"/>
                <w:sz w:val="24"/>
                <w:szCs w:val="24"/>
              </w:rPr>
            </w:pPr>
            <w:r w:rsidRPr="0031178A">
              <w:rPr>
                <w:color w:val="000000"/>
                <w:sz w:val="24"/>
                <w:szCs w:val="24"/>
              </w:rPr>
              <w:t xml:space="preserve">Повышение комфортности городской среды, в том числе </w:t>
            </w:r>
            <w:r w:rsidRPr="0031178A">
              <w:rPr>
                <w:color w:val="000000"/>
                <w:sz w:val="24"/>
                <w:szCs w:val="24"/>
              </w:rPr>
              <w:lastRenderedPageBreak/>
              <w:t>общественных территорий (пространств)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DDE" w:rsidRPr="0031178A" w:rsidRDefault="005F0DDE" w:rsidP="009D64A6">
            <w:pPr>
              <w:pStyle w:val="TableParagraph"/>
              <w:suppressAutoHyphens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31178A">
              <w:rPr>
                <w:color w:val="000000"/>
                <w:sz w:val="24"/>
                <w:szCs w:val="24"/>
              </w:rPr>
              <w:lastRenderedPageBreak/>
              <w:t>Реализация мероприятий по благоустройству дворовых территорий и общественн</w:t>
            </w:r>
            <w:r w:rsidR="00533B33" w:rsidRPr="0031178A">
              <w:rPr>
                <w:color w:val="000000"/>
                <w:sz w:val="24"/>
                <w:szCs w:val="24"/>
              </w:rPr>
              <w:t xml:space="preserve">ых </w:t>
            </w:r>
            <w:r w:rsidR="00533B33" w:rsidRPr="0031178A">
              <w:rPr>
                <w:color w:val="000000"/>
                <w:sz w:val="24"/>
                <w:szCs w:val="24"/>
              </w:rPr>
              <w:lastRenderedPageBreak/>
              <w:t>пространств к 2026 году на 27</w:t>
            </w:r>
            <w:r w:rsidRPr="0031178A">
              <w:rPr>
                <w:color w:val="000000"/>
                <w:sz w:val="24"/>
                <w:szCs w:val="24"/>
              </w:rPr>
              <w:t xml:space="preserve"> дворовых территорий и 4 общественных территориях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DDE" w:rsidRPr="0031178A" w:rsidRDefault="005F0DDE" w:rsidP="009D64A6">
            <w:pPr>
              <w:pStyle w:val="TableParagraph"/>
              <w:suppressAutoHyphens/>
              <w:snapToGrid w:val="0"/>
              <w:spacing w:line="256" w:lineRule="exact"/>
              <w:ind w:left="107"/>
              <w:jc w:val="center"/>
              <w:rPr>
                <w:color w:val="000000"/>
                <w:sz w:val="24"/>
                <w:szCs w:val="24"/>
              </w:rPr>
            </w:pPr>
            <w:r w:rsidRPr="0031178A">
              <w:rPr>
                <w:color w:val="000000"/>
                <w:sz w:val="24"/>
                <w:szCs w:val="24"/>
              </w:rPr>
              <w:lastRenderedPageBreak/>
              <w:t>Благоустройство дворовых и общественных территорий</w:t>
            </w:r>
          </w:p>
        </w:tc>
      </w:tr>
    </w:tbl>
    <w:p w:rsidR="00E8352C" w:rsidRPr="0031178A" w:rsidRDefault="00E8352C">
      <w:pPr>
        <w:jc w:val="center"/>
        <w:rPr>
          <w:bCs/>
          <w:color w:val="000000"/>
          <w:sz w:val="28"/>
          <w:szCs w:val="28"/>
        </w:rPr>
      </w:pPr>
    </w:p>
    <w:p w:rsidR="00533B33" w:rsidRPr="0031178A" w:rsidRDefault="00533B33" w:rsidP="00533B33">
      <w:pPr>
        <w:jc w:val="center"/>
        <w:rPr>
          <w:color w:val="000000"/>
        </w:rPr>
      </w:pPr>
      <w:r w:rsidRPr="0031178A">
        <w:rPr>
          <w:bCs/>
          <w:color w:val="000000"/>
          <w:sz w:val="28"/>
          <w:szCs w:val="28"/>
        </w:rPr>
        <w:t xml:space="preserve">4. Финансовое обеспечение муниципальной программы* </w:t>
      </w:r>
    </w:p>
    <w:p w:rsidR="00533B33" w:rsidRPr="0031178A" w:rsidRDefault="00533B33" w:rsidP="00533B33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tbl>
      <w:tblPr>
        <w:tblW w:w="1497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797"/>
        <w:gridCol w:w="2952"/>
        <w:gridCol w:w="1742"/>
        <w:gridCol w:w="1391"/>
        <w:gridCol w:w="1337"/>
        <w:gridCol w:w="1751"/>
      </w:tblGrid>
      <w:tr w:rsidR="00533B33" w:rsidRPr="0031178A" w:rsidTr="009D64A6">
        <w:trPr>
          <w:trHeight w:val="275"/>
        </w:trPr>
        <w:tc>
          <w:tcPr>
            <w:tcW w:w="5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B33" w:rsidRPr="0031178A" w:rsidRDefault="00533B33" w:rsidP="009D64A6">
            <w:pPr>
              <w:pStyle w:val="TableParagraph"/>
              <w:tabs>
                <w:tab w:val="left" w:pos="11057"/>
              </w:tabs>
              <w:suppressAutoHyphens/>
              <w:ind w:left="331" w:right="327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Наименование</w:t>
            </w:r>
            <w:r w:rsidRPr="0031178A">
              <w:rPr>
                <w:color w:val="000000"/>
                <w:spacing w:val="-7"/>
                <w:sz w:val="23"/>
                <w:szCs w:val="23"/>
              </w:rPr>
              <w:t xml:space="preserve"> </w:t>
            </w:r>
            <w:r w:rsidRPr="0031178A">
              <w:rPr>
                <w:color w:val="000000"/>
                <w:sz w:val="23"/>
                <w:szCs w:val="23"/>
              </w:rPr>
              <w:t>муниципал</w:t>
            </w:r>
            <w:r w:rsidRPr="0031178A">
              <w:rPr>
                <w:color w:val="000000"/>
                <w:spacing w:val="-6"/>
                <w:sz w:val="23"/>
                <w:szCs w:val="23"/>
              </w:rPr>
              <w:t>ь</w:t>
            </w:r>
            <w:r w:rsidRPr="0031178A">
              <w:rPr>
                <w:color w:val="000000"/>
                <w:sz w:val="23"/>
                <w:szCs w:val="23"/>
              </w:rPr>
              <w:t>н</w:t>
            </w:r>
            <w:r w:rsidRPr="0031178A">
              <w:rPr>
                <w:color w:val="000000"/>
                <w:spacing w:val="-1"/>
                <w:sz w:val="23"/>
                <w:szCs w:val="23"/>
              </w:rPr>
              <w:t>о</w:t>
            </w:r>
            <w:r w:rsidRPr="0031178A">
              <w:rPr>
                <w:color w:val="000000"/>
                <w:sz w:val="23"/>
                <w:szCs w:val="23"/>
              </w:rPr>
              <w:t>й программы, структурного</w:t>
            </w:r>
            <w:r w:rsidRPr="0031178A">
              <w:rPr>
                <w:color w:val="000000"/>
                <w:spacing w:val="-1"/>
                <w:sz w:val="23"/>
                <w:szCs w:val="23"/>
              </w:rPr>
              <w:t xml:space="preserve"> </w:t>
            </w:r>
            <w:r w:rsidRPr="0031178A">
              <w:rPr>
                <w:color w:val="000000"/>
                <w:sz w:val="23"/>
                <w:szCs w:val="23"/>
              </w:rPr>
              <w:t>элемента/</w:t>
            </w:r>
            <w:r w:rsidRPr="0031178A">
              <w:rPr>
                <w:color w:val="000000"/>
                <w:spacing w:val="-1"/>
                <w:sz w:val="23"/>
                <w:szCs w:val="23"/>
              </w:rPr>
              <w:t xml:space="preserve"> </w:t>
            </w:r>
            <w:r w:rsidRPr="0031178A">
              <w:rPr>
                <w:color w:val="000000"/>
                <w:sz w:val="23"/>
                <w:szCs w:val="23"/>
              </w:rPr>
              <w:t>источник финансирования</w:t>
            </w:r>
          </w:p>
        </w:tc>
        <w:tc>
          <w:tcPr>
            <w:tcW w:w="2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pStyle w:val="TableParagraph"/>
              <w:tabs>
                <w:tab w:val="left" w:pos="11057"/>
              </w:tabs>
              <w:suppressAutoHyphens/>
              <w:ind w:left="331" w:right="327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ГРБС/</w:t>
            </w:r>
          </w:p>
          <w:p w:rsidR="00533B33" w:rsidRPr="0031178A" w:rsidRDefault="00533B33" w:rsidP="009D64A6">
            <w:pPr>
              <w:pStyle w:val="TableParagraph"/>
              <w:tabs>
                <w:tab w:val="left" w:pos="11057"/>
              </w:tabs>
              <w:suppressAutoHyphens/>
              <w:ind w:left="331" w:right="327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КБК</w:t>
            </w:r>
          </w:p>
        </w:tc>
        <w:tc>
          <w:tcPr>
            <w:tcW w:w="6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pStyle w:val="TableParagraph"/>
              <w:tabs>
                <w:tab w:val="left" w:pos="11057"/>
              </w:tabs>
              <w:suppressAutoHyphens/>
              <w:spacing w:line="256" w:lineRule="exact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pacing w:val="-1"/>
                <w:sz w:val="23"/>
                <w:szCs w:val="23"/>
              </w:rPr>
              <w:t>Объем</w:t>
            </w:r>
            <w:r w:rsidRPr="0031178A">
              <w:rPr>
                <w:color w:val="000000"/>
                <w:spacing w:val="-14"/>
                <w:sz w:val="23"/>
                <w:szCs w:val="23"/>
              </w:rPr>
              <w:t xml:space="preserve"> </w:t>
            </w:r>
            <w:r w:rsidRPr="0031178A">
              <w:rPr>
                <w:color w:val="000000"/>
                <w:spacing w:val="-1"/>
                <w:sz w:val="23"/>
                <w:szCs w:val="23"/>
              </w:rPr>
              <w:t>финансового</w:t>
            </w:r>
            <w:r w:rsidRPr="0031178A">
              <w:rPr>
                <w:color w:val="000000"/>
                <w:spacing w:val="-13"/>
                <w:sz w:val="23"/>
                <w:szCs w:val="23"/>
              </w:rPr>
              <w:t xml:space="preserve"> </w:t>
            </w:r>
            <w:r w:rsidRPr="0031178A">
              <w:rPr>
                <w:color w:val="000000"/>
                <w:spacing w:val="-1"/>
                <w:sz w:val="23"/>
                <w:szCs w:val="23"/>
              </w:rPr>
              <w:t>обеспечения</w:t>
            </w:r>
            <w:r w:rsidRPr="0031178A">
              <w:rPr>
                <w:color w:val="000000"/>
                <w:spacing w:val="-13"/>
                <w:sz w:val="23"/>
                <w:szCs w:val="23"/>
              </w:rPr>
              <w:t xml:space="preserve"> </w:t>
            </w:r>
            <w:r w:rsidRPr="0031178A">
              <w:rPr>
                <w:color w:val="000000"/>
                <w:spacing w:val="-1"/>
                <w:sz w:val="23"/>
                <w:szCs w:val="23"/>
              </w:rPr>
              <w:t>по</w:t>
            </w:r>
            <w:r w:rsidRPr="0031178A">
              <w:rPr>
                <w:color w:val="000000"/>
                <w:spacing w:val="-13"/>
                <w:sz w:val="23"/>
                <w:szCs w:val="23"/>
              </w:rPr>
              <w:t xml:space="preserve"> </w:t>
            </w:r>
            <w:r w:rsidRPr="0031178A">
              <w:rPr>
                <w:color w:val="000000"/>
                <w:spacing w:val="-1"/>
                <w:sz w:val="23"/>
                <w:szCs w:val="23"/>
              </w:rPr>
              <w:t>годам</w:t>
            </w:r>
            <w:r w:rsidRPr="0031178A">
              <w:rPr>
                <w:color w:val="000000"/>
                <w:spacing w:val="-14"/>
                <w:sz w:val="23"/>
                <w:szCs w:val="23"/>
              </w:rPr>
              <w:t xml:space="preserve"> </w:t>
            </w:r>
            <w:r w:rsidRPr="0031178A">
              <w:rPr>
                <w:color w:val="000000"/>
                <w:spacing w:val="-1"/>
                <w:sz w:val="23"/>
                <w:szCs w:val="23"/>
              </w:rPr>
              <w:t>реализации,</w:t>
            </w:r>
            <w:r w:rsidRPr="0031178A">
              <w:rPr>
                <w:color w:val="000000"/>
                <w:spacing w:val="-13"/>
                <w:sz w:val="23"/>
                <w:szCs w:val="23"/>
              </w:rPr>
              <w:t xml:space="preserve"> </w:t>
            </w:r>
            <w:r w:rsidRPr="0031178A">
              <w:rPr>
                <w:color w:val="000000"/>
                <w:spacing w:val="-1"/>
                <w:sz w:val="23"/>
                <w:szCs w:val="23"/>
              </w:rPr>
              <w:t>тыс.</w:t>
            </w:r>
            <w:r w:rsidRPr="0031178A">
              <w:rPr>
                <w:color w:val="000000"/>
                <w:spacing w:val="-13"/>
                <w:sz w:val="23"/>
                <w:szCs w:val="23"/>
              </w:rPr>
              <w:t xml:space="preserve"> </w:t>
            </w:r>
            <w:r w:rsidRPr="0031178A">
              <w:rPr>
                <w:color w:val="000000"/>
                <w:sz w:val="23"/>
                <w:szCs w:val="23"/>
              </w:rPr>
              <w:t>рублей</w:t>
            </w:r>
          </w:p>
        </w:tc>
      </w:tr>
      <w:tr w:rsidR="00533B33" w:rsidRPr="0031178A" w:rsidTr="009D64A6">
        <w:trPr>
          <w:trHeight w:val="333"/>
        </w:trPr>
        <w:tc>
          <w:tcPr>
            <w:tcW w:w="5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B33" w:rsidRPr="0031178A" w:rsidRDefault="00533B33" w:rsidP="009D64A6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2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117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2024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117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2025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117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2026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117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Всего</w:t>
            </w:r>
          </w:p>
        </w:tc>
      </w:tr>
      <w:tr w:rsidR="00533B33" w:rsidRPr="0031178A" w:rsidTr="009D64A6">
        <w:trPr>
          <w:trHeight w:val="282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B33" w:rsidRPr="0031178A" w:rsidRDefault="00533B33" w:rsidP="009D64A6">
            <w:pPr>
              <w:pStyle w:val="TableParagraph"/>
              <w:tabs>
                <w:tab w:val="left" w:pos="11057"/>
              </w:tabs>
              <w:suppressAutoHyphens/>
              <w:spacing w:line="260" w:lineRule="exact"/>
              <w:ind w:left="6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B33" w:rsidRPr="0031178A" w:rsidRDefault="00533B33" w:rsidP="009D64A6">
            <w:pPr>
              <w:pStyle w:val="TableParagraph"/>
              <w:tabs>
                <w:tab w:val="left" w:pos="11057"/>
              </w:tabs>
              <w:suppressAutoHyphens/>
              <w:spacing w:line="260" w:lineRule="exact"/>
              <w:ind w:left="6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B33" w:rsidRPr="0031178A" w:rsidRDefault="00533B33" w:rsidP="009D64A6">
            <w:pPr>
              <w:pStyle w:val="TableParagraph"/>
              <w:tabs>
                <w:tab w:val="left" w:pos="11057"/>
              </w:tabs>
              <w:suppressAutoHyphens/>
              <w:spacing w:line="260" w:lineRule="exact"/>
              <w:ind w:left="9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B33" w:rsidRPr="0031178A" w:rsidRDefault="00533B33" w:rsidP="009D64A6">
            <w:pPr>
              <w:pStyle w:val="TableParagraph"/>
              <w:tabs>
                <w:tab w:val="left" w:pos="11057"/>
              </w:tabs>
              <w:suppressAutoHyphens/>
              <w:spacing w:line="260" w:lineRule="exact"/>
              <w:ind w:left="9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B33" w:rsidRPr="0031178A" w:rsidRDefault="00533B33" w:rsidP="009D64A6">
            <w:pPr>
              <w:pStyle w:val="TableParagraph"/>
              <w:tabs>
                <w:tab w:val="left" w:pos="11057"/>
              </w:tabs>
              <w:suppressAutoHyphens/>
              <w:spacing w:line="260" w:lineRule="exact"/>
              <w:ind w:left="11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B33" w:rsidRPr="0031178A" w:rsidRDefault="00533B33" w:rsidP="009D64A6">
            <w:pPr>
              <w:pStyle w:val="TableParagraph"/>
              <w:tabs>
                <w:tab w:val="left" w:pos="11057"/>
              </w:tabs>
              <w:suppressAutoHyphens/>
              <w:spacing w:line="260" w:lineRule="exact"/>
              <w:ind w:left="1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6</w:t>
            </w:r>
          </w:p>
        </w:tc>
      </w:tr>
      <w:tr w:rsidR="00533B33" w:rsidRPr="0031178A" w:rsidTr="009D64A6">
        <w:trPr>
          <w:trHeight w:val="527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B33" w:rsidRPr="0031178A" w:rsidRDefault="00533B33" w:rsidP="009D64A6">
            <w:pPr>
              <w:pStyle w:val="TableParagraph"/>
              <w:tabs>
                <w:tab w:val="left" w:pos="11057"/>
              </w:tabs>
              <w:suppressAutoHyphens/>
              <w:spacing w:line="255" w:lineRule="exact"/>
              <w:ind w:left="107"/>
              <w:rPr>
                <w:bCs/>
                <w:color w:val="000000"/>
                <w:sz w:val="23"/>
                <w:szCs w:val="23"/>
              </w:rPr>
            </w:pPr>
            <w:r w:rsidRPr="0031178A">
              <w:rPr>
                <w:bCs/>
                <w:color w:val="000000"/>
                <w:sz w:val="23"/>
                <w:szCs w:val="23"/>
              </w:rPr>
              <w:t xml:space="preserve">Муниципальная программа «Благоустройство на </w:t>
            </w:r>
            <w:proofErr w:type="gramStart"/>
            <w:r w:rsidRPr="0031178A">
              <w:rPr>
                <w:bCs/>
                <w:color w:val="000000"/>
                <w:sz w:val="23"/>
                <w:szCs w:val="23"/>
              </w:rPr>
              <w:t>территории</w:t>
            </w:r>
            <w:proofErr w:type="gramEnd"/>
            <w:r w:rsidRPr="0031178A">
              <w:rPr>
                <w:bCs/>
                <w:color w:val="000000"/>
                <w:sz w:val="23"/>
                <w:szCs w:val="23"/>
              </w:rPr>
              <w:t xml:space="preserve"> ЗАТО г. Радужный Владимирской области»</w:t>
            </w:r>
          </w:p>
          <w:p w:rsidR="00533B33" w:rsidRPr="0031178A" w:rsidRDefault="00533B33" w:rsidP="009D64A6">
            <w:pPr>
              <w:pStyle w:val="TableParagraph"/>
              <w:tabs>
                <w:tab w:val="left" w:pos="11057"/>
              </w:tabs>
              <w:suppressAutoHyphens/>
              <w:spacing w:line="255" w:lineRule="exact"/>
              <w:ind w:left="107"/>
              <w:rPr>
                <w:bCs/>
                <w:color w:val="000000"/>
                <w:sz w:val="23"/>
                <w:szCs w:val="23"/>
              </w:rPr>
            </w:pPr>
            <w:r w:rsidRPr="0031178A">
              <w:rPr>
                <w:bCs/>
                <w:color w:val="000000"/>
                <w:sz w:val="23"/>
                <w:szCs w:val="23"/>
              </w:rPr>
              <w:t>В том числе: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B33" w:rsidRPr="0031178A" w:rsidRDefault="00533B33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5" w:lineRule="exact"/>
              <w:ind w:left="107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jc w:val="center"/>
              <w:rPr>
                <w:bCs/>
                <w:color w:val="000000"/>
                <w:sz w:val="23"/>
                <w:szCs w:val="23"/>
              </w:rPr>
            </w:pPr>
            <w:r w:rsidRPr="0031178A">
              <w:rPr>
                <w:bCs/>
                <w:color w:val="000000"/>
                <w:sz w:val="23"/>
                <w:szCs w:val="23"/>
              </w:rPr>
              <w:t>51 775,77894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jc w:val="center"/>
              <w:rPr>
                <w:bCs/>
                <w:color w:val="000000"/>
                <w:sz w:val="23"/>
                <w:szCs w:val="23"/>
              </w:rPr>
            </w:pPr>
            <w:r w:rsidRPr="0031178A">
              <w:rPr>
                <w:bCs/>
                <w:color w:val="000000"/>
                <w:sz w:val="23"/>
                <w:szCs w:val="23"/>
              </w:rPr>
              <w:t>12 918,533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 w:rsidRPr="0031178A">
              <w:rPr>
                <w:bCs/>
                <w:color w:val="000000"/>
                <w:sz w:val="23"/>
                <w:szCs w:val="23"/>
              </w:rPr>
              <w:t>15 915,53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jc w:val="center"/>
              <w:rPr>
                <w:bCs/>
                <w:color w:val="000000"/>
                <w:sz w:val="23"/>
                <w:szCs w:val="23"/>
              </w:rPr>
            </w:pPr>
            <w:r w:rsidRPr="0031178A">
              <w:rPr>
                <w:bCs/>
                <w:color w:val="000000"/>
                <w:sz w:val="23"/>
                <w:szCs w:val="23"/>
              </w:rPr>
              <w:t>80609,84194</w:t>
            </w:r>
          </w:p>
        </w:tc>
      </w:tr>
      <w:tr w:rsidR="00533B33" w:rsidRPr="0031178A" w:rsidTr="009D64A6">
        <w:trPr>
          <w:trHeight w:val="527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B33" w:rsidRPr="0031178A" w:rsidRDefault="00533B33" w:rsidP="009D64A6">
            <w:pPr>
              <w:widowControl w:val="0"/>
              <w:shd w:val="clear" w:color="auto" w:fill="FFFFFF"/>
              <w:tabs>
                <w:tab w:val="left" w:pos="11057"/>
              </w:tabs>
              <w:spacing w:line="255" w:lineRule="exact"/>
              <w:ind w:left="107"/>
              <w:rPr>
                <w:i/>
                <w:iCs/>
                <w:color w:val="000000"/>
                <w:sz w:val="23"/>
                <w:szCs w:val="23"/>
              </w:rPr>
            </w:pPr>
            <w:r w:rsidRPr="0031178A">
              <w:rPr>
                <w:i/>
                <w:iCs/>
                <w:color w:val="000000"/>
                <w:sz w:val="23"/>
                <w:szCs w:val="23"/>
              </w:rPr>
              <w:t>Мероприятия муниципальной программы, реализуемые в составе регионального проекта «Формирование комфортной городской среды», федерального проекта «Формирование комфортной городской среды», национального проекта «Жилье и городская среда», всего</w:t>
            </w:r>
          </w:p>
          <w:p w:rsidR="00533B33" w:rsidRPr="0031178A" w:rsidRDefault="00533B33" w:rsidP="009D64A6">
            <w:pPr>
              <w:widowControl w:val="0"/>
              <w:shd w:val="clear" w:color="auto" w:fill="FFFFFF"/>
              <w:tabs>
                <w:tab w:val="left" w:pos="11057"/>
              </w:tabs>
              <w:spacing w:line="255" w:lineRule="exact"/>
              <w:ind w:left="107"/>
              <w:rPr>
                <w:i/>
                <w:iCs/>
                <w:color w:val="000000"/>
                <w:sz w:val="23"/>
                <w:szCs w:val="23"/>
              </w:rPr>
            </w:pPr>
            <w:r w:rsidRPr="0031178A">
              <w:rPr>
                <w:i/>
                <w:iCs/>
                <w:color w:val="000000"/>
                <w:sz w:val="23"/>
                <w:szCs w:val="23"/>
              </w:rPr>
              <w:t>в том числе: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5" w:lineRule="exact"/>
              <w:ind w:left="107"/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31178A">
              <w:rPr>
                <w:i/>
                <w:iCs/>
                <w:color w:val="000000"/>
                <w:sz w:val="23"/>
                <w:szCs w:val="23"/>
              </w:rPr>
              <w:t>МКУ «ГКМХ»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9D64A6" w:rsidP="009D64A6">
            <w:pPr>
              <w:widowControl w:val="0"/>
              <w:jc w:val="center"/>
              <w:rPr>
                <w:bCs/>
                <w:i/>
                <w:iCs/>
                <w:color w:val="000000"/>
                <w:sz w:val="23"/>
                <w:szCs w:val="23"/>
              </w:rPr>
            </w:pPr>
            <w:r>
              <w:rPr>
                <w:bCs/>
                <w:i/>
                <w:iCs/>
                <w:color w:val="000000"/>
                <w:sz w:val="23"/>
                <w:szCs w:val="23"/>
              </w:rPr>
              <w:t>6 613,77895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jc w:val="center"/>
              <w:rPr>
                <w:bCs/>
                <w:i/>
                <w:iCs/>
                <w:color w:val="000000"/>
                <w:sz w:val="23"/>
                <w:szCs w:val="23"/>
              </w:rPr>
            </w:pPr>
            <w:r w:rsidRPr="0031178A">
              <w:rPr>
                <w:bCs/>
                <w:i/>
                <w:i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jc w:val="center"/>
              <w:rPr>
                <w:bCs/>
                <w:i/>
                <w:iCs/>
                <w:color w:val="000000"/>
                <w:sz w:val="23"/>
                <w:szCs w:val="23"/>
              </w:rPr>
            </w:pPr>
            <w:r w:rsidRPr="0031178A">
              <w:rPr>
                <w:bCs/>
                <w:i/>
                <w:i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9D64A6" w:rsidP="009D64A6">
            <w:pPr>
              <w:widowControl w:val="0"/>
              <w:jc w:val="center"/>
              <w:rPr>
                <w:bCs/>
                <w:i/>
                <w:iCs/>
                <w:color w:val="000000"/>
                <w:sz w:val="23"/>
                <w:szCs w:val="23"/>
              </w:rPr>
            </w:pPr>
            <w:r>
              <w:rPr>
                <w:bCs/>
                <w:i/>
                <w:iCs/>
                <w:color w:val="000000"/>
                <w:sz w:val="23"/>
                <w:szCs w:val="23"/>
              </w:rPr>
              <w:t>6 613,77895</w:t>
            </w:r>
          </w:p>
        </w:tc>
      </w:tr>
      <w:tr w:rsidR="00533B33" w:rsidRPr="0031178A" w:rsidTr="009D64A6">
        <w:trPr>
          <w:trHeight w:val="298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B33" w:rsidRPr="0031178A" w:rsidRDefault="00533B33" w:rsidP="009D64A6">
            <w:pPr>
              <w:pStyle w:val="TableParagraph"/>
              <w:tabs>
                <w:tab w:val="left" w:pos="11057"/>
              </w:tabs>
              <w:suppressAutoHyphens/>
              <w:spacing w:line="254" w:lineRule="exact"/>
              <w:ind w:left="107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Федеральный бюджет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4" w:lineRule="exact"/>
              <w:ind w:left="107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733-0503-181F255550-244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B33" w:rsidRPr="0031178A" w:rsidRDefault="00533B33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3 857,77001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B33" w:rsidRPr="0031178A" w:rsidRDefault="00533B33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B33" w:rsidRPr="0031178A" w:rsidRDefault="00533B33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B33" w:rsidRPr="0031178A" w:rsidRDefault="00533B33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3 857,77001</w:t>
            </w:r>
          </w:p>
        </w:tc>
      </w:tr>
      <w:tr w:rsidR="00533B33" w:rsidRPr="0031178A" w:rsidTr="009D64A6">
        <w:trPr>
          <w:trHeight w:val="275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3B33" w:rsidRPr="0031178A" w:rsidRDefault="00533B33" w:rsidP="009D64A6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iCs/>
                <w:color w:val="000000"/>
                <w:sz w:val="23"/>
                <w:szCs w:val="23"/>
              </w:rPr>
            </w:pPr>
            <w:r w:rsidRPr="0031178A">
              <w:rPr>
                <w:iCs/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107" w:right="-97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733-0503-1</w:t>
            </w:r>
            <w:r w:rsidRPr="0031178A">
              <w:rPr>
                <w:color w:val="000000"/>
                <w:sz w:val="23"/>
                <w:szCs w:val="23"/>
                <w:lang w:val="en-US"/>
              </w:rPr>
              <w:t>81</w:t>
            </w:r>
            <w:r w:rsidRPr="0031178A">
              <w:rPr>
                <w:color w:val="000000"/>
                <w:sz w:val="23"/>
                <w:szCs w:val="23"/>
              </w:rPr>
              <w:t>F25555</w:t>
            </w:r>
            <w:r w:rsidRPr="0031178A">
              <w:rPr>
                <w:color w:val="000000"/>
                <w:sz w:val="23"/>
                <w:szCs w:val="23"/>
                <w:lang w:val="en-US"/>
              </w:rPr>
              <w:t>0</w:t>
            </w:r>
            <w:r w:rsidRPr="0031178A">
              <w:rPr>
                <w:color w:val="000000"/>
                <w:sz w:val="23"/>
                <w:szCs w:val="23"/>
              </w:rPr>
              <w:t>-244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3B33" w:rsidRPr="0031178A" w:rsidRDefault="00533B33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  <w:color w:val="000000"/>
                <w:sz w:val="23"/>
                <w:szCs w:val="23"/>
              </w:rPr>
            </w:pPr>
            <w:r w:rsidRPr="0031178A">
              <w:rPr>
                <w:iCs/>
                <w:color w:val="000000"/>
                <w:sz w:val="23"/>
                <w:szCs w:val="23"/>
              </w:rPr>
              <w:t>78,72999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3B33" w:rsidRPr="0031178A" w:rsidRDefault="00533B33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  <w:color w:val="000000"/>
                <w:sz w:val="23"/>
                <w:szCs w:val="23"/>
              </w:rPr>
            </w:pPr>
            <w:r w:rsidRPr="0031178A">
              <w:rPr>
                <w:i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3B33" w:rsidRPr="0031178A" w:rsidRDefault="00533B33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  <w:color w:val="000000"/>
                <w:sz w:val="23"/>
                <w:szCs w:val="23"/>
              </w:rPr>
            </w:pPr>
            <w:r w:rsidRPr="0031178A">
              <w:rPr>
                <w:i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3B33" w:rsidRPr="0031178A" w:rsidRDefault="00533B33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  <w:color w:val="000000"/>
                <w:sz w:val="23"/>
                <w:szCs w:val="23"/>
              </w:rPr>
            </w:pPr>
            <w:r w:rsidRPr="0031178A">
              <w:rPr>
                <w:iCs/>
                <w:color w:val="000000"/>
                <w:sz w:val="23"/>
                <w:szCs w:val="23"/>
              </w:rPr>
              <w:t>78,72999</w:t>
            </w:r>
          </w:p>
        </w:tc>
      </w:tr>
      <w:tr w:rsidR="00533B33" w:rsidRPr="0031178A" w:rsidTr="009D64A6">
        <w:trPr>
          <w:trHeight w:val="156"/>
        </w:trPr>
        <w:tc>
          <w:tcPr>
            <w:tcW w:w="5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B33" w:rsidRPr="0031178A" w:rsidRDefault="00533B33" w:rsidP="009D64A6">
            <w:pPr>
              <w:pStyle w:val="TableParagraph"/>
              <w:tabs>
                <w:tab w:val="left" w:pos="11057"/>
              </w:tabs>
              <w:spacing w:line="264" w:lineRule="exact"/>
              <w:ind w:left="107" w:right="-97"/>
              <w:rPr>
                <w:iCs/>
                <w:color w:val="000000"/>
                <w:sz w:val="23"/>
                <w:szCs w:val="23"/>
              </w:rPr>
            </w:pPr>
            <w:r w:rsidRPr="0031178A">
              <w:rPr>
                <w:iCs/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pStyle w:val="TableParagraph"/>
              <w:tabs>
                <w:tab w:val="left" w:pos="11057"/>
              </w:tabs>
              <w:snapToGrid w:val="0"/>
              <w:spacing w:line="264" w:lineRule="exact"/>
              <w:ind w:left="107" w:right="-97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733-0503-</w:t>
            </w:r>
            <w:r w:rsidRPr="0031178A">
              <w:t xml:space="preserve"> </w:t>
            </w:r>
            <w:r w:rsidRPr="0031178A">
              <w:rPr>
                <w:color w:val="000000"/>
                <w:sz w:val="23"/>
                <w:szCs w:val="23"/>
              </w:rPr>
              <w:t>181F2A555D-244</w:t>
            </w:r>
            <w:r w:rsidRPr="0031178A">
              <w:rPr>
                <w:color w:val="000000"/>
                <w:sz w:val="23"/>
                <w:szCs w:val="23"/>
              </w:rPr>
              <w:tab/>
              <w:t>0503</w:t>
            </w:r>
            <w:r w:rsidRPr="0031178A">
              <w:rPr>
                <w:color w:val="000000"/>
                <w:sz w:val="23"/>
                <w:szCs w:val="23"/>
              </w:rPr>
              <w:tab/>
              <w:t>181F2A555D</w:t>
            </w:r>
            <w:r w:rsidRPr="0031178A">
              <w:rPr>
                <w:color w:val="000000"/>
                <w:sz w:val="23"/>
                <w:szCs w:val="23"/>
              </w:rPr>
              <w:tab/>
              <w:t>244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B33" w:rsidRPr="0031178A" w:rsidRDefault="00533B33" w:rsidP="009D64A6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Cs/>
                <w:color w:val="000000"/>
                <w:sz w:val="23"/>
                <w:szCs w:val="23"/>
              </w:rPr>
            </w:pPr>
            <w:r w:rsidRPr="0031178A">
              <w:rPr>
                <w:iCs/>
                <w:color w:val="000000"/>
                <w:sz w:val="23"/>
                <w:szCs w:val="23"/>
              </w:rPr>
              <w:t>2308,100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B33" w:rsidRPr="0031178A" w:rsidRDefault="00533B33" w:rsidP="009D64A6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Cs/>
                <w:color w:val="000000"/>
                <w:sz w:val="23"/>
                <w:szCs w:val="23"/>
              </w:rPr>
            </w:pPr>
            <w:r w:rsidRPr="0031178A">
              <w:rPr>
                <w:i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B33" w:rsidRPr="0031178A" w:rsidRDefault="00533B33" w:rsidP="009D64A6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Cs/>
                <w:color w:val="000000"/>
                <w:sz w:val="23"/>
                <w:szCs w:val="23"/>
              </w:rPr>
            </w:pPr>
            <w:r w:rsidRPr="0031178A">
              <w:rPr>
                <w:i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B33" w:rsidRPr="0031178A" w:rsidRDefault="00533B33" w:rsidP="009D64A6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Cs/>
                <w:color w:val="000000"/>
                <w:sz w:val="23"/>
                <w:szCs w:val="23"/>
              </w:rPr>
            </w:pPr>
            <w:r w:rsidRPr="0031178A">
              <w:rPr>
                <w:iCs/>
                <w:color w:val="000000"/>
                <w:sz w:val="23"/>
                <w:szCs w:val="23"/>
              </w:rPr>
              <w:t>2308,100</w:t>
            </w:r>
          </w:p>
        </w:tc>
      </w:tr>
      <w:tr w:rsidR="00533B33" w:rsidRPr="0031178A" w:rsidTr="009D64A6">
        <w:trPr>
          <w:trHeight w:val="298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B33" w:rsidRPr="0031178A" w:rsidRDefault="00533B33" w:rsidP="009D64A6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 xml:space="preserve">Бюджет </w:t>
            </w:r>
            <w:proofErr w:type="gramStart"/>
            <w:r w:rsidRPr="0031178A">
              <w:rPr>
                <w:color w:val="000000"/>
                <w:sz w:val="23"/>
                <w:szCs w:val="23"/>
              </w:rPr>
              <w:t>МО</w:t>
            </w:r>
            <w:proofErr w:type="gramEnd"/>
            <w:r w:rsidRPr="0031178A">
              <w:rPr>
                <w:color w:val="000000"/>
                <w:sz w:val="23"/>
                <w:szCs w:val="23"/>
              </w:rPr>
              <w:t xml:space="preserve"> ЗАТО г. Радужный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107" w:right="-97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733-0503-1</w:t>
            </w:r>
            <w:r w:rsidRPr="0031178A">
              <w:rPr>
                <w:color w:val="000000"/>
                <w:sz w:val="23"/>
                <w:szCs w:val="23"/>
                <w:lang w:val="en-US"/>
              </w:rPr>
              <w:t>81</w:t>
            </w:r>
            <w:r w:rsidRPr="0031178A">
              <w:rPr>
                <w:color w:val="000000"/>
                <w:sz w:val="23"/>
                <w:szCs w:val="23"/>
              </w:rPr>
              <w:t>F255550-244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B33" w:rsidRPr="0031178A" w:rsidRDefault="00533B33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247,70000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B33" w:rsidRPr="0031178A" w:rsidRDefault="00533B33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B33" w:rsidRPr="0031178A" w:rsidRDefault="00533B33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B33" w:rsidRPr="0031178A" w:rsidRDefault="00533B33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247,70000</w:t>
            </w:r>
          </w:p>
        </w:tc>
      </w:tr>
      <w:tr w:rsidR="00533B33" w:rsidRPr="0031178A" w:rsidTr="009D64A6">
        <w:trPr>
          <w:trHeight w:val="204"/>
        </w:trPr>
        <w:tc>
          <w:tcPr>
            <w:tcW w:w="5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B33" w:rsidRPr="0031178A" w:rsidRDefault="00533B33" w:rsidP="009D64A6">
            <w:pPr>
              <w:pStyle w:val="TableParagraph"/>
              <w:tabs>
                <w:tab w:val="left" w:pos="11057"/>
              </w:tabs>
              <w:spacing w:line="264" w:lineRule="exact"/>
              <w:ind w:left="107" w:right="-97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 xml:space="preserve">Бюджет </w:t>
            </w:r>
            <w:proofErr w:type="gramStart"/>
            <w:r w:rsidRPr="0031178A">
              <w:rPr>
                <w:color w:val="000000"/>
                <w:sz w:val="23"/>
                <w:szCs w:val="23"/>
              </w:rPr>
              <w:t>МО</w:t>
            </w:r>
            <w:proofErr w:type="gramEnd"/>
            <w:r w:rsidRPr="0031178A">
              <w:rPr>
                <w:color w:val="000000"/>
                <w:sz w:val="23"/>
                <w:szCs w:val="23"/>
              </w:rPr>
              <w:t xml:space="preserve"> ЗАТО г. Радужный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pStyle w:val="TableParagraph"/>
              <w:tabs>
                <w:tab w:val="left" w:pos="11057"/>
              </w:tabs>
              <w:snapToGrid w:val="0"/>
              <w:spacing w:line="264" w:lineRule="exact"/>
              <w:ind w:left="107" w:right="-97"/>
              <w:rPr>
                <w:iCs/>
                <w:color w:val="000000"/>
                <w:spacing w:val="-2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733-0503-</w:t>
            </w:r>
            <w:r w:rsidRPr="0031178A">
              <w:t xml:space="preserve"> </w:t>
            </w:r>
            <w:r w:rsidRPr="0031178A">
              <w:rPr>
                <w:color w:val="000000"/>
                <w:sz w:val="23"/>
                <w:szCs w:val="23"/>
              </w:rPr>
              <w:t>181F2A555D-244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 w:rsidRPr="0031178A">
              <w:rPr>
                <w:bCs/>
                <w:color w:val="000000"/>
                <w:sz w:val="23"/>
                <w:szCs w:val="23"/>
              </w:rPr>
              <w:t>121,47895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 w:rsidRPr="0031178A">
              <w:rPr>
                <w:b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 w:rsidRPr="0031178A">
              <w:rPr>
                <w:b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 w:rsidRPr="0031178A">
              <w:rPr>
                <w:bCs/>
                <w:color w:val="000000"/>
                <w:sz w:val="23"/>
                <w:szCs w:val="23"/>
              </w:rPr>
              <w:t>121,47895</w:t>
            </w:r>
          </w:p>
        </w:tc>
      </w:tr>
      <w:tr w:rsidR="00533B33" w:rsidRPr="0031178A" w:rsidTr="009D64A6">
        <w:trPr>
          <w:trHeight w:val="298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B33" w:rsidRPr="0031178A" w:rsidRDefault="00533B33" w:rsidP="009D64A6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i/>
                <w:iCs/>
                <w:color w:val="000000"/>
                <w:spacing w:val="-2"/>
                <w:sz w:val="23"/>
                <w:szCs w:val="23"/>
              </w:rPr>
            </w:pPr>
            <w:r w:rsidRPr="0031178A">
              <w:rPr>
                <w:i/>
                <w:iCs/>
                <w:color w:val="000000"/>
                <w:sz w:val="23"/>
                <w:szCs w:val="23"/>
              </w:rPr>
              <w:t>Мероприятия муниципальной программы, реализуемые в составе регионального проекта «благоустройство дворовых и прилегающих  территорий» не входящего в состав федерального проекта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107" w:right="-97"/>
              <w:jc w:val="center"/>
              <w:rPr>
                <w:i/>
                <w:iCs/>
                <w:color w:val="000000"/>
                <w:spacing w:val="-2"/>
                <w:sz w:val="23"/>
                <w:szCs w:val="23"/>
              </w:rPr>
            </w:pPr>
            <w:r w:rsidRPr="0031178A">
              <w:rPr>
                <w:i/>
                <w:iCs/>
                <w:color w:val="000000"/>
                <w:spacing w:val="-2"/>
                <w:sz w:val="23"/>
                <w:szCs w:val="23"/>
              </w:rPr>
              <w:t>МКУ «ГКМХ»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9D64A6" w:rsidP="009D64A6">
            <w:pPr>
              <w:widowControl w:val="0"/>
              <w:suppressAutoHyphens w:val="0"/>
              <w:jc w:val="center"/>
              <w:rPr>
                <w:bCs/>
                <w:i/>
                <w:color w:val="000000"/>
                <w:sz w:val="23"/>
                <w:szCs w:val="23"/>
              </w:rPr>
            </w:pPr>
            <w:r>
              <w:rPr>
                <w:bCs/>
                <w:i/>
                <w:color w:val="000000"/>
                <w:sz w:val="23"/>
                <w:szCs w:val="23"/>
              </w:rPr>
              <w:t>25 614,43005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suppressAutoHyphens w:val="0"/>
              <w:jc w:val="center"/>
              <w:rPr>
                <w:bCs/>
                <w:i/>
                <w:color w:val="000000"/>
                <w:sz w:val="23"/>
                <w:szCs w:val="23"/>
              </w:rPr>
            </w:pPr>
            <w:r w:rsidRPr="0031178A">
              <w:rPr>
                <w:bCs/>
                <w:i/>
                <w:color w:val="000000"/>
                <w:sz w:val="23"/>
                <w:szCs w:val="23"/>
              </w:rPr>
              <w:t>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suppressAutoHyphens w:val="0"/>
              <w:jc w:val="center"/>
              <w:rPr>
                <w:bCs/>
                <w:i/>
                <w:color w:val="000000"/>
                <w:sz w:val="23"/>
                <w:szCs w:val="23"/>
              </w:rPr>
            </w:pPr>
            <w:r w:rsidRPr="0031178A">
              <w:rPr>
                <w:bCs/>
                <w:i/>
                <w:color w:val="000000"/>
                <w:sz w:val="23"/>
                <w:szCs w:val="23"/>
              </w:rPr>
              <w:t>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9D64A6" w:rsidP="009D64A6">
            <w:pPr>
              <w:widowControl w:val="0"/>
              <w:suppressAutoHyphens w:val="0"/>
              <w:jc w:val="center"/>
              <w:rPr>
                <w:bCs/>
                <w:i/>
                <w:color w:val="000000"/>
                <w:sz w:val="23"/>
                <w:szCs w:val="23"/>
              </w:rPr>
            </w:pPr>
            <w:r>
              <w:rPr>
                <w:bCs/>
                <w:i/>
                <w:color w:val="000000"/>
                <w:sz w:val="23"/>
                <w:szCs w:val="23"/>
              </w:rPr>
              <w:t>25 614,43005</w:t>
            </w:r>
          </w:p>
        </w:tc>
      </w:tr>
      <w:tr w:rsidR="00533B33" w:rsidRPr="0031178A" w:rsidTr="009D64A6">
        <w:trPr>
          <w:trHeight w:val="298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B33" w:rsidRPr="0031178A" w:rsidRDefault="00533B33" w:rsidP="009D64A6">
            <w:pPr>
              <w:pStyle w:val="TableParagraph"/>
              <w:tabs>
                <w:tab w:val="left" w:pos="11057"/>
              </w:tabs>
              <w:suppressAutoHyphens/>
              <w:spacing w:line="254" w:lineRule="exact"/>
              <w:ind w:left="107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Федеральный бюджет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107" w:right="-97"/>
              <w:rPr>
                <w:i/>
                <w:iCs/>
                <w:color w:val="000000"/>
                <w:spacing w:val="-2"/>
                <w:sz w:val="23"/>
                <w:szCs w:val="23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</w:p>
        </w:tc>
      </w:tr>
      <w:tr w:rsidR="00533B33" w:rsidRPr="0031178A" w:rsidTr="009D64A6">
        <w:trPr>
          <w:trHeight w:val="298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B33" w:rsidRPr="0031178A" w:rsidRDefault="00533B33" w:rsidP="009D64A6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color w:val="000000"/>
                <w:sz w:val="23"/>
                <w:szCs w:val="23"/>
              </w:rPr>
            </w:pPr>
            <w:r w:rsidRPr="0031178A">
              <w:rPr>
                <w:iCs/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107" w:right="-97"/>
              <w:rPr>
                <w:i/>
                <w:iCs/>
                <w:color w:val="000000"/>
                <w:spacing w:val="-2"/>
                <w:sz w:val="23"/>
                <w:szCs w:val="23"/>
              </w:rPr>
            </w:pPr>
            <w:r w:rsidRPr="0031178A">
              <w:rPr>
                <w:i/>
                <w:iCs/>
                <w:color w:val="000000"/>
                <w:spacing w:val="-2"/>
                <w:sz w:val="23"/>
                <w:szCs w:val="23"/>
              </w:rPr>
              <w:t>733-0503-1810172640-244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 w:rsidRPr="0031178A">
              <w:rPr>
                <w:bCs/>
                <w:color w:val="000000"/>
                <w:sz w:val="23"/>
                <w:szCs w:val="23"/>
              </w:rPr>
              <w:t>19</w:t>
            </w:r>
            <w:r w:rsidR="009D64A6">
              <w:rPr>
                <w:bCs/>
                <w:color w:val="000000"/>
                <w:sz w:val="23"/>
                <w:szCs w:val="23"/>
              </w:rPr>
              <w:t xml:space="preserve"> </w:t>
            </w:r>
            <w:r w:rsidRPr="0031178A">
              <w:rPr>
                <w:bCs/>
                <w:color w:val="000000"/>
                <w:sz w:val="23"/>
                <w:szCs w:val="23"/>
              </w:rPr>
              <w:t>143,000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 w:rsidRPr="0031178A">
              <w:rPr>
                <w:b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 w:rsidRPr="0031178A">
              <w:rPr>
                <w:b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 w:rsidRPr="0031178A">
              <w:rPr>
                <w:bCs/>
                <w:color w:val="000000"/>
                <w:sz w:val="23"/>
                <w:szCs w:val="23"/>
              </w:rPr>
              <w:t>19</w:t>
            </w:r>
            <w:r w:rsidR="009D64A6">
              <w:rPr>
                <w:bCs/>
                <w:color w:val="000000"/>
                <w:sz w:val="23"/>
                <w:szCs w:val="23"/>
              </w:rPr>
              <w:t xml:space="preserve"> </w:t>
            </w:r>
            <w:r w:rsidRPr="0031178A">
              <w:rPr>
                <w:bCs/>
                <w:color w:val="000000"/>
                <w:sz w:val="23"/>
                <w:szCs w:val="23"/>
              </w:rPr>
              <w:t>143,000</w:t>
            </w:r>
          </w:p>
        </w:tc>
      </w:tr>
      <w:tr w:rsidR="00533B33" w:rsidRPr="0031178A" w:rsidTr="009D64A6">
        <w:trPr>
          <w:trHeight w:val="298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B33" w:rsidRPr="0031178A" w:rsidRDefault="00533B33" w:rsidP="009D64A6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 xml:space="preserve">Бюджет </w:t>
            </w:r>
            <w:proofErr w:type="gramStart"/>
            <w:r w:rsidRPr="0031178A">
              <w:rPr>
                <w:color w:val="000000"/>
                <w:sz w:val="23"/>
                <w:szCs w:val="23"/>
              </w:rPr>
              <w:t>МО</w:t>
            </w:r>
            <w:proofErr w:type="gramEnd"/>
            <w:r w:rsidRPr="0031178A">
              <w:rPr>
                <w:color w:val="000000"/>
                <w:sz w:val="23"/>
                <w:szCs w:val="23"/>
              </w:rPr>
              <w:t xml:space="preserve"> ЗАТО г. Радужный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107" w:right="-97"/>
              <w:rPr>
                <w:i/>
                <w:iCs/>
                <w:color w:val="000000"/>
                <w:spacing w:val="-2"/>
                <w:sz w:val="23"/>
                <w:szCs w:val="23"/>
              </w:rPr>
            </w:pPr>
            <w:r w:rsidRPr="0031178A">
              <w:rPr>
                <w:i/>
                <w:iCs/>
                <w:color w:val="000000"/>
                <w:spacing w:val="-2"/>
                <w:sz w:val="23"/>
                <w:szCs w:val="23"/>
              </w:rPr>
              <w:t>733-0503-18101</w:t>
            </w:r>
            <w:r w:rsidRPr="0031178A">
              <w:rPr>
                <w:i/>
                <w:iCs/>
                <w:color w:val="000000"/>
                <w:spacing w:val="-2"/>
                <w:sz w:val="23"/>
                <w:szCs w:val="23"/>
                <w:lang w:val="en-US"/>
              </w:rPr>
              <w:t>S</w:t>
            </w:r>
            <w:r w:rsidRPr="0031178A">
              <w:rPr>
                <w:i/>
                <w:iCs/>
                <w:color w:val="000000"/>
                <w:spacing w:val="-2"/>
                <w:sz w:val="23"/>
                <w:szCs w:val="23"/>
              </w:rPr>
              <w:t>2640-244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9D64A6" w:rsidP="009D64A6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  <w:lang w:val="en-US"/>
              </w:rPr>
            </w:pPr>
            <w:r>
              <w:rPr>
                <w:bCs/>
                <w:color w:val="000000"/>
                <w:sz w:val="23"/>
                <w:szCs w:val="23"/>
              </w:rPr>
              <w:t>2 459,95577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 w:rsidRPr="0031178A">
              <w:rPr>
                <w:b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 w:rsidRPr="0031178A">
              <w:rPr>
                <w:b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9D64A6" w:rsidP="009D64A6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2 459,95577</w:t>
            </w:r>
          </w:p>
        </w:tc>
      </w:tr>
      <w:tr w:rsidR="00533B33" w:rsidRPr="0031178A" w:rsidTr="009D64A6">
        <w:trPr>
          <w:trHeight w:val="298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B33" w:rsidRPr="0031178A" w:rsidRDefault="00533B33" w:rsidP="009D64A6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i/>
                <w:iCs/>
                <w:color w:val="000000"/>
                <w:spacing w:val="-2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 xml:space="preserve">Бюджет </w:t>
            </w:r>
            <w:proofErr w:type="gramStart"/>
            <w:r w:rsidRPr="0031178A">
              <w:rPr>
                <w:color w:val="000000"/>
                <w:sz w:val="23"/>
                <w:szCs w:val="23"/>
              </w:rPr>
              <w:t>МО</w:t>
            </w:r>
            <w:proofErr w:type="gramEnd"/>
            <w:r w:rsidRPr="0031178A">
              <w:rPr>
                <w:color w:val="000000"/>
                <w:sz w:val="23"/>
                <w:szCs w:val="23"/>
              </w:rPr>
              <w:t xml:space="preserve"> ЗАТО г. Радужный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107" w:right="-97"/>
              <w:rPr>
                <w:i/>
                <w:iCs/>
                <w:color w:val="000000"/>
                <w:spacing w:val="-2"/>
                <w:sz w:val="23"/>
                <w:szCs w:val="23"/>
              </w:rPr>
            </w:pPr>
            <w:r w:rsidRPr="0031178A">
              <w:t>733-0503-1820220920-244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9D64A6" w:rsidP="009D64A6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4 011,47428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 w:rsidRPr="0031178A">
              <w:rPr>
                <w:b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 w:rsidRPr="0031178A">
              <w:rPr>
                <w:b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9D64A6" w:rsidP="009D64A6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4 011,47428</w:t>
            </w:r>
          </w:p>
        </w:tc>
      </w:tr>
      <w:tr w:rsidR="00533B33" w:rsidRPr="0031178A" w:rsidTr="009D64A6">
        <w:trPr>
          <w:trHeight w:val="298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B33" w:rsidRPr="0031178A" w:rsidRDefault="00533B33" w:rsidP="009D64A6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i/>
                <w:iCs/>
                <w:color w:val="000000"/>
                <w:sz w:val="23"/>
                <w:szCs w:val="23"/>
              </w:rPr>
            </w:pPr>
            <w:r w:rsidRPr="0031178A">
              <w:rPr>
                <w:i/>
                <w:iCs/>
                <w:color w:val="000000"/>
                <w:spacing w:val="-2"/>
                <w:sz w:val="23"/>
                <w:szCs w:val="23"/>
              </w:rPr>
              <w:t>Комплекс процессных мероприятий «</w:t>
            </w:r>
            <w:r w:rsidR="009B58CB" w:rsidRPr="009B58CB">
              <w:rPr>
                <w:i/>
                <w:iCs/>
                <w:color w:val="000000"/>
                <w:sz w:val="23"/>
                <w:szCs w:val="23"/>
                <w:lang w:eastAsia="ru-RU"/>
              </w:rPr>
              <w:t>Комфортная городская среда</w:t>
            </w:r>
            <w:r w:rsidRPr="0031178A">
              <w:rPr>
                <w:i/>
                <w:iCs/>
                <w:color w:val="000000"/>
                <w:spacing w:val="-2"/>
                <w:sz w:val="23"/>
                <w:szCs w:val="23"/>
                <w:lang w:eastAsia="ru-RU"/>
              </w:rPr>
              <w:t>»</w:t>
            </w:r>
            <w:r w:rsidRPr="0031178A">
              <w:rPr>
                <w:i/>
                <w:iCs/>
                <w:color w:val="000000"/>
                <w:spacing w:val="-2"/>
                <w:sz w:val="23"/>
                <w:szCs w:val="23"/>
              </w:rPr>
              <w:t>, всего</w:t>
            </w:r>
          </w:p>
          <w:p w:rsidR="00533B33" w:rsidRPr="0031178A" w:rsidRDefault="00533B33" w:rsidP="009D64A6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i/>
                <w:iCs/>
                <w:color w:val="000000"/>
                <w:spacing w:val="-2"/>
                <w:sz w:val="23"/>
                <w:szCs w:val="23"/>
              </w:rPr>
            </w:pPr>
            <w:r w:rsidRPr="0031178A">
              <w:rPr>
                <w:i/>
                <w:iCs/>
                <w:color w:val="000000"/>
                <w:spacing w:val="-2"/>
                <w:sz w:val="23"/>
                <w:szCs w:val="23"/>
              </w:rPr>
              <w:t>в том числе: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107" w:right="-97"/>
              <w:rPr>
                <w:i/>
                <w:iCs/>
                <w:color w:val="000000"/>
                <w:spacing w:val="-2"/>
                <w:sz w:val="23"/>
                <w:szCs w:val="23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suppressAutoHyphens w:val="0"/>
              <w:jc w:val="center"/>
              <w:rPr>
                <w:bCs/>
                <w:i/>
                <w:color w:val="000000"/>
                <w:sz w:val="23"/>
                <w:szCs w:val="23"/>
              </w:rPr>
            </w:pPr>
            <w:r w:rsidRPr="0031178A">
              <w:rPr>
                <w:bCs/>
                <w:i/>
                <w:color w:val="000000"/>
                <w:sz w:val="23"/>
                <w:szCs w:val="23"/>
              </w:rPr>
              <w:t>3458,40663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suppressAutoHyphens w:val="0"/>
              <w:jc w:val="center"/>
              <w:rPr>
                <w:bCs/>
                <w:i/>
                <w:color w:val="000000"/>
                <w:sz w:val="23"/>
                <w:szCs w:val="23"/>
              </w:rPr>
            </w:pPr>
            <w:r w:rsidRPr="0031178A">
              <w:rPr>
                <w:bCs/>
                <w:i/>
                <w:color w:val="000000"/>
                <w:sz w:val="23"/>
                <w:szCs w:val="23"/>
              </w:rPr>
              <w:t>1394,0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suppressAutoHyphens w:val="0"/>
              <w:jc w:val="center"/>
              <w:rPr>
                <w:bCs/>
                <w:i/>
                <w:color w:val="000000"/>
                <w:sz w:val="23"/>
                <w:szCs w:val="23"/>
              </w:rPr>
            </w:pPr>
            <w:r w:rsidRPr="0031178A">
              <w:rPr>
                <w:bCs/>
                <w:i/>
                <w:color w:val="000000"/>
                <w:sz w:val="23"/>
                <w:szCs w:val="23"/>
              </w:rPr>
              <w:t>1394,0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suppressAutoHyphens w:val="0"/>
              <w:jc w:val="center"/>
              <w:rPr>
                <w:bCs/>
                <w:i/>
                <w:color w:val="000000"/>
                <w:sz w:val="23"/>
                <w:szCs w:val="23"/>
              </w:rPr>
            </w:pPr>
            <w:r w:rsidRPr="0031178A">
              <w:rPr>
                <w:bCs/>
                <w:i/>
                <w:color w:val="000000"/>
                <w:sz w:val="23"/>
                <w:szCs w:val="23"/>
              </w:rPr>
              <w:t>6246,40663</w:t>
            </w:r>
          </w:p>
        </w:tc>
      </w:tr>
      <w:tr w:rsidR="00533B33" w:rsidRPr="0031178A" w:rsidTr="009D64A6">
        <w:trPr>
          <w:trHeight w:val="225"/>
        </w:trPr>
        <w:tc>
          <w:tcPr>
            <w:tcW w:w="5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pStyle w:val="TableParagraph"/>
              <w:tabs>
                <w:tab w:val="left" w:pos="11057"/>
              </w:tabs>
              <w:suppressAutoHyphens/>
              <w:spacing w:line="254" w:lineRule="exact"/>
              <w:ind w:left="107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lastRenderedPageBreak/>
              <w:t>Федеральный бюджет</w:t>
            </w:r>
          </w:p>
        </w:tc>
        <w:tc>
          <w:tcPr>
            <w:tcW w:w="29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suppressAutoHyphens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3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3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-</w:t>
            </w:r>
          </w:p>
        </w:tc>
      </w:tr>
      <w:tr w:rsidR="00533B33" w:rsidRPr="0031178A" w:rsidTr="009D64A6">
        <w:trPr>
          <w:trHeight w:val="330"/>
        </w:trPr>
        <w:tc>
          <w:tcPr>
            <w:tcW w:w="5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color w:val="000000"/>
                <w:sz w:val="23"/>
                <w:szCs w:val="23"/>
              </w:rPr>
            </w:pPr>
            <w:r w:rsidRPr="0031178A">
              <w:rPr>
                <w:iCs/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29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suppressAutoHyphens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3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3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-</w:t>
            </w:r>
          </w:p>
        </w:tc>
      </w:tr>
      <w:tr w:rsidR="00533B33" w:rsidRPr="0031178A" w:rsidTr="009D64A6">
        <w:trPr>
          <w:trHeight w:val="285"/>
        </w:trPr>
        <w:tc>
          <w:tcPr>
            <w:tcW w:w="5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 xml:space="preserve">Бюджет </w:t>
            </w:r>
            <w:proofErr w:type="gramStart"/>
            <w:r w:rsidRPr="0031178A">
              <w:rPr>
                <w:color w:val="000000"/>
                <w:sz w:val="23"/>
                <w:szCs w:val="23"/>
                <w:lang w:eastAsia="ru-RU"/>
              </w:rPr>
              <w:t>МО</w:t>
            </w:r>
            <w:proofErr w:type="gramEnd"/>
            <w:r w:rsidRPr="0031178A">
              <w:rPr>
                <w:color w:val="000000"/>
                <w:sz w:val="23"/>
                <w:szCs w:val="23"/>
                <w:lang w:eastAsia="ru-RU"/>
              </w:rPr>
              <w:t xml:space="preserve"> ЗАТО г. Радужный</w:t>
            </w:r>
          </w:p>
        </w:tc>
        <w:tc>
          <w:tcPr>
            <w:tcW w:w="29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suppressAutoHyphens w:val="0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pacing w:val="-2"/>
                <w:sz w:val="23"/>
                <w:szCs w:val="23"/>
              </w:rPr>
              <w:t xml:space="preserve">  733-0503-</w:t>
            </w:r>
            <w:r w:rsidRPr="0031178A">
              <w:rPr>
                <w:color w:val="000000"/>
                <w:spacing w:val="-2"/>
                <w:sz w:val="23"/>
                <w:szCs w:val="23"/>
                <w:lang w:val="en-US"/>
              </w:rPr>
              <w:t>1840120930</w:t>
            </w:r>
            <w:r w:rsidRPr="0031178A">
              <w:rPr>
                <w:color w:val="000000"/>
                <w:spacing w:val="-2"/>
                <w:sz w:val="23"/>
                <w:szCs w:val="23"/>
              </w:rPr>
              <w:t>-244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1250,0</w:t>
            </w:r>
          </w:p>
        </w:tc>
        <w:tc>
          <w:tcPr>
            <w:tcW w:w="13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1250,0</w:t>
            </w:r>
          </w:p>
        </w:tc>
        <w:tc>
          <w:tcPr>
            <w:tcW w:w="13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1250,0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3750,0</w:t>
            </w:r>
          </w:p>
        </w:tc>
      </w:tr>
      <w:tr w:rsidR="00533B33" w:rsidRPr="0031178A" w:rsidTr="009D64A6">
        <w:trPr>
          <w:trHeight w:val="298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 xml:space="preserve">Бюджет </w:t>
            </w:r>
            <w:proofErr w:type="gramStart"/>
            <w:r w:rsidRPr="0031178A">
              <w:rPr>
                <w:color w:val="000000"/>
                <w:sz w:val="23"/>
                <w:szCs w:val="23"/>
                <w:lang w:eastAsia="ru-RU"/>
              </w:rPr>
              <w:t>МО</w:t>
            </w:r>
            <w:proofErr w:type="gramEnd"/>
            <w:r w:rsidRPr="0031178A">
              <w:rPr>
                <w:color w:val="000000"/>
                <w:sz w:val="23"/>
                <w:szCs w:val="23"/>
                <w:lang w:eastAsia="ru-RU"/>
              </w:rPr>
              <w:t xml:space="preserve"> ЗАТО г. Радужный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107" w:right="-97"/>
              <w:rPr>
                <w:color w:val="000000"/>
                <w:spacing w:val="-2"/>
                <w:sz w:val="23"/>
                <w:szCs w:val="23"/>
              </w:rPr>
            </w:pPr>
            <w:r w:rsidRPr="0031178A">
              <w:rPr>
                <w:color w:val="000000"/>
                <w:spacing w:val="-2"/>
                <w:sz w:val="23"/>
                <w:szCs w:val="23"/>
              </w:rPr>
              <w:t>735-0503-</w:t>
            </w:r>
            <w:r w:rsidRPr="0031178A">
              <w:rPr>
                <w:color w:val="000000"/>
                <w:spacing w:val="-2"/>
                <w:sz w:val="23"/>
                <w:szCs w:val="23"/>
                <w:lang w:val="en-US"/>
              </w:rPr>
              <w:t>1840120940</w:t>
            </w:r>
            <w:r w:rsidRPr="0031178A">
              <w:rPr>
                <w:color w:val="000000"/>
                <w:spacing w:val="-2"/>
                <w:sz w:val="23"/>
                <w:szCs w:val="23"/>
              </w:rPr>
              <w:t>-244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31178A">
              <w:rPr>
                <w:bCs/>
                <w:iCs/>
                <w:color w:val="000000"/>
                <w:sz w:val="23"/>
                <w:szCs w:val="23"/>
              </w:rPr>
              <w:t>143,280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31178A">
              <w:rPr>
                <w:bCs/>
                <w:iCs/>
                <w:color w:val="000000"/>
                <w:sz w:val="23"/>
                <w:szCs w:val="23"/>
              </w:rPr>
              <w:t>144,0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31178A">
              <w:rPr>
                <w:bCs/>
                <w:iCs/>
                <w:color w:val="000000"/>
                <w:sz w:val="23"/>
                <w:szCs w:val="23"/>
              </w:rPr>
              <w:t>144,0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31178A">
              <w:rPr>
                <w:bCs/>
                <w:iCs/>
                <w:color w:val="000000"/>
                <w:sz w:val="23"/>
                <w:szCs w:val="23"/>
              </w:rPr>
              <w:t>431,280</w:t>
            </w:r>
          </w:p>
        </w:tc>
      </w:tr>
      <w:tr w:rsidR="00533B33" w:rsidRPr="0031178A" w:rsidTr="009D64A6">
        <w:trPr>
          <w:trHeight w:val="298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B33" w:rsidRPr="0031178A" w:rsidRDefault="00533B33" w:rsidP="009D64A6">
            <w:r w:rsidRPr="0031178A">
              <w:rPr>
                <w:color w:val="000000"/>
                <w:sz w:val="23"/>
                <w:szCs w:val="23"/>
                <w:lang w:eastAsia="ru-RU"/>
              </w:rPr>
              <w:t xml:space="preserve">Бюджет </w:t>
            </w:r>
            <w:proofErr w:type="gramStart"/>
            <w:r w:rsidRPr="0031178A">
              <w:rPr>
                <w:color w:val="000000"/>
                <w:sz w:val="23"/>
                <w:szCs w:val="23"/>
                <w:lang w:eastAsia="ru-RU"/>
              </w:rPr>
              <w:t>МО</w:t>
            </w:r>
            <w:proofErr w:type="gramEnd"/>
            <w:r w:rsidRPr="0031178A">
              <w:rPr>
                <w:color w:val="000000"/>
                <w:sz w:val="23"/>
                <w:szCs w:val="23"/>
                <w:lang w:eastAsia="ru-RU"/>
              </w:rPr>
              <w:t xml:space="preserve"> ЗАТО г. Радужный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107" w:right="-97"/>
              <w:rPr>
                <w:color w:val="000000"/>
                <w:spacing w:val="-2"/>
                <w:sz w:val="23"/>
                <w:szCs w:val="23"/>
              </w:rPr>
            </w:pPr>
            <w:r w:rsidRPr="0031178A">
              <w:rPr>
                <w:color w:val="000000"/>
                <w:spacing w:val="-2"/>
                <w:sz w:val="23"/>
                <w:szCs w:val="23"/>
              </w:rPr>
              <w:t>735-0503-</w:t>
            </w:r>
            <w:r w:rsidRPr="0031178A">
              <w:rPr>
                <w:color w:val="000000"/>
                <w:spacing w:val="-2"/>
                <w:sz w:val="23"/>
                <w:szCs w:val="23"/>
                <w:lang w:val="en-US"/>
              </w:rPr>
              <w:t>18401209</w:t>
            </w:r>
            <w:r w:rsidRPr="0031178A">
              <w:rPr>
                <w:color w:val="000000"/>
                <w:spacing w:val="-2"/>
                <w:sz w:val="23"/>
                <w:szCs w:val="23"/>
              </w:rPr>
              <w:t>6</w:t>
            </w:r>
            <w:r w:rsidRPr="0031178A">
              <w:rPr>
                <w:color w:val="000000"/>
                <w:spacing w:val="-2"/>
                <w:sz w:val="23"/>
                <w:szCs w:val="23"/>
                <w:lang w:val="en-US"/>
              </w:rPr>
              <w:t>0</w:t>
            </w:r>
            <w:r w:rsidRPr="0031178A">
              <w:rPr>
                <w:color w:val="000000"/>
                <w:spacing w:val="-2"/>
                <w:sz w:val="23"/>
                <w:szCs w:val="23"/>
              </w:rPr>
              <w:t>-244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31178A">
              <w:rPr>
                <w:bCs/>
                <w:i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31178A">
              <w:rPr>
                <w:bCs/>
                <w:i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31178A">
              <w:rPr>
                <w:bCs/>
                <w:i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31178A">
              <w:rPr>
                <w:bCs/>
                <w:iCs/>
                <w:color w:val="000000"/>
                <w:sz w:val="23"/>
                <w:szCs w:val="23"/>
              </w:rPr>
              <w:t>0</w:t>
            </w:r>
          </w:p>
        </w:tc>
      </w:tr>
      <w:tr w:rsidR="00533B33" w:rsidRPr="0031178A" w:rsidTr="009D64A6">
        <w:trPr>
          <w:trHeight w:val="290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3B33" w:rsidRPr="0031178A" w:rsidRDefault="00533B33" w:rsidP="009D64A6">
            <w:pPr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 xml:space="preserve">Бюджет </w:t>
            </w:r>
            <w:proofErr w:type="gramStart"/>
            <w:r w:rsidRPr="0031178A">
              <w:rPr>
                <w:color w:val="000000"/>
                <w:sz w:val="23"/>
                <w:szCs w:val="23"/>
                <w:lang w:eastAsia="ru-RU"/>
              </w:rPr>
              <w:t>МО</w:t>
            </w:r>
            <w:proofErr w:type="gramEnd"/>
            <w:r w:rsidRPr="0031178A">
              <w:rPr>
                <w:color w:val="000000"/>
                <w:sz w:val="23"/>
                <w:szCs w:val="23"/>
                <w:lang w:eastAsia="ru-RU"/>
              </w:rPr>
              <w:t xml:space="preserve"> ЗАТО г. Радужный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107" w:right="-97"/>
              <w:rPr>
                <w:color w:val="000000"/>
                <w:spacing w:val="-2"/>
                <w:sz w:val="23"/>
                <w:szCs w:val="23"/>
              </w:rPr>
            </w:pPr>
            <w:r w:rsidRPr="0031178A">
              <w:rPr>
                <w:color w:val="000000"/>
                <w:spacing w:val="-2"/>
                <w:sz w:val="23"/>
                <w:szCs w:val="23"/>
              </w:rPr>
              <w:t>735-0503-</w:t>
            </w:r>
            <w:r w:rsidRPr="0031178A">
              <w:rPr>
                <w:color w:val="000000"/>
                <w:spacing w:val="-2"/>
                <w:sz w:val="23"/>
                <w:szCs w:val="23"/>
                <w:lang w:val="en-US"/>
              </w:rPr>
              <w:t>18401209</w:t>
            </w:r>
            <w:r w:rsidRPr="0031178A">
              <w:rPr>
                <w:color w:val="000000"/>
                <w:spacing w:val="-2"/>
                <w:sz w:val="23"/>
                <w:szCs w:val="23"/>
              </w:rPr>
              <w:t>7</w:t>
            </w:r>
            <w:r w:rsidRPr="0031178A">
              <w:rPr>
                <w:color w:val="000000"/>
                <w:spacing w:val="-2"/>
                <w:sz w:val="23"/>
                <w:szCs w:val="23"/>
                <w:lang w:val="en-US"/>
              </w:rPr>
              <w:t>0</w:t>
            </w:r>
            <w:r w:rsidRPr="0031178A">
              <w:rPr>
                <w:color w:val="000000"/>
                <w:spacing w:val="-2"/>
                <w:sz w:val="23"/>
                <w:szCs w:val="23"/>
              </w:rPr>
              <w:t>-244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31178A">
              <w:rPr>
                <w:bCs/>
                <w:i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31178A">
              <w:rPr>
                <w:bCs/>
                <w:i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31178A">
              <w:rPr>
                <w:bCs/>
                <w:i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31178A">
              <w:rPr>
                <w:bCs/>
                <w:iCs/>
                <w:color w:val="000000"/>
                <w:sz w:val="23"/>
                <w:szCs w:val="23"/>
              </w:rPr>
              <w:t>0</w:t>
            </w:r>
          </w:p>
        </w:tc>
      </w:tr>
      <w:tr w:rsidR="00533B33" w:rsidRPr="0031178A" w:rsidTr="009D64A6">
        <w:trPr>
          <w:trHeight w:val="253"/>
        </w:trPr>
        <w:tc>
          <w:tcPr>
            <w:tcW w:w="5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3B33" w:rsidRPr="0031178A" w:rsidRDefault="00533B33" w:rsidP="009D64A6">
            <w:pPr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 xml:space="preserve">Бюджет </w:t>
            </w:r>
            <w:proofErr w:type="gramStart"/>
            <w:r w:rsidRPr="0031178A">
              <w:rPr>
                <w:color w:val="000000"/>
                <w:sz w:val="23"/>
                <w:szCs w:val="23"/>
                <w:lang w:eastAsia="ru-RU"/>
              </w:rPr>
              <w:t>МО</w:t>
            </w:r>
            <w:proofErr w:type="gramEnd"/>
            <w:r w:rsidRPr="0031178A">
              <w:rPr>
                <w:color w:val="000000"/>
                <w:sz w:val="23"/>
                <w:szCs w:val="23"/>
                <w:lang w:eastAsia="ru-RU"/>
              </w:rPr>
              <w:t xml:space="preserve"> ЗАТО г. Радужный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pStyle w:val="TableParagraph"/>
              <w:tabs>
                <w:tab w:val="left" w:pos="11057"/>
              </w:tabs>
              <w:snapToGrid w:val="0"/>
              <w:spacing w:line="264" w:lineRule="exact"/>
              <w:ind w:left="107" w:right="-97"/>
              <w:rPr>
                <w:color w:val="000000"/>
                <w:spacing w:val="-2"/>
                <w:sz w:val="23"/>
                <w:szCs w:val="23"/>
              </w:rPr>
            </w:pPr>
            <w:r w:rsidRPr="0031178A">
              <w:rPr>
                <w:color w:val="000000"/>
                <w:spacing w:val="-2"/>
                <w:sz w:val="23"/>
                <w:szCs w:val="23"/>
              </w:rPr>
              <w:t>735-0503-</w:t>
            </w:r>
            <w:r w:rsidR="009D64A6">
              <w:rPr>
                <w:color w:val="000000"/>
                <w:spacing w:val="-2"/>
                <w:sz w:val="23"/>
                <w:szCs w:val="23"/>
              </w:rPr>
              <w:t>1840191040</w:t>
            </w:r>
            <w:r w:rsidRPr="0031178A">
              <w:rPr>
                <w:color w:val="000000"/>
                <w:spacing w:val="-2"/>
                <w:sz w:val="23"/>
                <w:szCs w:val="23"/>
              </w:rPr>
              <w:t>-244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31178A">
              <w:rPr>
                <w:bCs/>
                <w:iCs/>
                <w:color w:val="000000"/>
                <w:sz w:val="23"/>
                <w:szCs w:val="23"/>
              </w:rPr>
              <w:t>1427,80863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31178A">
              <w:rPr>
                <w:bCs/>
                <w:i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31178A">
              <w:rPr>
                <w:bCs/>
                <w:i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31178A">
              <w:rPr>
                <w:bCs/>
                <w:iCs/>
                <w:color w:val="000000"/>
                <w:sz w:val="23"/>
                <w:szCs w:val="23"/>
              </w:rPr>
              <w:t>1427,80863</w:t>
            </w:r>
          </w:p>
        </w:tc>
      </w:tr>
      <w:tr w:rsidR="00533B33" w:rsidRPr="0031178A" w:rsidTr="009D64A6">
        <w:trPr>
          <w:trHeight w:val="241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3B33" w:rsidRPr="0031178A" w:rsidRDefault="00533B33" w:rsidP="009D64A6">
            <w:pPr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 xml:space="preserve">Бюджет </w:t>
            </w:r>
            <w:proofErr w:type="gramStart"/>
            <w:r w:rsidRPr="0031178A">
              <w:rPr>
                <w:color w:val="000000"/>
                <w:sz w:val="23"/>
                <w:szCs w:val="23"/>
                <w:lang w:eastAsia="ru-RU"/>
              </w:rPr>
              <w:t>МО</w:t>
            </w:r>
            <w:proofErr w:type="gramEnd"/>
            <w:r w:rsidRPr="0031178A">
              <w:rPr>
                <w:color w:val="000000"/>
                <w:sz w:val="23"/>
                <w:szCs w:val="23"/>
                <w:lang w:eastAsia="ru-RU"/>
              </w:rPr>
              <w:t xml:space="preserve"> ЗАТО г. Радужный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pStyle w:val="TableParagraph"/>
              <w:tabs>
                <w:tab w:val="left" w:pos="11057"/>
              </w:tabs>
              <w:snapToGrid w:val="0"/>
              <w:spacing w:line="264" w:lineRule="exact"/>
              <w:ind w:left="107" w:right="-97"/>
              <w:rPr>
                <w:color w:val="000000"/>
                <w:spacing w:val="-2"/>
                <w:sz w:val="23"/>
                <w:szCs w:val="23"/>
              </w:rPr>
            </w:pPr>
            <w:r w:rsidRPr="0031178A">
              <w:rPr>
                <w:color w:val="000000"/>
                <w:spacing w:val="-2"/>
                <w:sz w:val="23"/>
                <w:szCs w:val="23"/>
              </w:rPr>
              <w:t>733-0503-1840191110-244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31178A">
              <w:rPr>
                <w:bCs/>
                <w:iCs/>
                <w:color w:val="000000"/>
                <w:sz w:val="23"/>
                <w:szCs w:val="23"/>
              </w:rPr>
              <w:t>65,318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31178A">
              <w:rPr>
                <w:bCs/>
                <w:i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31178A">
              <w:rPr>
                <w:bCs/>
                <w:i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31178A">
              <w:rPr>
                <w:bCs/>
                <w:iCs/>
                <w:color w:val="000000"/>
                <w:sz w:val="23"/>
                <w:szCs w:val="23"/>
              </w:rPr>
              <w:t>65,318</w:t>
            </w:r>
          </w:p>
        </w:tc>
      </w:tr>
      <w:tr w:rsidR="00533B33" w:rsidRPr="0031178A" w:rsidTr="009D64A6">
        <w:trPr>
          <w:trHeight w:val="276"/>
        </w:trPr>
        <w:tc>
          <w:tcPr>
            <w:tcW w:w="5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3B33" w:rsidRPr="0031178A" w:rsidRDefault="00533B33" w:rsidP="009D64A6">
            <w:pPr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 xml:space="preserve">Бюджет </w:t>
            </w:r>
            <w:proofErr w:type="gramStart"/>
            <w:r w:rsidRPr="0031178A">
              <w:rPr>
                <w:color w:val="000000"/>
                <w:sz w:val="23"/>
                <w:szCs w:val="23"/>
                <w:lang w:eastAsia="ru-RU"/>
              </w:rPr>
              <w:t>МО</w:t>
            </w:r>
            <w:proofErr w:type="gramEnd"/>
            <w:r w:rsidRPr="0031178A">
              <w:rPr>
                <w:color w:val="000000"/>
                <w:sz w:val="23"/>
                <w:szCs w:val="23"/>
                <w:lang w:eastAsia="ru-RU"/>
              </w:rPr>
              <w:t xml:space="preserve"> ЗАТО г. Радужный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pStyle w:val="TableParagraph"/>
              <w:tabs>
                <w:tab w:val="left" w:pos="11057"/>
              </w:tabs>
              <w:snapToGrid w:val="0"/>
              <w:spacing w:line="264" w:lineRule="exact"/>
              <w:ind w:left="107" w:right="-97"/>
              <w:rPr>
                <w:color w:val="000000"/>
                <w:spacing w:val="-2"/>
                <w:sz w:val="23"/>
                <w:szCs w:val="23"/>
              </w:rPr>
            </w:pPr>
            <w:r w:rsidRPr="0031178A">
              <w:rPr>
                <w:color w:val="000000"/>
                <w:spacing w:val="-2"/>
                <w:sz w:val="23"/>
                <w:szCs w:val="23"/>
              </w:rPr>
              <w:t>733-0503-1840191100-244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31178A">
              <w:rPr>
                <w:bCs/>
                <w:iCs/>
                <w:color w:val="000000"/>
                <w:sz w:val="23"/>
                <w:szCs w:val="23"/>
              </w:rPr>
              <w:t>572,0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31178A">
              <w:rPr>
                <w:bCs/>
                <w:i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31178A">
              <w:rPr>
                <w:bCs/>
                <w:iCs/>
                <w:color w:val="000000"/>
                <w:sz w:val="23"/>
                <w:szCs w:val="23"/>
              </w:rPr>
              <w:t>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31178A">
              <w:rPr>
                <w:bCs/>
                <w:iCs/>
                <w:color w:val="000000"/>
                <w:sz w:val="23"/>
                <w:szCs w:val="23"/>
              </w:rPr>
              <w:t>572,0</w:t>
            </w:r>
          </w:p>
        </w:tc>
      </w:tr>
      <w:tr w:rsidR="00533B33" w:rsidRPr="0031178A" w:rsidTr="009D64A6">
        <w:trPr>
          <w:trHeight w:val="298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B33" w:rsidRPr="0031178A" w:rsidRDefault="00533B33" w:rsidP="009D64A6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color w:val="000000"/>
                <w:spacing w:val="-2"/>
                <w:sz w:val="23"/>
                <w:szCs w:val="23"/>
              </w:rPr>
            </w:pPr>
            <w:r w:rsidRPr="0031178A">
              <w:rPr>
                <w:i/>
                <w:iCs/>
                <w:color w:val="000000"/>
                <w:spacing w:val="-2"/>
                <w:sz w:val="23"/>
                <w:szCs w:val="23"/>
              </w:rPr>
              <w:t>Комплекс процессных мероприятий «Техническое обслуживание, ремонт и модернизация уличного освещения»</w:t>
            </w:r>
            <w:r w:rsidRPr="0031178A">
              <w:rPr>
                <w:color w:val="000000"/>
                <w:spacing w:val="-2"/>
                <w:sz w:val="23"/>
                <w:szCs w:val="23"/>
              </w:rPr>
              <w:t>,</w:t>
            </w:r>
            <w:r w:rsidRPr="0031178A">
              <w:rPr>
                <w:i/>
                <w:iCs/>
                <w:color w:val="000000"/>
                <w:spacing w:val="-2"/>
                <w:sz w:val="23"/>
                <w:szCs w:val="23"/>
              </w:rPr>
              <w:t xml:space="preserve"> всего</w:t>
            </w:r>
          </w:p>
          <w:p w:rsidR="00533B33" w:rsidRPr="0031178A" w:rsidRDefault="00533B33" w:rsidP="009D64A6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i/>
                <w:iCs/>
                <w:color w:val="000000"/>
                <w:spacing w:val="-2"/>
                <w:sz w:val="23"/>
                <w:szCs w:val="23"/>
              </w:rPr>
            </w:pPr>
            <w:r w:rsidRPr="0031178A">
              <w:rPr>
                <w:i/>
                <w:iCs/>
                <w:color w:val="000000"/>
                <w:spacing w:val="-2"/>
                <w:sz w:val="23"/>
                <w:szCs w:val="23"/>
              </w:rPr>
              <w:t>в том числе: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107" w:right="-97"/>
              <w:rPr>
                <w:color w:val="000000"/>
                <w:spacing w:val="-2"/>
                <w:sz w:val="23"/>
                <w:szCs w:val="23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jc w:val="center"/>
              <w:rPr>
                <w:bCs/>
                <w:i/>
                <w:iCs/>
                <w:color w:val="000000"/>
                <w:sz w:val="23"/>
                <w:szCs w:val="23"/>
              </w:rPr>
            </w:pPr>
            <w:r w:rsidRPr="0031178A">
              <w:rPr>
                <w:bCs/>
                <w:i/>
                <w:iCs/>
                <w:color w:val="000000"/>
                <w:sz w:val="23"/>
                <w:szCs w:val="23"/>
              </w:rPr>
              <w:t>16089,16331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jc w:val="center"/>
              <w:rPr>
                <w:bCs/>
                <w:i/>
                <w:iCs/>
                <w:color w:val="000000"/>
                <w:sz w:val="23"/>
                <w:szCs w:val="23"/>
              </w:rPr>
            </w:pPr>
            <w:r w:rsidRPr="0031178A">
              <w:rPr>
                <w:bCs/>
                <w:i/>
                <w:iCs/>
                <w:color w:val="000000"/>
                <w:sz w:val="23"/>
                <w:szCs w:val="23"/>
              </w:rPr>
              <w:t>11524,533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jc w:val="center"/>
              <w:rPr>
                <w:bCs/>
                <w:i/>
                <w:iCs/>
                <w:color w:val="000000"/>
                <w:sz w:val="23"/>
                <w:szCs w:val="23"/>
              </w:rPr>
            </w:pPr>
            <w:r w:rsidRPr="0031178A">
              <w:rPr>
                <w:bCs/>
                <w:i/>
                <w:iCs/>
                <w:color w:val="000000"/>
                <w:sz w:val="23"/>
                <w:szCs w:val="23"/>
              </w:rPr>
              <w:t>14521,53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916EB5" w:rsidP="009D64A6">
            <w:pPr>
              <w:widowControl w:val="0"/>
              <w:jc w:val="center"/>
              <w:rPr>
                <w:bCs/>
                <w:i/>
                <w:iCs/>
                <w:color w:val="000000"/>
                <w:sz w:val="23"/>
                <w:szCs w:val="23"/>
              </w:rPr>
            </w:pPr>
            <w:r>
              <w:rPr>
                <w:bCs/>
                <w:i/>
                <w:iCs/>
                <w:color w:val="000000"/>
                <w:sz w:val="23"/>
                <w:szCs w:val="23"/>
              </w:rPr>
              <w:t>42 135,22631</w:t>
            </w:r>
          </w:p>
        </w:tc>
      </w:tr>
      <w:tr w:rsidR="00533B33" w:rsidRPr="0031178A" w:rsidTr="009D64A6">
        <w:trPr>
          <w:trHeight w:val="318"/>
        </w:trPr>
        <w:tc>
          <w:tcPr>
            <w:tcW w:w="5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pStyle w:val="TableParagraph"/>
              <w:tabs>
                <w:tab w:val="left" w:pos="11057"/>
              </w:tabs>
              <w:suppressAutoHyphens/>
              <w:spacing w:line="254" w:lineRule="exact"/>
              <w:ind w:left="107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Федеральный бюджет</w:t>
            </w:r>
          </w:p>
        </w:tc>
        <w:tc>
          <w:tcPr>
            <w:tcW w:w="29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33B33" w:rsidRPr="0031178A" w:rsidRDefault="00533B33" w:rsidP="009D64A6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3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33B33" w:rsidRPr="0031178A" w:rsidRDefault="00533B33" w:rsidP="009D64A6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33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rPr>
                <w:color w:val="000000"/>
              </w:rPr>
            </w:pPr>
            <w:r w:rsidRPr="0031178A">
              <w:rPr>
                <w:color w:val="000000"/>
                <w:sz w:val="23"/>
                <w:szCs w:val="23"/>
              </w:rPr>
              <w:t>-</w:t>
            </w:r>
          </w:p>
        </w:tc>
      </w:tr>
      <w:tr w:rsidR="00533B33" w:rsidRPr="0031178A" w:rsidTr="009D64A6">
        <w:trPr>
          <w:trHeight w:val="318"/>
        </w:trPr>
        <w:tc>
          <w:tcPr>
            <w:tcW w:w="57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color w:val="000000"/>
                <w:sz w:val="23"/>
                <w:szCs w:val="23"/>
              </w:rPr>
            </w:pPr>
            <w:r w:rsidRPr="0031178A">
              <w:rPr>
                <w:iCs/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295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42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33B33" w:rsidRPr="0031178A" w:rsidRDefault="00533B33" w:rsidP="009D64A6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391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33B33" w:rsidRPr="0031178A" w:rsidRDefault="00533B33" w:rsidP="009D64A6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3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rPr>
                <w:color w:val="000000"/>
              </w:rPr>
            </w:pPr>
            <w:r w:rsidRPr="0031178A">
              <w:rPr>
                <w:color w:val="000000"/>
                <w:sz w:val="23"/>
                <w:szCs w:val="23"/>
              </w:rPr>
              <w:t>-</w:t>
            </w:r>
          </w:p>
        </w:tc>
      </w:tr>
      <w:tr w:rsidR="00533B33" w:rsidRPr="0031178A" w:rsidTr="009D64A6">
        <w:trPr>
          <w:trHeight w:val="318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suppressAutoHyphens w:val="0"/>
              <w:ind w:left="113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 xml:space="preserve">Бюджет </w:t>
            </w:r>
            <w:proofErr w:type="gramStart"/>
            <w:r w:rsidRPr="0031178A">
              <w:rPr>
                <w:color w:val="000000"/>
                <w:sz w:val="23"/>
                <w:szCs w:val="23"/>
                <w:lang w:eastAsia="ru-RU"/>
              </w:rPr>
              <w:t>МО</w:t>
            </w:r>
            <w:proofErr w:type="gramEnd"/>
            <w:r w:rsidRPr="0031178A">
              <w:rPr>
                <w:color w:val="000000"/>
                <w:sz w:val="23"/>
                <w:szCs w:val="23"/>
                <w:lang w:eastAsia="ru-RU"/>
              </w:rPr>
              <w:t xml:space="preserve"> ЗАТО г. Радужный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733-0503-</w:t>
            </w:r>
            <w:r w:rsidR="009D64A6">
              <w:rPr>
                <w:color w:val="000000"/>
                <w:sz w:val="23"/>
                <w:szCs w:val="23"/>
                <w:lang w:eastAsia="ru-RU"/>
              </w:rPr>
              <w:t>1840220980</w:t>
            </w:r>
            <w:r w:rsidRPr="0031178A">
              <w:rPr>
                <w:color w:val="000000"/>
                <w:sz w:val="23"/>
                <w:szCs w:val="23"/>
                <w:lang w:eastAsia="ru-RU"/>
              </w:rPr>
              <w:t>-244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B33" w:rsidRPr="0031178A" w:rsidRDefault="00533B33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2832,93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B33" w:rsidRPr="0031178A" w:rsidRDefault="00533B33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2832,93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2832,93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jc w:val="center"/>
              <w:rPr>
                <w:color w:val="000000"/>
              </w:rPr>
            </w:pPr>
            <w:r w:rsidRPr="0031178A">
              <w:rPr>
                <w:color w:val="000000"/>
                <w:sz w:val="23"/>
                <w:szCs w:val="23"/>
              </w:rPr>
              <w:t>8498,79</w:t>
            </w:r>
          </w:p>
        </w:tc>
      </w:tr>
      <w:tr w:rsidR="00533B33" w:rsidRPr="0031178A" w:rsidTr="009D64A6">
        <w:trPr>
          <w:trHeight w:val="215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suppressAutoHyphens w:val="0"/>
              <w:ind w:left="113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 xml:space="preserve">Бюджет </w:t>
            </w:r>
            <w:proofErr w:type="gramStart"/>
            <w:r w:rsidRPr="0031178A">
              <w:rPr>
                <w:color w:val="000000"/>
                <w:sz w:val="23"/>
                <w:szCs w:val="23"/>
                <w:lang w:eastAsia="ru-RU"/>
              </w:rPr>
              <w:t>МО</w:t>
            </w:r>
            <w:proofErr w:type="gramEnd"/>
            <w:r w:rsidRPr="0031178A">
              <w:rPr>
                <w:color w:val="000000"/>
                <w:sz w:val="23"/>
                <w:szCs w:val="23"/>
                <w:lang w:eastAsia="ru-RU"/>
              </w:rPr>
              <w:t xml:space="preserve"> ЗАТО г. Радужный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733-0503-</w:t>
            </w:r>
            <w:r w:rsidR="009D64A6">
              <w:rPr>
                <w:color w:val="000000"/>
                <w:sz w:val="23"/>
                <w:szCs w:val="23"/>
                <w:lang w:eastAsia="ru-RU"/>
              </w:rPr>
              <w:t>1840220990-</w:t>
            </w:r>
            <w:r w:rsidRPr="0031178A">
              <w:rPr>
                <w:color w:val="000000"/>
                <w:sz w:val="23"/>
                <w:szCs w:val="23"/>
                <w:lang w:eastAsia="ru-RU"/>
              </w:rPr>
              <w:t>247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B33" w:rsidRPr="0031178A" w:rsidRDefault="00533B33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11 688,6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B33" w:rsidRPr="0031178A" w:rsidRDefault="00533B33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8691,603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11688,6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jc w:val="center"/>
              <w:rPr>
                <w:color w:val="000000"/>
              </w:rPr>
            </w:pPr>
            <w:r w:rsidRPr="0031178A">
              <w:rPr>
                <w:color w:val="000000"/>
              </w:rPr>
              <w:t>32068,803</w:t>
            </w:r>
          </w:p>
        </w:tc>
      </w:tr>
      <w:tr w:rsidR="00533B33" w:rsidRPr="0031178A" w:rsidTr="009D64A6">
        <w:trPr>
          <w:trHeight w:val="181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suppressAutoHyphens w:val="0"/>
              <w:ind w:left="113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 xml:space="preserve">Бюджет </w:t>
            </w:r>
            <w:proofErr w:type="gramStart"/>
            <w:r w:rsidRPr="0031178A">
              <w:rPr>
                <w:color w:val="000000"/>
                <w:sz w:val="23"/>
                <w:szCs w:val="23"/>
                <w:lang w:eastAsia="ru-RU"/>
              </w:rPr>
              <w:t>МО</w:t>
            </w:r>
            <w:proofErr w:type="gramEnd"/>
            <w:r w:rsidRPr="0031178A">
              <w:rPr>
                <w:color w:val="000000"/>
                <w:sz w:val="23"/>
                <w:szCs w:val="23"/>
                <w:lang w:eastAsia="ru-RU"/>
              </w:rPr>
              <w:t xml:space="preserve"> ЗАТО г. Радужный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33" w:rsidRPr="0031178A" w:rsidRDefault="00533B33" w:rsidP="00F46D17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733-0503-</w:t>
            </w:r>
            <w:r w:rsidR="009D64A6">
              <w:rPr>
                <w:color w:val="000000"/>
                <w:sz w:val="23"/>
                <w:szCs w:val="23"/>
                <w:lang w:eastAsia="ru-RU"/>
              </w:rPr>
              <w:t>1840221070</w:t>
            </w:r>
            <w:r w:rsidRPr="0031178A">
              <w:rPr>
                <w:color w:val="000000"/>
                <w:sz w:val="23"/>
                <w:szCs w:val="23"/>
                <w:lang w:eastAsia="ru-RU"/>
              </w:rPr>
              <w:t>-</w:t>
            </w:r>
            <w:r w:rsidR="00F46D17">
              <w:rPr>
                <w:color w:val="000000"/>
                <w:sz w:val="23"/>
                <w:szCs w:val="23"/>
                <w:lang w:eastAsia="ru-RU"/>
              </w:rPr>
              <w:t>244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B33" w:rsidRPr="0031178A" w:rsidRDefault="00533B33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1567,63331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B33" w:rsidRPr="0031178A" w:rsidRDefault="00533B33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33" w:rsidRPr="0031178A" w:rsidRDefault="00533B33" w:rsidP="009D64A6">
            <w:pPr>
              <w:widowControl w:val="0"/>
              <w:jc w:val="center"/>
              <w:rPr>
                <w:color w:val="000000"/>
              </w:rPr>
            </w:pPr>
            <w:r w:rsidRPr="0031178A">
              <w:rPr>
                <w:color w:val="000000"/>
              </w:rPr>
              <w:t>1567,63331</w:t>
            </w:r>
          </w:p>
        </w:tc>
      </w:tr>
    </w:tbl>
    <w:p w:rsidR="005F0DDE" w:rsidRPr="0031178A" w:rsidRDefault="00E8352C" w:rsidP="00E8352C">
      <w:pPr>
        <w:tabs>
          <w:tab w:val="left" w:pos="1920"/>
        </w:tabs>
        <w:rPr>
          <w:sz w:val="28"/>
          <w:szCs w:val="28"/>
        </w:rPr>
      </w:pPr>
      <w:r w:rsidRPr="0031178A">
        <w:rPr>
          <w:sz w:val="28"/>
          <w:szCs w:val="28"/>
        </w:rPr>
        <w:tab/>
      </w:r>
    </w:p>
    <w:p w:rsidR="00533B33" w:rsidRPr="0031178A" w:rsidRDefault="00533B33" w:rsidP="00533B33">
      <w:pPr>
        <w:tabs>
          <w:tab w:val="left" w:pos="1920"/>
        </w:tabs>
        <w:jc w:val="right"/>
        <w:rPr>
          <w:sz w:val="28"/>
          <w:szCs w:val="28"/>
        </w:rPr>
      </w:pPr>
      <w:r w:rsidRPr="0031178A">
        <w:rPr>
          <w:sz w:val="28"/>
          <w:szCs w:val="28"/>
        </w:rPr>
        <w:t>Таблица</w:t>
      </w:r>
      <w:r w:rsidR="00BF78C9" w:rsidRPr="0031178A">
        <w:rPr>
          <w:sz w:val="28"/>
          <w:szCs w:val="28"/>
        </w:rPr>
        <w:t xml:space="preserve"> 1</w:t>
      </w:r>
      <w:r w:rsidRPr="0031178A">
        <w:rPr>
          <w:sz w:val="28"/>
          <w:szCs w:val="28"/>
        </w:rPr>
        <w:t xml:space="preserve">  </w:t>
      </w:r>
    </w:p>
    <w:p w:rsidR="00BF78C9" w:rsidRPr="0031178A" w:rsidRDefault="00BF78C9" w:rsidP="00BF78C9">
      <w:pPr>
        <w:pStyle w:val="ConsPlusTitle"/>
        <w:jc w:val="center"/>
        <w:rPr>
          <w:b w:val="0"/>
          <w:sz w:val="28"/>
          <w:szCs w:val="28"/>
        </w:rPr>
      </w:pPr>
      <w:r w:rsidRPr="0031178A">
        <w:rPr>
          <w:rFonts w:ascii="Times New Roman" w:hAnsi="Times New Roman" w:cs="Times New Roman"/>
          <w:b w:val="0"/>
          <w:color w:val="000000"/>
          <w:sz w:val="28"/>
          <w:szCs w:val="28"/>
        </w:rPr>
        <w:t>Адресный перечень дворовых территорий, планируемых к благоустройству</w:t>
      </w:r>
    </w:p>
    <w:p w:rsidR="00BF78C9" w:rsidRDefault="00BF78C9" w:rsidP="00BF78C9">
      <w:pPr>
        <w:jc w:val="center"/>
        <w:rPr>
          <w:color w:val="000000"/>
          <w:sz w:val="28"/>
          <w:szCs w:val="28"/>
        </w:rPr>
      </w:pPr>
      <w:r w:rsidRPr="0031178A">
        <w:rPr>
          <w:color w:val="000000"/>
          <w:sz w:val="28"/>
          <w:szCs w:val="28"/>
        </w:rPr>
        <w:t xml:space="preserve">в 2024 году в рамках направления (подпрограммы) №1 «Комфортная городская среда на </w:t>
      </w:r>
      <w:proofErr w:type="gramStart"/>
      <w:r w:rsidRPr="0031178A">
        <w:rPr>
          <w:color w:val="000000"/>
          <w:sz w:val="28"/>
          <w:szCs w:val="28"/>
        </w:rPr>
        <w:t>территории</w:t>
      </w:r>
      <w:proofErr w:type="gramEnd"/>
      <w:r w:rsidRPr="0031178A">
        <w:rPr>
          <w:color w:val="000000"/>
          <w:sz w:val="28"/>
          <w:szCs w:val="28"/>
        </w:rPr>
        <w:t xml:space="preserve"> ЗАТО г. Радужный Владимирской области»</w:t>
      </w:r>
    </w:p>
    <w:p w:rsidR="00916EB5" w:rsidRPr="0031178A" w:rsidRDefault="00916EB5" w:rsidP="00BF78C9">
      <w:pPr>
        <w:jc w:val="center"/>
        <w:rPr>
          <w:color w:val="000000"/>
          <w:sz w:val="28"/>
          <w:szCs w:val="28"/>
        </w:rPr>
      </w:pPr>
    </w:p>
    <w:tbl>
      <w:tblPr>
        <w:tblW w:w="12455" w:type="dxa"/>
        <w:tblInd w:w="-14" w:type="dxa"/>
        <w:tblLayout w:type="fixed"/>
        <w:tblLook w:val="0000" w:firstRow="0" w:lastRow="0" w:firstColumn="0" w:lastColumn="0" w:noHBand="0" w:noVBand="0"/>
      </w:tblPr>
      <w:tblGrid>
        <w:gridCol w:w="632"/>
        <w:gridCol w:w="6436"/>
        <w:gridCol w:w="2693"/>
        <w:gridCol w:w="2694"/>
      </w:tblGrid>
      <w:tr w:rsidR="00BF78C9" w:rsidRPr="0031178A" w:rsidTr="00BF78C9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8C9" w:rsidRPr="0031178A" w:rsidRDefault="00BF78C9" w:rsidP="009D64A6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31178A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8C9" w:rsidRPr="0031178A" w:rsidRDefault="00BF78C9" w:rsidP="009D64A6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31178A">
              <w:rPr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8C9" w:rsidRPr="0031178A" w:rsidRDefault="00BF78C9" w:rsidP="009D64A6">
            <w:pPr>
              <w:widowControl w:val="0"/>
              <w:jc w:val="center"/>
              <w:rPr>
                <w:color w:val="000000"/>
              </w:rPr>
            </w:pPr>
            <w:r w:rsidRPr="0031178A">
              <w:rPr>
                <w:color w:val="000000"/>
                <w:sz w:val="22"/>
                <w:szCs w:val="22"/>
              </w:rPr>
              <w:t>Адрес многоквартирного дома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8C9" w:rsidRPr="0031178A" w:rsidRDefault="00BF78C9" w:rsidP="009D64A6">
            <w:pPr>
              <w:widowControl w:val="0"/>
              <w:jc w:val="center"/>
              <w:rPr>
                <w:color w:val="000000"/>
              </w:rPr>
            </w:pPr>
            <w:r w:rsidRPr="0031178A">
              <w:rPr>
                <w:color w:val="000000"/>
                <w:sz w:val="22"/>
                <w:szCs w:val="22"/>
              </w:rPr>
              <w:t>Управляющая организация</w:t>
            </w:r>
          </w:p>
        </w:tc>
      </w:tr>
      <w:tr w:rsidR="00BF78C9" w:rsidRPr="0031178A" w:rsidTr="00BF78C9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9" w:rsidRPr="0031178A" w:rsidRDefault="00BF78C9" w:rsidP="009D64A6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9" w:rsidRPr="0031178A" w:rsidRDefault="00BF78C9" w:rsidP="009D64A6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31178A">
              <w:rPr>
                <w:i/>
                <w:iCs/>
                <w:color w:val="000000"/>
                <w:sz w:val="22"/>
                <w:szCs w:val="22"/>
              </w:rPr>
              <w:t>Благоустройство, реализуемое в составе р</w:t>
            </w:r>
            <w:r w:rsidRPr="0031178A">
              <w:rPr>
                <w:i/>
                <w:iCs/>
                <w:color w:val="000000"/>
              </w:rPr>
              <w:t>егионального проекта «Формирование комфортной городской среды», федерального проекта «Формирование комфортной городской среды», национального проекта «Жилье и городская среда»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9" w:rsidRPr="0031178A" w:rsidRDefault="00BF78C9" w:rsidP="009D64A6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9" w:rsidRPr="0031178A" w:rsidRDefault="00BF78C9" w:rsidP="009D64A6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F78C9" w:rsidRPr="0031178A" w:rsidTr="00BF78C9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9" w:rsidRPr="0031178A" w:rsidRDefault="00BF78C9" w:rsidP="009D64A6">
            <w:pPr>
              <w:widowControl w:val="0"/>
              <w:jc w:val="both"/>
              <w:rPr>
                <w:color w:val="000000"/>
              </w:rPr>
            </w:pPr>
            <w:r w:rsidRPr="003117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9" w:rsidRPr="0031178A" w:rsidRDefault="00BF78C9" w:rsidP="009D64A6">
            <w:pPr>
              <w:widowControl w:val="0"/>
              <w:jc w:val="both"/>
              <w:rPr>
                <w:color w:val="000000"/>
              </w:rPr>
            </w:pPr>
            <w:r w:rsidRPr="0031178A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9" w:rsidRPr="0031178A" w:rsidRDefault="00BF78C9" w:rsidP="009D64A6">
            <w:pPr>
              <w:widowControl w:val="0"/>
              <w:jc w:val="both"/>
              <w:rPr>
                <w:color w:val="000000"/>
              </w:rPr>
            </w:pPr>
            <w:r w:rsidRPr="0031178A">
              <w:rPr>
                <w:color w:val="000000"/>
                <w:sz w:val="22"/>
                <w:szCs w:val="22"/>
              </w:rPr>
              <w:t>3 квартал, дом № 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9" w:rsidRPr="0031178A" w:rsidRDefault="00BF78C9" w:rsidP="009D64A6">
            <w:pPr>
              <w:widowControl w:val="0"/>
              <w:jc w:val="both"/>
              <w:rPr>
                <w:color w:val="000000"/>
              </w:rPr>
            </w:pPr>
            <w:r w:rsidRPr="0031178A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BF78C9" w:rsidRPr="0031178A" w:rsidTr="00BF78C9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9" w:rsidRPr="0031178A" w:rsidRDefault="00BF78C9" w:rsidP="009D64A6">
            <w:pPr>
              <w:widowControl w:val="0"/>
              <w:jc w:val="both"/>
              <w:rPr>
                <w:color w:val="000000"/>
              </w:rPr>
            </w:pPr>
            <w:r w:rsidRPr="0031178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9" w:rsidRPr="0031178A" w:rsidRDefault="00BF78C9" w:rsidP="009D64A6">
            <w:pPr>
              <w:widowControl w:val="0"/>
              <w:jc w:val="both"/>
              <w:rPr>
                <w:color w:val="000000"/>
              </w:rPr>
            </w:pPr>
            <w:r w:rsidRPr="0031178A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9" w:rsidRPr="0031178A" w:rsidRDefault="00BF78C9" w:rsidP="009D64A6">
            <w:pPr>
              <w:widowControl w:val="0"/>
              <w:jc w:val="both"/>
              <w:rPr>
                <w:color w:val="000000"/>
              </w:rPr>
            </w:pPr>
            <w:r w:rsidRPr="0031178A">
              <w:rPr>
                <w:color w:val="000000"/>
                <w:sz w:val="22"/>
                <w:szCs w:val="22"/>
              </w:rPr>
              <w:t>3 квартал, дом № 33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9" w:rsidRPr="0031178A" w:rsidRDefault="00BF78C9" w:rsidP="009D64A6">
            <w:pPr>
              <w:widowControl w:val="0"/>
              <w:jc w:val="both"/>
              <w:rPr>
                <w:color w:val="000000"/>
              </w:rPr>
            </w:pPr>
            <w:r w:rsidRPr="0031178A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BF78C9" w:rsidRPr="0031178A" w:rsidTr="00BF78C9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9" w:rsidRPr="0031178A" w:rsidRDefault="00BF78C9" w:rsidP="009D64A6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31178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9" w:rsidRPr="0031178A" w:rsidRDefault="00BF78C9" w:rsidP="009D64A6">
            <w:pPr>
              <w:widowControl w:val="0"/>
              <w:jc w:val="both"/>
              <w:rPr>
                <w:color w:val="000000"/>
              </w:rPr>
            </w:pPr>
            <w:r w:rsidRPr="0031178A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9" w:rsidRPr="0031178A" w:rsidRDefault="00BF78C9" w:rsidP="009D64A6">
            <w:pPr>
              <w:widowControl w:val="0"/>
              <w:jc w:val="both"/>
              <w:rPr>
                <w:color w:val="000000"/>
              </w:rPr>
            </w:pPr>
            <w:r w:rsidRPr="0031178A">
              <w:rPr>
                <w:color w:val="000000"/>
                <w:sz w:val="22"/>
                <w:szCs w:val="22"/>
              </w:rPr>
              <w:t>1 квартал, дом № 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9" w:rsidRPr="0031178A" w:rsidRDefault="00BF78C9" w:rsidP="009D64A6">
            <w:pPr>
              <w:widowControl w:val="0"/>
              <w:jc w:val="both"/>
              <w:rPr>
                <w:color w:val="000000"/>
              </w:rPr>
            </w:pPr>
            <w:r w:rsidRPr="0031178A"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BF78C9" w:rsidRPr="0031178A" w:rsidTr="00BF78C9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9" w:rsidRPr="0031178A" w:rsidRDefault="00BF78C9" w:rsidP="009D64A6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9" w:rsidRPr="0031178A" w:rsidRDefault="00BF78C9" w:rsidP="009D64A6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31178A">
              <w:rPr>
                <w:i/>
                <w:iCs/>
                <w:color w:val="000000"/>
              </w:rPr>
              <w:t>Благоустройство, реализуемое в составе регионального проекта «Благоустройство дворовых и прилегающих территорий»,  не входящего в состав федерального проекта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9" w:rsidRPr="0031178A" w:rsidRDefault="00BF78C9" w:rsidP="009D64A6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9" w:rsidRPr="0031178A" w:rsidRDefault="00BF78C9" w:rsidP="009D64A6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F78C9" w:rsidRPr="0031178A" w:rsidTr="00BF78C9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9" w:rsidRPr="0031178A" w:rsidRDefault="00BF78C9" w:rsidP="009D64A6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3117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9" w:rsidRPr="0031178A" w:rsidRDefault="00BF78C9" w:rsidP="009D64A6">
            <w:r w:rsidRPr="0031178A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9" w:rsidRPr="0031178A" w:rsidRDefault="00BF78C9" w:rsidP="009D64A6">
            <w:r w:rsidRPr="0031178A">
              <w:rPr>
                <w:color w:val="000000"/>
                <w:sz w:val="22"/>
                <w:szCs w:val="22"/>
              </w:rPr>
              <w:t>1 квартал, дом № 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9" w:rsidRPr="0031178A" w:rsidRDefault="00BF78C9" w:rsidP="009D64A6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F78C9" w:rsidRPr="0031178A" w:rsidTr="00BF78C9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9" w:rsidRPr="0031178A" w:rsidRDefault="00BF78C9" w:rsidP="009D64A6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31178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9" w:rsidRPr="0031178A" w:rsidRDefault="00BF78C9" w:rsidP="009D64A6">
            <w:r w:rsidRPr="0031178A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9" w:rsidRPr="0031178A" w:rsidRDefault="00BF78C9" w:rsidP="009D64A6">
            <w:r w:rsidRPr="0031178A">
              <w:rPr>
                <w:color w:val="000000"/>
                <w:sz w:val="22"/>
                <w:szCs w:val="22"/>
              </w:rPr>
              <w:t>1 квартал, дом № 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9" w:rsidRPr="0031178A" w:rsidRDefault="00BF78C9" w:rsidP="009D64A6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F78C9" w:rsidRPr="0031178A" w:rsidTr="00BF78C9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9" w:rsidRPr="0031178A" w:rsidRDefault="00BF78C9" w:rsidP="009D64A6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31178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9" w:rsidRPr="0031178A" w:rsidRDefault="00BF78C9" w:rsidP="009D64A6">
            <w:r w:rsidRPr="0031178A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9" w:rsidRPr="0031178A" w:rsidRDefault="00BF78C9" w:rsidP="009D64A6">
            <w:r w:rsidRPr="0031178A">
              <w:rPr>
                <w:color w:val="000000"/>
                <w:sz w:val="22"/>
                <w:szCs w:val="22"/>
              </w:rPr>
              <w:t>1 квартал, дом № 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9" w:rsidRPr="0031178A" w:rsidRDefault="00BF78C9" w:rsidP="009D64A6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F78C9" w:rsidRPr="0031178A" w:rsidTr="00BF78C9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9" w:rsidRPr="0031178A" w:rsidRDefault="00BF78C9" w:rsidP="009D64A6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31178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9" w:rsidRPr="0031178A" w:rsidRDefault="00BF78C9" w:rsidP="009D64A6">
            <w:r w:rsidRPr="0031178A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9" w:rsidRPr="0031178A" w:rsidRDefault="00BF78C9" w:rsidP="009D64A6">
            <w:r w:rsidRPr="0031178A">
              <w:rPr>
                <w:color w:val="000000"/>
                <w:sz w:val="22"/>
                <w:szCs w:val="22"/>
              </w:rPr>
              <w:t>1 квартал, дом № 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9" w:rsidRPr="0031178A" w:rsidRDefault="00BF78C9" w:rsidP="009D64A6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F78C9" w:rsidRPr="0031178A" w:rsidTr="00BF78C9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9" w:rsidRPr="0031178A" w:rsidRDefault="00BF78C9" w:rsidP="009D64A6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31178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9" w:rsidRPr="0031178A" w:rsidRDefault="00BF78C9" w:rsidP="009D64A6">
            <w:r w:rsidRPr="0031178A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9" w:rsidRPr="0031178A" w:rsidRDefault="00BF78C9" w:rsidP="009D64A6">
            <w:r w:rsidRPr="0031178A">
              <w:rPr>
                <w:color w:val="000000"/>
                <w:sz w:val="22"/>
                <w:szCs w:val="22"/>
              </w:rPr>
              <w:t>1 квартал, дом № 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9" w:rsidRPr="0031178A" w:rsidRDefault="00BF78C9" w:rsidP="009D64A6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F78C9" w:rsidRPr="0031178A" w:rsidTr="00BF78C9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9" w:rsidRPr="0031178A" w:rsidRDefault="00BF78C9" w:rsidP="009D64A6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31178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9" w:rsidRPr="0031178A" w:rsidRDefault="00BF78C9" w:rsidP="009D64A6">
            <w:r w:rsidRPr="0031178A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9" w:rsidRPr="0031178A" w:rsidRDefault="00BF78C9" w:rsidP="009D64A6">
            <w:r w:rsidRPr="0031178A">
              <w:rPr>
                <w:color w:val="000000"/>
                <w:sz w:val="22"/>
                <w:szCs w:val="22"/>
              </w:rPr>
              <w:t>1 квартал, дом № 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9" w:rsidRPr="0031178A" w:rsidRDefault="00BF78C9" w:rsidP="009D64A6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F78C9" w:rsidRPr="0031178A" w:rsidTr="00BF78C9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9" w:rsidRPr="0031178A" w:rsidRDefault="00BF78C9" w:rsidP="009D64A6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31178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9" w:rsidRPr="0031178A" w:rsidRDefault="00BF78C9" w:rsidP="009D64A6">
            <w:r w:rsidRPr="0031178A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9" w:rsidRPr="0031178A" w:rsidRDefault="00BF78C9" w:rsidP="009D64A6">
            <w:r w:rsidRPr="0031178A">
              <w:rPr>
                <w:color w:val="000000"/>
                <w:sz w:val="22"/>
                <w:szCs w:val="22"/>
              </w:rPr>
              <w:t>1 квартал, дом № 35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9" w:rsidRPr="0031178A" w:rsidRDefault="00BF78C9" w:rsidP="009D64A6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F78C9" w:rsidRPr="0031178A" w:rsidTr="00BF78C9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9" w:rsidRPr="0031178A" w:rsidRDefault="00BF78C9" w:rsidP="009D64A6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31178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9" w:rsidRPr="0031178A" w:rsidRDefault="00BF78C9" w:rsidP="009D64A6">
            <w:r w:rsidRPr="0031178A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9" w:rsidRPr="0031178A" w:rsidRDefault="00BF78C9" w:rsidP="009D64A6">
            <w:r w:rsidRPr="0031178A">
              <w:rPr>
                <w:color w:val="000000"/>
                <w:sz w:val="22"/>
                <w:szCs w:val="22"/>
              </w:rPr>
              <w:t>1 квартал, дом № 36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9" w:rsidRPr="0031178A" w:rsidRDefault="00BF78C9" w:rsidP="009D64A6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F78C9" w:rsidRPr="0031178A" w:rsidTr="00BF78C9">
        <w:trPr>
          <w:trHeight w:val="163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9" w:rsidRPr="0031178A" w:rsidRDefault="00BF78C9" w:rsidP="009D64A6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31178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9" w:rsidRPr="0031178A" w:rsidRDefault="00BF78C9" w:rsidP="009D64A6">
            <w:r w:rsidRPr="0031178A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9" w:rsidRPr="0031178A" w:rsidRDefault="00BF78C9" w:rsidP="009D64A6">
            <w:r w:rsidRPr="0031178A">
              <w:rPr>
                <w:color w:val="000000"/>
                <w:sz w:val="22"/>
                <w:szCs w:val="22"/>
              </w:rPr>
              <w:t>1 квартал, дом № 37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9" w:rsidRPr="0031178A" w:rsidRDefault="00BF78C9" w:rsidP="009D64A6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F78C9" w:rsidRPr="0031178A" w:rsidTr="00BF78C9">
        <w:trPr>
          <w:trHeight w:val="163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9" w:rsidRPr="0031178A" w:rsidRDefault="00BF78C9" w:rsidP="009D64A6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31178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9" w:rsidRPr="0031178A" w:rsidRDefault="00BF78C9" w:rsidP="009D64A6">
            <w:r w:rsidRPr="0031178A"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9" w:rsidRPr="0031178A" w:rsidRDefault="00BF78C9" w:rsidP="009D64A6">
            <w:pPr>
              <w:rPr>
                <w:color w:val="000000"/>
                <w:sz w:val="22"/>
                <w:szCs w:val="22"/>
              </w:rPr>
            </w:pPr>
            <w:r w:rsidRPr="0031178A">
              <w:rPr>
                <w:color w:val="000000"/>
                <w:sz w:val="22"/>
                <w:szCs w:val="22"/>
              </w:rPr>
              <w:t>3 квартал, дом № 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C9" w:rsidRPr="0031178A" w:rsidRDefault="00BF78C9" w:rsidP="009D64A6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8317BE" w:rsidRPr="0031178A" w:rsidRDefault="008317BE">
      <w:pPr>
        <w:jc w:val="both"/>
        <w:rPr>
          <w:color w:val="000000"/>
          <w:sz w:val="20"/>
          <w:szCs w:val="20"/>
        </w:rPr>
      </w:pPr>
    </w:p>
    <w:tbl>
      <w:tblPr>
        <w:tblW w:w="145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347"/>
        <w:gridCol w:w="630"/>
        <w:gridCol w:w="901"/>
        <w:gridCol w:w="913"/>
        <w:gridCol w:w="390"/>
        <w:gridCol w:w="1246"/>
        <w:gridCol w:w="752"/>
        <w:gridCol w:w="448"/>
        <w:gridCol w:w="902"/>
        <w:gridCol w:w="346"/>
        <w:gridCol w:w="905"/>
        <w:gridCol w:w="1023"/>
        <w:gridCol w:w="59"/>
        <w:gridCol w:w="1020"/>
        <w:gridCol w:w="1007"/>
        <w:gridCol w:w="675"/>
        <w:gridCol w:w="16"/>
      </w:tblGrid>
      <w:tr w:rsidR="00177F4E" w:rsidRPr="0031178A" w:rsidTr="00177F4E">
        <w:trPr>
          <w:trHeight w:val="375"/>
        </w:trPr>
        <w:tc>
          <w:tcPr>
            <w:tcW w:w="14580" w:type="dxa"/>
            <w:gridSpan w:val="17"/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1178A">
              <w:rPr>
                <w:bCs/>
                <w:color w:val="000000"/>
                <w:sz w:val="28"/>
                <w:szCs w:val="28"/>
                <w:lang w:eastAsia="ru-RU"/>
              </w:rPr>
              <w:t>Сведения</w:t>
            </w:r>
          </w:p>
        </w:tc>
      </w:tr>
      <w:tr w:rsidR="00177F4E" w:rsidRPr="0031178A" w:rsidTr="00177F4E">
        <w:trPr>
          <w:trHeight w:val="375"/>
        </w:trPr>
        <w:tc>
          <w:tcPr>
            <w:tcW w:w="14580" w:type="dxa"/>
            <w:gridSpan w:val="17"/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31178A">
              <w:rPr>
                <w:bCs/>
                <w:iCs/>
                <w:color w:val="000000"/>
                <w:sz w:val="28"/>
                <w:szCs w:val="28"/>
              </w:rPr>
              <w:t>о мероприятиях муниципальной программы, реализуемые в составе р</w:t>
            </w:r>
            <w:r w:rsidRPr="0031178A">
              <w:rPr>
                <w:bCs/>
                <w:iCs/>
                <w:color w:val="000000"/>
                <w:sz w:val="28"/>
                <w:szCs w:val="28"/>
                <w:lang w:eastAsia="ru-RU"/>
              </w:rPr>
              <w:t>егионального проекта «Формирование комфортной городской среды», федерального проекта «Формирование комфортной городской среды», национального проекта «Жилье и городская среда»</w:t>
            </w:r>
          </w:p>
        </w:tc>
      </w:tr>
      <w:tr w:rsidR="00177F4E" w:rsidRPr="0031178A" w:rsidTr="00177F4E">
        <w:trPr>
          <w:trHeight w:val="375"/>
        </w:trPr>
        <w:tc>
          <w:tcPr>
            <w:tcW w:w="14580" w:type="dxa"/>
            <w:gridSpan w:val="17"/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31178A">
              <w:rPr>
                <w:bCs/>
                <w:iCs/>
                <w:color w:val="000000"/>
                <w:sz w:val="28"/>
                <w:szCs w:val="28"/>
              </w:rPr>
              <w:t>2. Показатели мероприятий муниципальной программы, реализуемых в составе региональных и федеральных проектов</w:t>
            </w:r>
          </w:p>
        </w:tc>
      </w:tr>
      <w:tr w:rsidR="00177F4E" w:rsidRPr="0031178A" w:rsidTr="00177F4E">
        <w:trPr>
          <w:gridAfter w:val="2"/>
          <w:wAfter w:w="690" w:type="dxa"/>
          <w:trHeight w:val="315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  <w:p w:rsidR="00177F4E" w:rsidRPr="0031178A" w:rsidRDefault="00177F4E" w:rsidP="009D64A6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RANGE!D12"/>
            <w:r w:rsidRPr="00311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Базовое значение</w:t>
            </w:r>
            <w:bookmarkEnd w:id="1"/>
          </w:p>
        </w:tc>
        <w:tc>
          <w:tcPr>
            <w:tcW w:w="369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показателей по годам</w:t>
            </w:r>
          </w:p>
        </w:tc>
        <w:tc>
          <w:tcPr>
            <w:tcW w:w="19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RANGE!J12"/>
            <w:r w:rsidRPr="00311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достижение показателя</w:t>
            </w:r>
            <w:bookmarkEnd w:id="2"/>
          </w:p>
        </w:tc>
        <w:tc>
          <w:tcPr>
            <w:tcW w:w="20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RANGE!K12"/>
            <w:r w:rsidRPr="00311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система</w:t>
            </w:r>
            <w:bookmarkEnd w:id="3"/>
          </w:p>
        </w:tc>
      </w:tr>
      <w:tr w:rsidR="00177F4E" w:rsidRPr="0031178A" w:rsidTr="00177F4E">
        <w:trPr>
          <w:gridAfter w:val="2"/>
          <w:wAfter w:w="690" w:type="dxa"/>
          <w:trHeight w:val="737"/>
        </w:trPr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31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03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u w:val="single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4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9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u w:val="single"/>
                <w:lang w:eastAsia="ru-RU"/>
              </w:rPr>
            </w:pPr>
          </w:p>
        </w:tc>
        <w:tc>
          <w:tcPr>
            <w:tcW w:w="20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u w:val="single"/>
                <w:lang w:eastAsia="ru-RU"/>
              </w:rPr>
            </w:pPr>
          </w:p>
        </w:tc>
      </w:tr>
      <w:tr w:rsidR="00177F4E" w:rsidRPr="0031178A" w:rsidTr="00177F4E">
        <w:trPr>
          <w:gridAfter w:val="2"/>
          <w:wAfter w:w="690" w:type="dxa"/>
          <w:trHeight w:val="31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31178A">
              <w:rPr>
                <w:color w:val="000000"/>
                <w:lang w:eastAsia="ru-RU"/>
              </w:rPr>
              <w:t>2</w:t>
            </w:r>
          </w:p>
        </w:tc>
        <w:tc>
          <w:tcPr>
            <w:tcW w:w="15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31178A">
              <w:rPr>
                <w:color w:val="000000"/>
                <w:lang w:eastAsia="ru-RU"/>
              </w:rPr>
              <w:t>3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31178A">
              <w:rPr>
                <w:color w:val="000000"/>
                <w:lang w:eastAsia="ru-RU"/>
              </w:rPr>
              <w:t>4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31178A">
              <w:rPr>
                <w:color w:val="000000"/>
                <w:lang w:eastAsia="ru-RU"/>
              </w:rPr>
              <w:t>5</w:t>
            </w:r>
          </w:p>
        </w:tc>
        <w:tc>
          <w:tcPr>
            <w:tcW w:w="12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31178A">
              <w:rPr>
                <w:color w:val="000000"/>
                <w:lang w:eastAsia="ru-RU"/>
              </w:rPr>
              <w:t>7</w:t>
            </w:r>
          </w:p>
        </w:tc>
        <w:tc>
          <w:tcPr>
            <w:tcW w:w="124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31178A">
              <w:rPr>
                <w:color w:val="000000"/>
                <w:lang w:eastAsia="ru-RU"/>
              </w:rPr>
              <w:t>8</w:t>
            </w:r>
          </w:p>
        </w:tc>
        <w:tc>
          <w:tcPr>
            <w:tcW w:w="192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31178A">
              <w:rPr>
                <w:color w:val="000000"/>
                <w:lang w:eastAsia="ru-RU"/>
              </w:rPr>
              <w:t>9</w:t>
            </w:r>
          </w:p>
        </w:tc>
        <w:tc>
          <w:tcPr>
            <w:tcW w:w="20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31178A">
              <w:rPr>
                <w:color w:val="000000"/>
                <w:lang w:eastAsia="ru-RU"/>
              </w:rPr>
              <w:t>10</w:t>
            </w:r>
          </w:p>
        </w:tc>
      </w:tr>
      <w:tr w:rsidR="00177F4E" w:rsidRPr="0031178A" w:rsidTr="00177F4E">
        <w:trPr>
          <w:gridAfter w:val="2"/>
          <w:wAfter w:w="690" w:type="dxa"/>
          <w:trHeight w:val="79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31178A">
              <w:rPr>
                <w:color w:val="000000"/>
                <w:lang w:eastAsia="ru-RU"/>
              </w:rPr>
              <w:t>Количество благоустроенных дворовых территорий</w:t>
            </w:r>
          </w:p>
        </w:tc>
        <w:tc>
          <w:tcPr>
            <w:tcW w:w="15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31178A">
              <w:rPr>
                <w:color w:val="000000"/>
                <w:lang w:eastAsia="ru-RU"/>
              </w:rPr>
              <w:t>штука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31178A">
              <w:rPr>
                <w:color w:val="000000"/>
                <w:lang w:eastAsia="ru-RU"/>
              </w:rPr>
              <w:t>3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31178A">
              <w:rPr>
                <w:color w:val="000000"/>
                <w:lang w:eastAsia="ru-RU"/>
              </w:rPr>
              <w:t>3</w:t>
            </w:r>
          </w:p>
        </w:tc>
        <w:tc>
          <w:tcPr>
            <w:tcW w:w="12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31178A">
              <w:rPr>
                <w:color w:val="000000"/>
                <w:lang w:eastAsia="ru-RU"/>
              </w:rPr>
              <w:t>2</w:t>
            </w:r>
          </w:p>
        </w:tc>
        <w:tc>
          <w:tcPr>
            <w:tcW w:w="124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31178A">
              <w:rPr>
                <w:color w:val="000000"/>
                <w:lang w:eastAsia="ru-RU"/>
              </w:rPr>
              <w:t>1</w:t>
            </w:r>
          </w:p>
        </w:tc>
        <w:tc>
          <w:tcPr>
            <w:tcW w:w="192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31178A">
              <w:rPr>
                <w:color w:val="000000"/>
                <w:lang w:eastAsia="ru-RU"/>
              </w:rPr>
              <w:t>МКУ «ГКМХ»</w:t>
            </w:r>
          </w:p>
        </w:tc>
        <w:tc>
          <w:tcPr>
            <w:tcW w:w="20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31178A">
              <w:rPr>
                <w:color w:val="000000"/>
                <w:lang w:eastAsia="ru-RU"/>
              </w:rPr>
              <w:t>ФИС СП ГАС «Управление»</w:t>
            </w:r>
          </w:p>
        </w:tc>
      </w:tr>
      <w:tr w:rsidR="00177F4E" w:rsidRPr="0031178A" w:rsidTr="00177F4E">
        <w:trPr>
          <w:gridAfter w:val="2"/>
          <w:wAfter w:w="690" w:type="dxa"/>
          <w:trHeight w:val="79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31178A">
              <w:rPr>
                <w:color w:val="000000"/>
                <w:lang w:eastAsia="ru-RU"/>
              </w:rPr>
              <w:t>Количество благоустроенных общественных территорий</w:t>
            </w:r>
          </w:p>
        </w:tc>
        <w:tc>
          <w:tcPr>
            <w:tcW w:w="15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31178A">
              <w:rPr>
                <w:color w:val="000000"/>
                <w:lang w:eastAsia="ru-RU"/>
              </w:rPr>
              <w:t>штука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31178A">
              <w:rPr>
                <w:color w:val="000000"/>
                <w:lang w:eastAsia="ru-RU"/>
              </w:rPr>
              <w:t>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31178A">
              <w:rPr>
                <w:color w:val="000000"/>
                <w:lang w:eastAsia="ru-RU"/>
              </w:rPr>
              <w:t>0</w:t>
            </w:r>
          </w:p>
        </w:tc>
        <w:tc>
          <w:tcPr>
            <w:tcW w:w="12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31178A">
              <w:rPr>
                <w:color w:val="000000"/>
                <w:lang w:eastAsia="ru-RU"/>
              </w:rPr>
              <w:t>1</w:t>
            </w:r>
          </w:p>
        </w:tc>
        <w:tc>
          <w:tcPr>
            <w:tcW w:w="124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31178A">
              <w:rPr>
                <w:color w:val="000000"/>
                <w:lang w:eastAsia="ru-RU"/>
              </w:rPr>
              <w:t>1</w:t>
            </w:r>
          </w:p>
        </w:tc>
        <w:tc>
          <w:tcPr>
            <w:tcW w:w="192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31178A">
              <w:rPr>
                <w:color w:val="000000"/>
                <w:lang w:eastAsia="ru-RU"/>
              </w:rPr>
              <w:t>МКУ «ГКМХ»</w:t>
            </w:r>
          </w:p>
        </w:tc>
        <w:tc>
          <w:tcPr>
            <w:tcW w:w="20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31178A">
              <w:rPr>
                <w:color w:val="000000"/>
                <w:lang w:eastAsia="ru-RU"/>
              </w:rPr>
              <w:t>ФИС СП ГАС «Управление»</w:t>
            </w:r>
          </w:p>
        </w:tc>
      </w:tr>
      <w:tr w:rsidR="00177F4E" w:rsidRPr="0031178A" w:rsidTr="00177F4E">
        <w:trPr>
          <w:gridAfter w:val="1"/>
          <w:wAfter w:w="15" w:type="dxa"/>
          <w:trHeight w:val="390"/>
        </w:trPr>
        <w:tc>
          <w:tcPr>
            <w:tcW w:w="14565" w:type="dxa"/>
            <w:gridSpan w:val="16"/>
            <w:shd w:val="clear" w:color="auto" w:fill="auto"/>
            <w:vAlign w:val="center"/>
          </w:tcPr>
          <w:p w:rsidR="00177F4E" w:rsidRPr="0031178A" w:rsidRDefault="00177F4E" w:rsidP="00177F4E">
            <w:pPr>
              <w:widowControl w:val="0"/>
              <w:numPr>
                <w:ilvl w:val="0"/>
                <w:numId w:val="5"/>
              </w:numPr>
              <w:jc w:val="center"/>
              <w:rPr>
                <w:bCs/>
                <w:color w:val="000000"/>
                <w:sz w:val="26"/>
                <w:szCs w:val="28"/>
                <w:lang w:eastAsia="ru-RU"/>
              </w:rPr>
            </w:pPr>
          </w:p>
          <w:p w:rsidR="0031178A" w:rsidRDefault="0031178A" w:rsidP="004821B8">
            <w:pPr>
              <w:widowControl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  <w:p w:rsidR="004821B8" w:rsidRDefault="004821B8" w:rsidP="004821B8">
            <w:pPr>
              <w:widowControl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  <w:p w:rsidR="0031178A" w:rsidRDefault="0031178A" w:rsidP="00177F4E">
            <w:pPr>
              <w:widowControl w:val="0"/>
              <w:numPr>
                <w:ilvl w:val="0"/>
                <w:numId w:val="5"/>
              </w:num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  <w:p w:rsidR="00177F4E" w:rsidRPr="004821B8" w:rsidRDefault="00177F4E" w:rsidP="004821B8">
            <w:pPr>
              <w:widowControl w:val="0"/>
              <w:numPr>
                <w:ilvl w:val="0"/>
                <w:numId w:val="5"/>
              </w:num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1178A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3. Перечень мероприятий (результатов) муниципальной программы, реализуемых в составе региональных и федеральных проектов</w:t>
            </w:r>
          </w:p>
        </w:tc>
      </w:tr>
      <w:tr w:rsidR="00177F4E" w:rsidRPr="0031178A" w:rsidTr="00177F4E">
        <w:trPr>
          <w:gridAfter w:val="2"/>
          <w:wAfter w:w="691" w:type="dxa"/>
          <w:trHeight w:val="630"/>
        </w:trPr>
        <w:tc>
          <w:tcPr>
            <w:tcW w:w="397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bookmarkStart w:id="4" w:name="RANGE!B23"/>
            <w:r w:rsidRPr="0031178A">
              <w:rPr>
                <w:color w:val="000000"/>
                <w:sz w:val="23"/>
                <w:szCs w:val="23"/>
                <w:lang w:eastAsia="ru-RU"/>
              </w:rPr>
              <w:lastRenderedPageBreak/>
              <w:t>Наименование мероприятия (результата)</w:t>
            </w:r>
            <w:bookmarkEnd w:id="4"/>
          </w:p>
        </w:tc>
        <w:tc>
          <w:tcPr>
            <w:tcW w:w="181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rFonts w:cs="Calibri"/>
                <w:color w:val="000000"/>
                <w:sz w:val="23"/>
                <w:szCs w:val="23"/>
                <w:lang w:eastAsia="ru-RU"/>
              </w:rPr>
              <w:t>Тип мероприятий (результата)</w:t>
            </w:r>
          </w:p>
        </w:tc>
        <w:tc>
          <w:tcPr>
            <w:tcW w:w="238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rFonts w:cs="Calibri"/>
                <w:color w:val="000000"/>
                <w:sz w:val="23"/>
                <w:szCs w:val="23"/>
                <w:lang w:eastAsia="ru-RU"/>
              </w:rPr>
              <w:t>Характеристика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Единица измерения</w:t>
            </w:r>
          </w:p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(по ОКЕИ)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Базовое значение</w:t>
            </w:r>
          </w:p>
        </w:tc>
        <w:tc>
          <w:tcPr>
            <w:tcW w:w="3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Значения мероприятия (результата) по годам</w:t>
            </w:r>
          </w:p>
        </w:tc>
      </w:tr>
      <w:tr w:rsidR="00177F4E" w:rsidRPr="0031178A" w:rsidTr="00177F4E">
        <w:trPr>
          <w:gridAfter w:val="2"/>
          <w:wAfter w:w="691" w:type="dxa"/>
          <w:trHeight w:val="361"/>
        </w:trPr>
        <w:tc>
          <w:tcPr>
            <w:tcW w:w="397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rFonts w:cs="Calibri"/>
                <w:color w:val="000000"/>
                <w:sz w:val="23"/>
                <w:szCs w:val="23"/>
                <w:u w:val="single"/>
                <w:lang w:eastAsia="ru-RU"/>
              </w:rPr>
            </w:pPr>
          </w:p>
        </w:tc>
        <w:tc>
          <w:tcPr>
            <w:tcW w:w="238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rFonts w:cs="Calibri"/>
                <w:color w:val="000000"/>
                <w:sz w:val="23"/>
                <w:szCs w:val="23"/>
                <w:u w:val="single"/>
                <w:lang w:eastAsia="ru-RU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8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2024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2025</w:t>
            </w:r>
          </w:p>
        </w:tc>
        <w:tc>
          <w:tcPr>
            <w:tcW w:w="10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2026</w:t>
            </w:r>
          </w:p>
        </w:tc>
      </w:tr>
      <w:tr w:rsidR="00177F4E" w:rsidRPr="0031178A" w:rsidTr="00177F4E">
        <w:trPr>
          <w:gridAfter w:val="2"/>
          <w:wAfter w:w="691" w:type="dxa"/>
          <w:trHeight w:val="330"/>
        </w:trPr>
        <w:tc>
          <w:tcPr>
            <w:tcW w:w="39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8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38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35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251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10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10</w:t>
            </w:r>
          </w:p>
        </w:tc>
      </w:tr>
      <w:tr w:rsidR="00177F4E" w:rsidRPr="0031178A" w:rsidTr="00177F4E">
        <w:trPr>
          <w:gridAfter w:val="1"/>
          <w:wAfter w:w="15" w:type="dxa"/>
          <w:trHeight w:hRule="exact" w:val="330"/>
        </w:trPr>
        <w:tc>
          <w:tcPr>
            <w:tcW w:w="14565" w:type="dxa"/>
            <w:gridSpan w:val="16"/>
            <w:shd w:val="clear" w:color="auto" w:fill="auto"/>
            <w:vAlign w:val="center"/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rPr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i/>
                <w:iCs/>
                <w:color w:val="000000"/>
                <w:sz w:val="23"/>
                <w:szCs w:val="23"/>
                <w:lang w:eastAsia="ru-RU"/>
              </w:rPr>
              <w:t>Задача: Повышение комфортности городской среды, в том числе общественных территорий (пространств)</w:t>
            </w:r>
          </w:p>
        </w:tc>
      </w:tr>
      <w:tr w:rsidR="00177F4E" w:rsidRPr="0031178A" w:rsidTr="00177F4E">
        <w:trPr>
          <w:gridAfter w:val="2"/>
          <w:wAfter w:w="691" w:type="dxa"/>
          <w:trHeight w:val="1815"/>
        </w:trPr>
        <w:tc>
          <w:tcPr>
            <w:tcW w:w="3978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Улучшение условий жизни граждан за счет создания качественных и современных общественных пространств, формирования новых возможностей для отдыха, занятия спортом, самореализации людей; приведены в нормативное состояние  дворовые и общественные территории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Выполнение работ</w:t>
            </w:r>
          </w:p>
        </w:tc>
        <w:tc>
          <w:tcPr>
            <w:tcW w:w="238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Благоустройство дворовых территорий к 2026 году на 24 дворовых территориях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штука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177F4E" w:rsidRPr="0031178A" w:rsidTr="00177F4E">
        <w:trPr>
          <w:gridAfter w:val="2"/>
          <w:wAfter w:w="691" w:type="dxa"/>
          <w:trHeight w:val="315"/>
        </w:trPr>
        <w:tc>
          <w:tcPr>
            <w:tcW w:w="397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1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Выполнение работ</w:t>
            </w:r>
          </w:p>
        </w:tc>
        <w:tc>
          <w:tcPr>
            <w:tcW w:w="23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Благоустройство  общественных территории (пространств) к 2026 году на 4 общественных территориях</w:t>
            </w:r>
          </w:p>
        </w:tc>
        <w:tc>
          <w:tcPr>
            <w:tcW w:w="1350" w:type="dxa"/>
            <w:gridSpan w:val="2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штука</w:t>
            </w:r>
          </w:p>
        </w:tc>
        <w:tc>
          <w:tcPr>
            <w:tcW w:w="125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02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00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177F4E" w:rsidRPr="0031178A" w:rsidTr="00177F4E">
        <w:trPr>
          <w:gridAfter w:val="2"/>
          <w:wAfter w:w="691" w:type="dxa"/>
          <w:trHeight w:val="1560"/>
        </w:trPr>
        <w:tc>
          <w:tcPr>
            <w:tcW w:w="397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77F4E" w:rsidRPr="0031178A" w:rsidRDefault="00177F4E" w:rsidP="009D64A6">
            <w:pPr>
              <w:widowControl w:val="0"/>
              <w:rPr>
                <w:i/>
                <w:iCs/>
                <w:color w:val="000000"/>
                <w:lang w:eastAsia="ru-RU"/>
              </w:rPr>
            </w:pPr>
          </w:p>
        </w:tc>
        <w:tc>
          <w:tcPr>
            <w:tcW w:w="18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F4E" w:rsidRPr="0031178A" w:rsidRDefault="00177F4E" w:rsidP="009D64A6">
            <w:pPr>
              <w:widowControl w:val="0"/>
              <w:rPr>
                <w:i/>
                <w:iCs/>
                <w:color w:val="000000"/>
                <w:lang w:eastAsia="ru-RU"/>
              </w:rPr>
            </w:pPr>
          </w:p>
        </w:tc>
        <w:tc>
          <w:tcPr>
            <w:tcW w:w="23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F4E" w:rsidRPr="0031178A" w:rsidRDefault="00177F4E" w:rsidP="009D64A6">
            <w:pPr>
              <w:widowControl w:val="0"/>
              <w:rPr>
                <w:i/>
                <w:iCs/>
                <w:color w:val="000000"/>
                <w:lang w:eastAsia="ru-RU"/>
              </w:rPr>
            </w:pPr>
          </w:p>
        </w:tc>
        <w:tc>
          <w:tcPr>
            <w:tcW w:w="1350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77F4E" w:rsidRPr="0031178A" w:rsidRDefault="00177F4E" w:rsidP="009D64A6">
            <w:pPr>
              <w:widowControl w:val="0"/>
              <w:rPr>
                <w:i/>
                <w:iCs/>
                <w:color w:val="000000"/>
                <w:lang w:eastAsia="ru-RU"/>
              </w:rPr>
            </w:pPr>
          </w:p>
        </w:tc>
        <w:tc>
          <w:tcPr>
            <w:tcW w:w="125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7F4E" w:rsidRPr="0031178A" w:rsidRDefault="00177F4E" w:rsidP="009D64A6">
            <w:pPr>
              <w:widowControl w:val="0"/>
              <w:rPr>
                <w:i/>
                <w:iCs/>
                <w:color w:val="000000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7F4E" w:rsidRPr="0031178A" w:rsidRDefault="00177F4E" w:rsidP="009D64A6">
            <w:pPr>
              <w:widowControl w:val="0"/>
              <w:rPr>
                <w:i/>
                <w:iCs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7F4E" w:rsidRPr="0031178A" w:rsidRDefault="00177F4E" w:rsidP="009D64A6">
            <w:pPr>
              <w:widowControl w:val="0"/>
              <w:rPr>
                <w:i/>
                <w:iCs/>
                <w:color w:val="000000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7F4E" w:rsidRPr="0031178A" w:rsidRDefault="00177F4E" w:rsidP="009D64A6">
            <w:pPr>
              <w:widowControl w:val="0"/>
              <w:rPr>
                <w:i/>
                <w:iCs/>
                <w:color w:val="000000"/>
                <w:lang w:eastAsia="ru-RU"/>
              </w:rPr>
            </w:pPr>
          </w:p>
        </w:tc>
      </w:tr>
    </w:tbl>
    <w:p w:rsidR="00177F4E" w:rsidRPr="0031178A" w:rsidRDefault="00177F4E">
      <w:pPr>
        <w:jc w:val="both"/>
        <w:rPr>
          <w:color w:val="000000"/>
          <w:sz w:val="20"/>
          <w:szCs w:val="20"/>
        </w:rPr>
      </w:pPr>
    </w:p>
    <w:tbl>
      <w:tblPr>
        <w:tblW w:w="145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75"/>
        <w:gridCol w:w="3348"/>
        <w:gridCol w:w="1531"/>
        <w:gridCol w:w="1303"/>
        <w:gridCol w:w="1246"/>
        <w:gridCol w:w="1200"/>
        <w:gridCol w:w="1248"/>
        <w:gridCol w:w="1928"/>
        <w:gridCol w:w="2086"/>
        <w:gridCol w:w="15"/>
      </w:tblGrid>
      <w:tr w:rsidR="00177F4E" w:rsidRPr="0031178A" w:rsidTr="00177F4E">
        <w:trPr>
          <w:trHeight w:val="375"/>
        </w:trPr>
        <w:tc>
          <w:tcPr>
            <w:tcW w:w="14580" w:type="dxa"/>
            <w:gridSpan w:val="10"/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1178A">
              <w:rPr>
                <w:bCs/>
                <w:color w:val="000000"/>
                <w:sz w:val="28"/>
                <w:szCs w:val="28"/>
                <w:lang w:eastAsia="ru-RU"/>
              </w:rPr>
              <w:t>Сведения</w:t>
            </w:r>
          </w:p>
        </w:tc>
      </w:tr>
      <w:tr w:rsidR="00177F4E" w:rsidRPr="0031178A" w:rsidTr="00177F4E">
        <w:trPr>
          <w:trHeight w:val="375"/>
        </w:trPr>
        <w:tc>
          <w:tcPr>
            <w:tcW w:w="14580" w:type="dxa"/>
            <w:gridSpan w:val="10"/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31178A">
              <w:rPr>
                <w:bCs/>
                <w:iCs/>
                <w:color w:val="000000"/>
                <w:sz w:val="28"/>
                <w:szCs w:val="28"/>
              </w:rPr>
              <w:t>о мероприятиях муниципальной программы, реализуемые в составе р</w:t>
            </w:r>
            <w:r w:rsidRPr="0031178A">
              <w:rPr>
                <w:bCs/>
                <w:iCs/>
                <w:color w:val="000000"/>
                <w:sz w:val="28"/>
                <w:szCs w:val="28"/>
                <w:lang w:eastAsia="ru-RU"/>
              </w:rPr>
              <w:t>егионального проекта «Благоустройство дворовых и прилегающих территорий», не входящего в состав федерального проекта</w:t>
            </w:r>
          </w:p>
        </w:tc>
      </w:tr>
      <w:tr w:rsidR="00177F4E" w:rsidRPr="0031178A" w:rsidTr="00177F4E">
        <w:trPr>
          <w:gridAfter w:val="1"/>
          <w:wAfter w:w="15" w:type="dxa"/>
          <w:trHeight w:val="375"/>
        </w:trPr>
        <w:tc>
          <w:tcPr>
            <w:tcW w:w="675" w:type="dxa"/>
            <w:shd w:val="clear" w:color="auto" w:fill="auto"/>
            <w:vAlign w:val="bottom"/>
          </w:tcPr>
          <w:p w:rsidR="00177F4E" w:rsidRPr="0031178A" w:rsidRDefault="00177F4E" w:rsidP="009D64A6">
            <w:pPr>
              <w:widowControl w:val="0"/>
              <w:rPr>
                <w:rFonts w:ascii="Calibri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90" w:type="dxa"/>
            <w:gridSpan w:val="8"/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31178A">
              <w:rPr>
                <w:bCs/>
                <w:color w:val="000000"/>
                <w:sz w:val="28"/>
                <w:szCs w:val="28"/>
                <w:lang w:eastAsia="ru-RU"/>
              </w:rPr>
              <w:t xml:space="preserve">2. Показатели мероприятий муниципальной программы, реализуемых </w:t>
            </w:r>
            <w:r w:rsidRPr="0031178A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в составе регионального проекта, </w:t>
            </w:r>
          </w:p>
          <w:p w:rsidR="00177F4E" w:rsidRPr="0031178A" w:rsidRDefault="00177F4E" w:rsidP="009D64A6">
            <w:pPr>
              <w:widowControl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1178A">
              <w:rPr>
                <w:bCs/>
                <w:iCs/>
                <w:color w:val="000000"/>
                <w:sz w:val="28"/>
                <w:szCs w:val="28"/>
                <w:lang w:eastAsia="ru-RU"/>
              </w:rPr>
              <w:t>не входящего в состав федерального проекта</w:t>
            </w:r>
          </w:p>
        </w:tc>
      </w:tr>
      <w:tr w:rsidR="00177F4E" w:rsidRPr="0031178A" w:rsidTr="00177F4E">
        <w:trPr>
          <w:gridAfter w:val="1"/>
          <w:wAfter w:w="15" w:type="dxa"/>
          <w:trHeight w:val="31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  <w:p w:rsidR="00177F4E" w:rsidRPr="0031178A" w:rsidRDefault="00177F4E" w:rsidP="009D64A6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36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показателей по годам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система</w:t>
            </w:r>
          </w:p>
        </w:tc>
      </w:tr>
      <w:tr w:rsidR="00177F4E" w:rsidRPr="0031178A" w:rsidTr="00177F4E">
        <w:trPr>
          <w:gridAfter w:val="1"/>
          <w:wAfter w:w="15" w:type="dxa"/>
          <w:trHeight w:val="73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03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u w:val="single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u w:val="single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u w:val="single"/>
                <w:lang w:eastAsia="ru-RU"/>
              </w:rPr>
            </w:pPr>
          </w:p>
        </w:tc>
      </w:tr>
      <w:tr w:rsidR="00177F4E" w:rsidRPr="0031178A" w:rsidTr="00177F4E">
        <w:trPr>
          <w:gridAfter w:val="1"/>
          <w:wAfter w:w="15" w:type="dxa"/>
          <w:trHeight w:val="315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31178A">
              <w:rPr>
                <w:color w:val="000000"/>
                <w:lang w:eastAsia="ru-RU"/>
              </w:rPr>
              <w:t>1</w:t>
            </w:r>
          </w:p>
        </w:tc>
        <w:tc>
          <w:tcPr>
            <w:tcW w:w="3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31178A">
              <w:rPr>
                <w:color w:val="000000"/>
                <w:lang w:eastAsia="ru-RU"/>
              </w:rPr>
              <w:t>2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31178A">
              <w:rPr>
                <w:color w:val="000000"/>
                <w:lang w:eastAsia="ru-RU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31178A">
              <w:rPr>
                <w:color w:val="000000"/>
                <w:lang w:eastAsia="ru-RU"/>
              </w:rPr>
              <w:t>4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31178A">
              <w:rPr>
                <w:color w:val="000000"/>
                <w:lang w:eastAsia="ru-RU"/>
              </w:rPr>
              <w:t>5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31178A">
              <w:rPr>
                <w:color w:val="000000"/>
                <w:lang w:eastAsia="ru-RU"/>
              </w:rPr>
              <w:t>7</w:t>
            </w: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31178A">
              <w:rPr>
                <w:color w:val="000000"/>
                <w:lang w:eastAsia="ru-RU"/>
              </w:rPr>
              <w:t>8</w:t>
            </w:r>
          </w:p>
        </w:tc>
        <w:tc>
          <w:tcPr>
            <w:tcW w:w="19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31178A">
              <w:rPr>
                <w:color w:val="000000"/>
                <w:lang w:eastAsia="ru-RU"/>
              </w:rPr>
              <w:t>9</w:t>
            </w:r>
          </w:p>
        </w:tc>
        <w:tc>
          <w:tcPr>
            <w:tcW w:w="20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31178A">
              <w:rPr>
                <w:color w:val="000000"/>
                <w:lang w:eastAsia="ru-RU"/>
              </w:rPr>
              <w:t>10</w:t>
            </w:r>
          </w:p>
        </w:tc>
      </w:tr>
      <w:tr w:rsidR="00177F4E" w:rsidRPr="0031178A" w:rsidTr="00177F4E">
        <w:trPr>
          <w:gridAfter w:val="1"/>
          <w:wAfter w:w="15" w:type="dxa"/>
          <w:trHeight w:val="79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31178A">
              <w:rPr>
                <w:color w:val="000000"/>
                <w:lang w:eastAsia="ru-RU"/>
              </w:rPr>
              <w:lastRenderedPageBreak/>
              <w:t>1.</w:t>
            </w:r>
          </w:p>
        </w:tc>
        <w:tc>
          <w:tcPr>
            <w:tcW w:w="3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31178A">
              <w:rPr>
                <w:color w:val="000000"/>
                <w:lang w:eastAsia="ru-RU"/>
              </w:rPr>
              <w:t>Количество благоустроенных дворовых территорий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31178A">
              <w:rPr>
                <w:color w:val="000000"/>
                <w:lang w:eastAsia="ru-RU"/>
              </w:rPr>
              <w:t>штука</w:t>
            </w:r>
          </w:p>
        </w:tc>
        <w:tc>
          <w:tcPr>
            <w:tcW w:w="1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31178A">
              <w:rPr>
                <w:color w:val="000000"/>
                <w:lang w:eastAsia="ru-RU"/>
              </w:rPr>
              <w:t>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31178A">
              <w:rPr>
                <w:color w:val="000000"/>
                <w:lang w:eastAsia="ru-RU"/>
              </w:rPr>
              <w:t>10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31178A">
              <w:rPr>
                <w:color w:val="000000"/>
                <w:lang w:eastAsia="ru-RU"/>
              </w:rPr>
              <w:t>0</w:t>
            </w: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31178A">
              <w:rPr>
                <w:color w:val="000000"/>
                <w:lang w:eastAsia="ru-RU"/>
              </w:rPr>
              <w:t>0</w:t>
            </w:r>
          </w:p>
        </w:tc>
        <w:tc>
          <w:tcPr>
            <w:tcW w:w="19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31178A">
              <w:rPr>
                <w:color w:val="000000"/>
                <w:lang w:eastAsia="ru-RU"/>
              </w:rPr>
              <w:t>МКУ «ГКМХ»</w:t>
            </w:r>
          </w:p>
        </w:tc>
        <w:tc>
          <w:tcPr>
            <w:tcW w:w="20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31178A">
              <w:rPr>
                <w:color w:val="000000"/>
                <w:lang w:eastAsia="ru-RU"/>
              </w:rPr>
              <w:t>ФИС СП ГАС «Управление»</w:t>
            </w:r>
          </w:p>
        </w:tc>
      </w:tr>
      <w:tr w:rsidR="00177F4E" w:rsidRPr="0031178A" w:rsidTr="00177F4E">
        <w:trPr>
          <w:gridAfter w:val="1"/>
          <w:wAfter w:w="15" w:type="dxa"/>
          <w:trHeight w:val="795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31178A">
              <w:rPr>
                <w:color w:val="000000"/>
                <w:lang w:eastAsia="ru-RU"/>
              </w:rPr>
              <w:t>2.</w:t>
            </w:r>
          </w:p>
        </w:tc>
        <w:tc>
          <w:tcPr>
            <w:tcW w:w="3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31178A">
              <w:rPr>
                <w:color w:val="000000"/>
                <w:lang w:eastAsia="ru-RU"/>
              </w:rPr>
              <w:t>Количество благоустроенных прилегающих  территорий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31178A">
              <w:rPr>
                <w:color w:val="000000"/>
                <w:lang w:eastAsia="ru-RU"/>
              </w:rPr>
              <w:t>штука</w:t>
            </w:r>
          </w:p>
        </w:tc>
        <w:tc>
          <w:tcPr>
            <w:tcW w:w="1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31178A">
              <w:rPr>
                <w:color w:val="000000"/>
                <w:lang w:eastAsia="ru-RU"/>
              </w:rPr>
              <w:t>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31178A">
              <w:rPr>
                <w:color w:val="000000"/>
                <w:lang w:eastAsia="ru-RU"/>
              </w:rPr>
              <w:t>8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31178A">
              <w:rPr>
                <w:color w:val="000000"/>
                <w:lang w:eastAsia="ru-RU"/>
              </w:rPr>
              <w:t>0</w:t>
            </w: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31178A">
              <w:rPr>
                <w:color w:val="000000"/>
                <w:lang w:eastAsia="ru-RU"/>
              </w:rPr>
              <w:t>0</w:t>
            </w:r>
          </w:p>
        </w:tc>
        <w:tc>
          <w:tcPr>
            <w:tcW w:w="19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31178A">
              <w:rPr>
                <w:color w:val="000000"/>
                <w:lang w:eastAsia="ru-RU"/>
              </w:rPr>
              <w:t>МКУ «ГКМХ»</w:t>
            </w:r>
          </w:p>
        </w:tc>
        <w:tc>
          <w:tcPr>
            <w:tcW w:w="20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31178A">
              <w:rPr>
                <w:color w:val="000000"/>
                <w:lang w:eastAsia="ru-RU"/>
              </w:rPr>
              <w:t>ФИС СП ГАС «Управление»</w:t>
            </w:r>
          </w:p>
        </w:tc>
      </w:tr>
    </w:tbl>
    <w:p w:rsidR="00177F4E" w:rsidRPr="0031178A" w:rsidRDefault="00177F4E" w:rsidP="00177F4E">
      <w:pPr>
        <w:rPr>
          <w:rFonts w:ascii="Calibri" w:hAnsi="Calibri" w:cs="Calibri"/>
          <w:bCs/>
          <w:color w:val="000000"/>
          <w:sz w:val="22"/>
          <w:szCs w:val="22"/>
        </w:rPr>
      </w:pPr>
    </w:p>
    <w:p w:rsidR="00177F4E" w:rsidRPr="0031178A" w:rsidRDefault="00177F4E" w:rsidP="00177F4E">
      <w:pPr>
        <w:rPr>
          <w:rFonts w:ascii="Calibri" w:hAnsi="Calibri" w:cs="Calibri"/>
          <w:bCs/>
          <w:color w:val="000000"/>
          <w:sz w:val="28"/>
          <w:szCs w:val="28"/>
        </w:rPr>
      </w:pPr>
    </w:p>
    <w:tbl>
      <w:tblPr>
        <w:tblW w:w="145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76"/>
        <w:gridCol w:w="3978"/>
        <w:gridCol w:w="1814"/>
        <w:gridCol w:w="2388"/>
        <w:gridCol w:w="1350"/>
        <w:gridCol w:w="1251"/>
        <w:gridCol w:w="1082"/>
        <w:gridCol w:w="1020"/>
        <w:gridCol w:w="1006"/>
      </w:tblGrid>
      <w:tr w:rsidR="00177F4E" w:rsidRPr="0031178A" w:rsidTr="009D64A6">
        <w:trPr>
          <w:trHeight w:val="390"/>
        </w:trPr>
        <w:tc>
          <w:tcPr>
            <w:tcW w:w="14565" w:type="dxa"/>
            <w:gridSpan w:val="9"/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1178A">
              <w:rPr>
                <w:bCs/>
                <w:color w:val="000000"/>
                <w:sz w:val="28"/>
                <w:szCs w:val="28"/>
                <w:lang w:eastAsia="ru-RU"/>
              </w:rPr>
              <w:t xml:space="preserve">3. Перечень мероприятий (результатов) мероприятий муниципальной программы, реализуемых </w:t>
            </w:r>
            <w:r w:rsidRPr="0031178A">
              <w:rPr>
                <w:bCs/>
                <w:iCs/>
                <w:color w:val="000000"/>
                <w:sz w:val="28"/>
                <w:szCs w:val="28"/>
                <w:lang w:eastAsia="ru-RU"/>
              </w:rPr>
              <w:t>в составе регионального проекта, не входящего в состав федерального проекта</w:t>
            </w:r>
            <w:r w:rsidRPr="0031178A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77F4E" w:rsidRPr="0031178A" w:rsidTr="009D64A6">
        <w:trPr>
          <w:trHeight w:val="630"/>
        </w:trPr>
        <w:tc>
          <w:tcPr>
            <w:tcW w:w="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3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Наименование мероприятия (результата)</w:t>
            </w:r>
          </w:p>
        </w:tc>
        <w:tc>
          <w:tcPr>
            <w:tcW w:w="18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rFonts w:cs="Calibri"/>
                <w:color w:val="000000"/>
                <w:sz w:val="23"/>
                <w:szCs w:val="23"/>
                <w:lang w:eastAsia="ru-RU"/>
              </w:rPr>
              <w:t>Тип мероприятий (результата)</w:t>
            </w:r>
          </w:p>
        </w:tc>
        <w:tc>
          <w:tcPr>
            <w:tcW w:w="23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rFonts w:cs="Calibri"/>
                <w:color w:val="000000"/>
                <w:sz w:val="23"/>
                <w:szCs w:val="23"/>
                <w:lang w:eastAsia="ru-RU"/>
              </w:rPr>
              <w:t>Характеристика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Единица измерения</w:t>
            </w:r>
          </w:p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(по ОКЕИ)</w:t>
            </w:r>
          </w:p>
        </w:tc>
        <w:tc>
          <w:tcPr>
            <w:tcW w:w="12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Базовое значение</w:t>
            </w:r>
          </w:p>
        </w:tc>
        <w:tc>
          <w:tcPr>
            <w:tcW w:w="3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Значения мероприятия (результата) по годам</w:t>
            </w:r>
          </w:p>
        </w:tc>
      </w:tr>
      <w:tr w:rsidR="00177F4E" w:rsidRPr="0031178A" w:rsidTr="009D64A6">
        <w:trPr>
          <w:trHeight w:val="361"/>
        </w:trPr>
        <w:tc>
          <w:tcPr>
            <w:tcW w:w="6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rFonts w:cs="Calibri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rFonts w:cs="Calibri"/>
                <w:color w:val="000000"/>
                <w:sz w:val="23"/>
                <w:szCs w:val="23"/>
                <w:u w:val="single"/>
                <w:lang w:eastAsia="ru-RU"/>
              </w:rPr>
            </w:pPr>
          </w:p>
        </w:tc>
        <w:tc>
          <w:tcPr>
            <w:tcW w:w="23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rFonts w:cs="Calibri"/>
                <w:color w:val="000000"/>
                <w:sz w:val="23"/>
                <w:szCs w:val="23"/>
                <w:u w:val="single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2024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2025</w:t>
            </w:r>
          </w:p>
        </w:tc>
        <w:tc>
          <w:tcPr>
            <w:tcW w:w="10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2026</w:t>
            </w:r>
          </w:p>
        </w:tc>
      </w:tr>
      <w:tr w:rsidR="00177F4E" w:rsidRPr="0031178A" w:rsidTr="009D64A6">
        <w:trPr>
          <w:trHeight w:val="330"/>
        </w:trPr>
        <w:tc>
          <w:tcPr>
            <w:tcW w:w="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9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8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3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2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0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10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10</w:t>
            </w:r>
          </w:p>
        </w:tc>
      </w:tr>
      <w:tr w:rsidR="00177F4E" w:rsidRPr="0031178A" w:rsidTr="009D64A6">
        <w:trPr>
          <w:trHeight w:hRule="exact" w:val="330"/>
        </w:trPr>
        <w:tc>
          <w:tcPr>
            <w:tcW w:w="1456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rPr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i/>
                <w:iCs/>
                <w:color w:val="000000"/>
                <w:sz w:val="23"/>
                <w:szCs w:val="23"/>
                <w:lang w:eastAsia="ru-RU"/>
              </w:rPr>
              <w:t>Задача: Повышение комфортности городской среды, в том числе  дворовых и прилегающих  территорий (пространств)</w:t>
            </w:r>
          </w:p>
        </w:tc>
      </w:tr>
      <w:tr w:rsidR="00177F4E" w:rsidRPr="0031178A" w:rsidTr="009D64A6">
        <w:trPr>
          <w:trHeight w:val="1815"/>
        </w:trPr>
        <w:tc>
          <w:tcPr>
            <w:tcW w:w="67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97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Улучшение условий жизни граждан за счет благоустройства дворовых и прилегающих  территорий, приведены в нормативное состояние  дворовые и прилегающие к ним территории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Выполнение работ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Благоустройство 5 дворовых территорий по региональному проекту  дворовых территориях</w:t>
            </w:r>
          </w:p>
        </w:tc>
        <w:tc>
          <w:tcPr>
            <w:tcW w:w="13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штука</w:t>
            </w:r>
          </w:p>
        </w:tc>
        <w:tc>
          <w:tcPr>
            <w:tcW w:w="12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0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0</w:t>
            </w:r>
          </w:p>
        </w:tc>
      </w:tr>
      <w:tr w:rsidR="00177F4E" w:rsidRPr="0031178A" w:rsidTr="009D64A6">
        <w:trPr>
          <w:trHeight w:val="315"/>
        </w:trPr>
        <w:tc>
          <w:tcPr>
            <w:tcW w:w="6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97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Выполнение работ</w:t>
            </w:r>
          </w:p>
        </w:tc>
        <w:tc>
          <w:tcPr>
            <w:tcW w:w="2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 xml:space="preserve">Благоустройство    4 </w:t>
            </w:r>
            <w:r w:rsidRPr="0031178A">
              <w:rPr>
                <w:color w:val="000000"/>
                <w:lang w:eastAsia="ru-RU"/>
              </w:rPr>
              <w:t>прилегающих  территорий</w:t>
            </w:r>
            <w:r w:rsidRPr="0031178A">
              <w:rPr>
                <w:color w:val="000000"/>
                <w:sz w:val="23"/>
                <w:szCs w:val="23"/>
                <w:lang w:eastAsia="ru-RU"/>
              </w:rPr>
              <w:t xml:space="preserve"> х</w:t>
            </w:r>
          </w:p>
        </w:tc>
        <w:tc>
          <w:tcPr>
            <w:tcW w:w="135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штука</w:t>
            </w:r>
          </w:p>
        </w:tc>
        <w:tc>
          <w:tcPr>
            <w:tcW w:w="125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0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02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00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7F4E" w:rsidRPr="0031178A" w:rsidRDefault="00177F4E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0</w:t>
            </w:r>
          </w:p>
        </w:tc>
      </w:tr>
    </w:tbl>
    <w:p w:rsidR="0031178A" w:rsidRPr="0031178A" w:rsidRDefault="0031178A" w:rsidP="00177F4E">
      <w:pPr>
        <w:widowControl w:val="0"/>
        <w:tabs>
          <w:tab w:val="left" w:pos="11057"/>
        </w:tabs>
        <w:ind w:left="405" w:right="584"/>
        <w:jc w:val="center"/>
        <w:rPr>
          <w:bCs/>
          <w:color w:val="000000"/>
          <w:spacing w:val="15"/>
          <w:sz w:val="28"/>
          <w:szCs w:val="28"/>
          <w:lang w:eastAsia="ru-RU"/>
        </w:rPr>
      </w:pPr>
    </w:p>
    <w:p w:rsidR="00177F4E" w:rsidRPr="0031178A" w:rsidRDefault="0031178A" w:rsidP="00177F4E">
      <w:pPr>
        <w:widowControl w:val="0"/>
        <w:tabs>
          <w:tab w:val="left" w:pos="11057"/>
        </w:tabs>
        <w:ind w:left="405" w:right="584"/>
        <w:jc w:val="center"/>
        <w:rPr>
          <w:bCs/>
          <w:color w:val="000000"/>
          <w:spacing w:val="15"/>
          <w:sz w:val="28"/>
          <w:szCs w:val="28"/>
          <w:lang w:eastAsia="ru-RU"/>
        </w:rPr>
      </w:pPr>
      <w:r>
        <w:rPr>
          <w:bCs/>
          <w:color w:val="000000"/>
          <w:spacing w:val="15"/>
          <w:sz w:val="28"/>
          <w:szCs w:val="28"/>
          <w:lang w:eastAsia="ru-RU"/>
        </w:rPr>
        <w:t>Паспорт</w:t>
      </w:r>
    </w:p>
    <w:p w:rsidR="00177F4E" w:rsidRPr="0031178A" w:rsidRDefault="00177F4E" w:rsidP="00177F4E">
      <w:pPr>
        <w:widowControl w:val="0"/>
        <w:tabs>
          <w:tab w:val="left" w:pos="11057"/>
        </w:tabs>
        <w:ind w:left="405" w:right="584"/>
        <w:jc w:val="center"/>
        <w:rPr>
          <w:bCs/>
          <w:color w:val="000000"/>
          <w:spacing w:val="15"/>
          <w:sz w:val="28"/>
          <w:szCs w:val="28"/>
          <w:lang w:eastAsia="ru-RU"/>
        </w:rPr>
      </w:pPr>
      <w:r w:rsidRPr="0031178A">
        <w:rPr>
          <w:bCs/>
          <w:color w:val="000000"/>
          <w:spacing w:val="15"/>
          <w:sz w:val="28"/>
          <w:szCs w:val="28"/>
          <w:lang w:eastAsia="ru-RU"/>
        </w:rPr>
        <w:t>комплекса процессных мероприятий</w:t>
      </w:r>
    </w:p>
    <w:p w:rsidR="00177F4E" w:rsidRPr="0031178A" w:rsidRDefault="00177F4E" w:rsidP="00177F4E">
      <w:pPr>
        <w:widowControl w:val="0"/>
        <w:tabs>
          <w:tab w:val="left" w:pos="11057"/>
        </w:tabs>
        <w:ind w:left="405" w:right="584"/>
        <w:jc w:val="center"/>
        <w:rPr>
          <w:bCs/>
          <w:color w:val="000000"/>
          <w:spacing w:val="15"/>
          <w:sz w:val="28"/>
          <w:szCs w:val="28"/>
          <w:lang w:eastAsia="ru-RU"/>
        </w:rPr>
      </w:pPr>
      <w:r w:rsidRPr="0031178A">
        <w:rPr>
          <w:bCs/>
          <w:color w:val="000000"/>
          <w:spacing w:val="15"/>
          <w:sz w:val="28"/>
          <w:szCs w:val="28"/>
          <w:lang w:eastAsia="ru-RU"/>
        </w:rPr>
        <w:t>«Комфортная городская среда»</w:t>
      </w:r>
    </w:p>
    <w:p w:rsidR="00177F4E" w:rsidRPr="0031178A" w:rsidRDefault="00177F4E" w:rsidP="00177F4E">
      <w:pPr>
        <w:widowControl w:val="0"/>
        <w:tabs>
          <w:tab w:val="left" w:pos="1985"/>
          <w:tab w:val="left" w:pos="11057"/>
        </w:tabs>
        <w:ind w:left="6660" w:hanging="4959"/>
        <w:jc w:val="center"/>
        <w:rPr>
          <w:bCs/>
          <w:sz w:val="28"/>
          <w:szCs w:val="28"/>
        </w:rPr>
      </w:pPr>
      <w:r w:rsidRPr="0031178A">
        <w:rPr>
          <w:bCs/>
          <w:sz w:val="28"/>
          <w:szCs w:val="28"/>
        </w:rPr>
        <w:t>4. Финансовое обеспечение комплекса процессных мероприятий</w:t>
      </w:r>
    </w:p>
    <w:p w:rsidR="00177F4E" w:rsidRPr="0031178A" w:rsidRDefault="00177F4E" w:rsidP="00177F4E">
      <w:pPr>
        <w:pStyle w:val="af0"/>
        <w:widowControl w:val="0"/>
        <w:tabs>
          <w:tab w:val="left" w:pos="11057"/>
        </w:tabs>
        <w:spacing w:before="8" w:after="1"/>
        <w:rPr>
          <w:sz w:val="12"/>
        </w:rPr>
      </w:pPr>
    </w:p>
    <w:tbl>
      <w:tblPr>
        <w:tblW w:w="15162" w:type="dxa"/>
        <w:tblLook w:val="0000" w:firstRow="0" w:lastRow="0" w:firstColumn="0" w:lastColumn="0" w:noHBand="0" w:noVBand="0"/>
      </w:tblPr>
      <w:tblGrid>
        <w:gridCol w:w="5492"/>
        <w:gridCol w:w="2207"/>
        <w:gridCol w:w="1488"/>
        <w:gridCol w:w="1475"/>
        <w:gridCol w:w="2044"/>
        <w:gridCol w:w="2456"/>
      </w:tblGrid>
      <w:tr w:rsidR="00177F4E" w:rsidRPr="0031178A" w:rsidTr="009D64A6">
        <w:trPr>
          <w:trHeight w:val="695"/>
        </w:trPr>
        <w:tc>
          <w:tcPr>
            <w:tcW w:w="5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  <w:rPr>
                <w:spacing w:val="15"/>
              </w:rPr>
            </w:pPr>
            <w:r w:rsidRPr="0031178A">
              <w:rPr>
                <w:sz w:val="24"/>
              </w:rPr>
              <w:t>Наименование мероприятия (результата)/</w:t>
            </w:r>
          </w:p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  <w:rPr>
                <w:spacing w:val="15"/>
              </w:rPr>
            </w:pPr>
            <w:r w:rsidRPr="0031178A">
              <w:rPr>
                <w:sz w:val="24"/>
              </w:rPr>
              <w:t>источник финансового обеспечения</w:t>
            </w:r>
          </w:p>
        </w:tc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  <w:rPr>
                <w:spacing w:val="15"/>
              </w:rPr>
            </w:pPr>
            <w:r w:rsidRPr="0031178A">
              <w:t>ГРБС</w:t>
            </w:r>
          </w:p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  <w:rPr>
                <w:spacing w:val="15"/>
              </w:rPr>
            </w:pPr>
            <w:r w:rsidRPr="0031178A">
              <w:t>КБК</w:t>
            </w:r>
          </w:p>
        </w:tc>
        <w:tc>
          <w:tcPr>
            <w:tcW w:w="7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15"/>
              </w:rPr>
            </w:pPr>
            <w:r w:rsidRPr="0031178A">
              <w:rPr>
                <w:spacing w:val="-2"/>
                <w:sz w:val="24"/>
              </w:rPr>
              <w:t xml:space="preserve">Объем финансового </w:t>
            </w:r>
            <w:r w:rsidRPr="0031178A">
              <w:rPr>
                <w:spacing w:val="-1"/>
                <w:sz w:val="24"/>
              </w:rPr>
              <w:t>обеспечения</w:t>
            </w:r>
          </w:p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15"/>
              </w:rPr>
            </w:pPr>
            <w:r w:rsidRPr="0031178A">
              <w:rPr>
                <w:spacing w:val="-1"/>
                <w:sz w:val="24"/>
              </w:rPr>
              <w:t xml:space="preserve">по годам </w:t>
            </w:r>
            <w:r w:rsidRPr="0031178A">
              <w:rPr>
                <w:sz w:val="24"/>
              </w:rPr>
              <w:t>реализации, тыс. рублей</w:t>
            </w:r>
          </w:p>
        </w:tc>
      </w:tr>
      <w:tr w:rsidR="00177F4E" w:rsidRPr="0031178A" w:rsidTr="009D64A6">
        <w:trPr>
          <w:trHeight w:val="448"/>
        </w:trPr>
        <w:tc>
          <w:tcPr>
            <w:tcW w:w="5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7F4E" w:rsidRPr="0031178A" w:rsidRDefault="00177F4E" w:rsidP="009D64A6">
            <w:pPr>
              <w:widowControl w:val="0"/>
              <w:snapToGrid w:val="0"/>
              <w:rPr>
                <w:spacing w:val="15"/>
              </w:rPr>
            </w:pPr>
          </w:p>
        </w:tc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F4E" w:rsidRPr="0031178A" w:rsidRDefault="00177F4E" w:rsidP="009D64A6">
            <w:pPr>
              <w:widowControl w:val="0"/>
              <w:snapToGrid w:val="0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465"/>
              <w:rPr>
                <w:sz w:val="24"/>
              </w:rPr>
            </w:pPr>
            <w:r w:rsidRPr="0031178A">
              <w:rPr>
                <w:sz w:val="24"/>
              </w:rPr>
              <w:t>2024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301" w:right="293"/>
              <w:jc w:val="center"/>
              <w:rPr>
                <w:sz w:val="24"/>
              </w:rPr>
            </w:pPr>
            <w:r w:rsidRPr="0031178A">
              <w:rPr>
                <w:sz w:val="24"/>
              </w:rPr>
              <w:t>2025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60"/>
              <w:jc w:val="center"/>
              <w:rPr>
                <w:sz w:val="24"/>
              </w:rPr>
            </w:pPr>
            <w:r w:rsidRPr="0031178A">
              <w:rPr>
                <w:sz w:val="24"/>
              </w:rPr>
              <w:t>2026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254"/>
              <w:rPr>
                <w:sz w:val="24"/>
              </w:rPr>
            </w:pPr>
            <w:r w:rsidRPr="0031178A">
              <w:rPr>
                <w:sz w:val="24"/>
              </w:rPr>
              <w:t>Всего</w:t>
            </w:r>
          </w:p>
        </w:tc>
      </w:tr>
      <w:tr w:rsidR="00177F4E" w:rsidRPr="0031178A" w:rsidTr="009D64A6">
        <w:trPr>
          <w:trHeight w:val="282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  <w:rPr>
                <w:sz w:val="24"/>
              </w:rPr>
            </w:pPr>
            <w:r w:rsidRPr="0031178A">
              <w:rPr>
                <w:sz w:val="24"/>
              </w:rPr>
              <w:t>1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  <w:rPr>
                <w:spacing w:val="15"/>
              </w:rPr>
            </w:pPr>
            <w:r w:rsidRPr="0031178A">
              <w:t>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492"/>
              <w:rPr>
                <w:sz w:val="24"/>
              </w:rPr>
            </w:pPr>
            <w:r w:rsidRPr="0031178A">
              <w:rPr>
                <w:sz w:val="24"/>
              </w:rPr>
              <w:t>3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9"/>
              <w:jc w:val="center"/>
              <w:rPr>
                <w:sz w:val="24"/>
              </w:rPr>
            </w:pPr>
            <w:r w:rsidRPr="0031178A">
              <w:rPr>
                <w:sz w:val="24"/>
              </w:rPr>
              <w:t>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60"/>
              <w:jc w:val="center"/>
              <w:rPr>
                <w:sz w:val="24"/>
              </w:rPr>
            </w:pPr>
            <w:r w:rsidRPr="0031178A">
              <w:rPr>
                <w:sz w:val="24"/>
              </w:rPr>
              <w:t>5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13"/>
              <w:jc w:val="center"/>
              <w:rPr>
                <w:sz w:val="24"/>
              </w:rPr>
            </w:pPr>
            <w:r w:rsidRPr="0031178A">
              <w:rPr>
                <w:sz w:val="24"/>
              </w:rPr>
              <w:t>7</w:t>
            </w:r>
          </w:p>
        </w:tc>
      </w:tr>
      <w:tr w:rsidR="00177F4E" w:rsidRPr="0031178A" w:rsidTr="009D64A6">
        <w:trPr>
          <w:trHeight w:val="342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07"/>
              <w:rPr>
                <w:spacing w:val="15"/>
              </w:rPr>
            </w:pPr>
            <w:r w:rsidRPr="0031178A">
              <w:rPr>
                <w:sz w:val="24"/>
              </w:rPr>
              <w:t xml:space="preserve">1. Ремонт, содержание и обслуживание объектов благоустройства, </w:t>
            </w:r>
            <w:r w:rsidRPr="0031178A">
              <w:rPr>
                <w:color w:val="000000"/>
                <w:sz w:val="23"/>
                <w:szCs w:val="23"/>
                <w:lang w:eastAsia="ru-RU"/>
              </w:rPr>
              <w:t>устройство новых объектов благоустройства</w:t>
            </w:r>
            <w:r w:rsidRPr="0031178A">
              <w:rPr>
                <w:sz w:val="24"/>
              </w:rPr>
              <w:t xml:space="preserve"> за исключением пешеходных дорожек, тротуаров и автостоянок</w:t>
            </w:r>
            <w:r w:rsidRPr="0031178A">
              <w:rPr>
                <w:i/>
                <w:sz w:val="24"/>
              </w:rPr>
              <w:t>, всего, в том числе: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  <w:jc w:val="center"/>
              <w:rPr>
                <w:i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4E42D2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>
              <w:rPr>
                <w:i/>
              </w:rPr>
              <w:t>2030,598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 w:rsidRPr="0031178A">
              <w:rPr>
                <w:i/>
              </w:rPr>
              <w:t>1394,00000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 w:rsidRPr="0031178A">
              <w:rPr>
                <w:i/>
              </w:rPr>
              <w:t>1394,00000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4E42D2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>
              <w:rPr>
                <w:bCs/>
                <w:i/>
                <w:color w:val="000000"/>
                <w:sz w:val="23"/>
                <w:szCs w:val="23"/>
              </w:rPr>
              <w:t>4818,598</w:t>
            </w:r>
          </w:p>
        </w:tc>
      </w:tr>
      <w:tr w:rsidR="00177F4E" w:rsidRPr="0031178A" w:rsidTr="009D64A6">
        <w:trPr>
          <w:trHeight w:val="380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ind w:left="278"/>
              <w:rPr>
                <w:sz w:val="24"/>
              </w:rPr>
            </w:pPr>
            <w:r w:rsidRPr="0031178A">
              <w:rPr>
                <w:sz w:val="24"/>
              </w:rPr>
              <w:t>Федеральный бюджет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ind w:left="278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</w:tr>
      <w:tr w:rsidR="00177F4E" w:rsidRPr="0031178A" w:rsidTr="009D64A6">
        <w:trPr>
          <w:trHeight w:val="405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pacing w:line="273" w:lineRule="exact"/>
              <w:ind w:left="278"/>
              <w:rPr>
                <w:sz w:val="24"/>
              </w:rPr>
            </w:pPr>
            <w:r w:rsidRPr="0031178A">
              <w:rPr>
                <w:sz w:val="24"/>
              </w:rPr>
              <w:t>Областной бюджет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5" w:lineRule="exact"/>
              <w:ind w:left="278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</w:tr>
      <w:tr w:rsidR="004E42D2" w:rsidRPr="0031178A" w:rsidTr="009D64A6">
        <w:trPr>
          <w:trHeight w:val="294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42D2" w:rsidRPr="0031178A" w:rsidRDefault="004E42D2" w:rsidP="004E42D2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spacing w:val="15"/>
              </w:rPr>
            </w:pPr>
            <w:r w:rsidRPr="0031178A">
              <w:t xml:space="preserve">Бюджет </w:t>
            </w:r>
            <w:proofErr w:type="gramStart"/>
            <w:r w:rsidRPr="0031178A">
              <w:t>МО</w:t>
            </w:r>
            <w:proofErr w:type="gramEnd"/>
            <w:r w:rsidRPr="0031178A">
              <w:t xml:space="preserve"> ЗАТО г. Радужный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2" w:rsidRPr="0031178A" w:rsidRDefault="004E42D2" w:rsidP="004E42D2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2" w:rsidRPr="0031178A" w:rsidRDefault="004E42D2" w:rsidP="004E42D2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>
              <w:rPr>
                <w:i/>
              </w:rPr>
              <w:t>2030,598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2" w:rsidRPr="0031178A" w:rsidRDefault="004E42D2" w:rsidP="004E42D2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 w:rsidRPr="0031178A">
              <w:rPr>
                <w:i/>
              </w:rPr>
              <w:t>1394,00000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2" w:rsidRPr="0031178A" w:rsidRDefault="004E42D2" w:rsidP="004E42D2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 w:rsidRPr="0031178A">
              <w:rPr>
                <w:i/>
              </w:rPr>
              <w:t>1394,00000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2" w:rsidRPr="0031178A" w:rsidRDefault="004E42D2" w:rsidP="004E42D2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>
              <w:rPr>
                <w:bCs/>
                <w:i/>
                <w:color w:val="000000"/>
                <w:sz w:val="23"/>
                <w:szCs w:val="23"/>
              </w:rPr>
              <w:t>4818,598</w:t>
            </w:r>
          </w:p>
        </w:tc>
      </w:tr>
      <w:tr w:rsidR="00177F4E" w:rsidRPr="0031178A" w:rsidTr="009D64A6">
        <w:trPr>
          <w:trHeight w:val="253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78"/>
              <w:rPr>
                <w:spacing w:val="15"/>
              </w:rPr>
            </w:pPr>
            <w:r w:rsidRPr="0031178A">
              <w:rPr>
                <w:spacing w:val="-2"/>
                <w:sz w:val="24"/>
              </w:rPr>
              <w:t xml:space="preserve">Внебюджетные </w:t>
            </w:r>
            <w:r w:rsidRPr="0031178A">
              <w:rPr>
                <w:spacing w:val="-1"/>
                <w:sz w:val="24"/>
              </w:rPr>
              <w:t>источники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278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</w:tr>
      <w:tr w:rsidR="00177F4E" w:rsidRPr="0031178A" w:rsidTr="009D64A6">
        <w:trPr>
          <w:trHeight w:val="338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pacing w:before="25"/>
              <w:ind w:left="107" w:hanging="162"/>
              <w:rPr>
                <w:sz w:val="24"/>
              </w:rPr>
            </w:pPr>
            <w:r w:rsidRPr="0031178A">
              <w:rPr>
                <w:sz w:val="24"/>
              </w:rPr>
              <w:t>1.1. Обслуживание ливневой канализации,</w:t>
            </w:r>
          </w:p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pacing w:before="25"/>
              <w:ind w:left="107"/>
              <w:rPr>
                <w:sz w:val="24"/>
              </w:rPr>
            </w:pPr>
            <w:r w:rsidRPr="0031178A">
              <w:rPr>
                <w:sz w:val="24"/>
              </w:rPr>
              <w:t>в том числе: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25"/>
              <w:ind w:left="107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t>1 250,00000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t>1 250,00000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t>1 250,00000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 w:rsidRPr="0031178A">
              <w:t>3750,00000</w:t>
            </w:r>
          </w:p>
        </w:tc>
      </w:tr>
      <w:tr w:rsidR="00177F4E" w:rsidRPr="0031178A" w:rsidTr="009D64A6">
        <w:trPr>
          <w:trHeight w:val="352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ind w:left="278"/>
              <w:rPr>
                <w:sz w:val="24"/>
              </w:rPr>
            </w:pPr>
            <w:r w:rsidRPr="0031178A">
              <w:rPr>
                <w:sz w:val="24"/>
              </w:rPr>
              <w:t>Федеральный бюджет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1" w:lineRule="exact"/>
              <w:ind w:left="278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</w:tr>
      <w:tr w:rsidR="00177F4E" w:rsidRPr="0031178A" w:rsidTr="009D64A6">
        <w:trPr>
          <w:trHeight w:val="369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pacing w:line="273" w:lineRule="exact"/>
              <w:ind w:left="278"/>
              <w:rPr>
                <w:sz w:val="24"/>
              </w:rPr>
            </w:pPr>
            <w:r w:rsidRPr="0031178A">
              <w:rPr>
                <w:sz w:val="24"/>
              </w:rPr>
              <w:t>Областной бюджет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5" w:lineRule="exact"/>
              <w:ind w:left="52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</w:tr>
      <w:tr w:rsidR="00177F4E" w:rsidRPr="0031178A" w:rsidTr="009D64A6">
        <w:trPr>
          <w:trHeight w:val="357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spacing w:val="15"/>
              </w:rPr>
            </w:pPr>
            <w:r w:rsidRPr="0031178A">
              <w:rPr>
                <w:sz w:val="24"/>
                <w:szCs w:val="24"/>
              </w:rPr>
              <w:t xml:space="preserve">Бюджет </w:t>
            </w:r>
            <w:proofErr w:type="gramStart"/>
            <w:r w:rsidRPr="0031178A">
              <w:rPr>
                <w:sz w:val="24"/>
                <w:szCs w:val="24"/>
              </w:rPr>
              <w:t>МО</w:t>
            </w:r>
            <w:proofErr w:type="gramEnd"/>
            <w:r w:rsidRPr="0031178A">
              <w:rPr>
                <w:sz w:val="24"/>
                <w:szCs w:val="24"/>
              </w:rPr>
              <w:t xml:space="preserve"> ЗАТО г. Радужный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rPr>
                <w:spacing w:val="15"/>
                <w:sz w:val="18"/>
                <w:szCs w:val="18"/>
                <w:lang w:val="en-US"/>
              </w:rPr>
            </w:pPr>
            <w:r w:rsidRPr="0031178A">
              <w:rPr>
                <w:sz w:val="18"/>
                <w:szCs w:val="18"/>
              </w:rPr>
              <w:t>733</w:t>
            </w:r>
            <w:r w:rsidRPr="0031178A">
              <w:rPr>
                <w:sz w:val="18"/>
                <w:szCs w:val="18"/>
                <w:lang w:val="en-US"/>
              </w:rPr>
              <w:t>-</w:t>
            </w:r>
            <w:r w:rsidRPr="0031178A">
              <w:rPr>
                <w:sz w:val="18"/>
                <w:szCs w:val="18"/>
              </w:rPr>
              <w:t>0503</w:t>
            </w:r>
            <w:r w:rsidRPr="0031178A">
              <w:rPr>
                <w:sz w:val="18"/>
                <w:szCs w:val="18"/>
                <w:lang w:val="en-US"/>
              </w:rPr>
              <w:t>-1840120930-244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t>1 250,00000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t>1 250,00000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t>1 250,00000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 w:rsidRPr="0031178A">
              <w:t>3750,00000</w:t>
            </w:r>
          </w:p>
        </w:tc>
      </w:tr>
      <w:tr w:rsidR="00177F4E" w:rsidRPr="0031178A" w:rsidTr="009D64A6">
        <w:trPr>
          <w:trHeight w:val="62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78"/>
              <w:rPr>
                <w:spacing w:val="15"/>
              </w:rPr>
            </w:pPr>
            <w:r w:rsidRPr="0031178A">
              <w:rPr>
                <w:spacing w:val="-2"/>
                <w:sz w:val="24"/>
              </w:rPr>
              <w:t xml:space="preserve">Внебюджетные </w:t>
            </w:r>
            <w:r w:rsidRPr="0031178A">
              <w:rPr>
                <w:spacing w:val="-1"/>
                <w:sz w:val="24"/>
              </w:rPr>
              <w:t>источники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</w:tr>
      <w:tr w:rsidR="00177F4E" w:rsidRPr="0031178A" w:rsidTr="009D64A6">
        <w:trPr>
          <w:trHeight w:val="62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pacing w:before="25"/>
              <w:ind w:left="-55"/>
              <w:rPr>
                <w:sz w:val="24"/>
              </w:rPr>
            </w:pPr>
            <w:r w:rsidRPr="0031178A">
              <w:rPr>
                <w:sz w:val="24"/>
              </w:rPr>
              <w:t>1.2. Поставка грунта плодородного для рассады цветочных культур, в том числе: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t>143,280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t>144,00000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t>144,00000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t>431,280</w:t>
            </w:r>
          </w:p>
        </w:tc>
      </w:tr>
      <w:tr w:rsidR="00177F4E" w:rsidRPr="0031178A" w:rsidTr="009D64A6">
        <w:trPr>
          <w:trHeight w:val="62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ind w:left="278"/>
              <w:rPr>
                <w:sz w:val="24"/>
              </w:rPr>
            </w:pPr>
            <w:r w:rsidRPr="0031178A">
              <w:rPr>
                <w:sz w:val="24"/>
              </w:rPr>
              <w:t>Федеральный бюджет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</w:tr>
      <w:tr w:rsidR="00177F4E" w:rsidRPr="0031178A" w:rsidTr="009D64A6">
        <w:trPr>
          <w:trHeight w:val="62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pacing w:line="273" w:lineRule="exact"/>
              <w:ind w:left="278"/>
              <w:rPr>
                <w:sz w:val="24"/>
              </w:rPr>
            </w:pPr>
            <w:r w:rsidRPr="0031178A">
              <w:rPr>
                <w:sz w:val="24"/>
              </w:rPr>
              <w:t>Областной бюджет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</w:tr>
      <w:tr w:rsidR="00177F4E" w:rsidRPr="0031178A" w:rsidTr="009D64A6">
        <w:trPr>
          <w:trHeight w:val="62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spacing w:val="15"/>
              </w:rPr>
            </w:pPr>
            <w:r w:rsidRPr="0031178A">
              <w:t xml:space="preserve">Бюджет </w:t>
            </w:r>
            <w:proofErr w:type="gramStart"/>
            <w:r w:rsidRPr="0031178A">
              <w:t>МО</w:t>
            </w:r>
            <w:proofErr w:type="gramEnd"/>
            <w:r w:rsidRPr="0031178A">
              <w:t xml:space="preserve"> ЗАТО г. Радужный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 w:hanging="278"/>
              <w:jc w:val="center"/>
              <w:rPr>
                <w:spacing w:val="15"/>
                <w:sz w:val="18"/>
                <w:szCs w:val="18"/>
                <w:lang w:val="en-US"/>
              </w:rPr>
            </w:pPr>
            <w:r w:rsidRPr="0031178A">
              <w:rPr>
                <w:sz w:val="18"/>
                <w:szCs w:val="18"/>
              </w:rPr>
              <w:t>735</w:t>
            </w:r>
            <w:r w:rsidRPr="0031178A">
              <w:rPr>
                <w:sz w:val="18"/>
                <w:szCs w:val="18"/>
                <w:lang w:val="en-US"/>
              </w:rPr>
              <w:t>-</w:t>
            </w:r>
            <w:r w:rsidRPr="0031178A">
              <w:rPr>
                <w:sz w:val="18"/>
                <w:szCs w:val="18"/>
              </w:rPr>
              <w:t>0503</w:t>
            </w:r>
            <w:r w:rsidRPr="0031178A">
              <w:rPr>
                <w:sz w:val="18"/>
                <w:szCs w:val="18"/>
                <w:lang w:val="en-US"/>
              </w:rPr>
              <w:t>-1840120940-244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t>143,28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t>144,00000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t>144,00000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t>431,280</w:t>
            </w:r>
          </w:p>
        </w:tc>
      </w:tr>
      <w:tr w:rsidR="00177F4E" w:rsidRPr="0031178A" w:rsidTr="009D64A6">
        <w:trPr>
          <w:trHeight w:val="32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78"/>
              <w:rPr>
                <w:spacing w:val="15"/>
              </w:rPr>
            </w:pPr>
            <w:r w:rsidRPr="0031178A">
              <w:rPr>
                <w:spacing w:val="-2"/>
                <w:sz w:val="24"/>
              </w:rPr>
              <w:t xml:space="preserve">Внебюджетные </w:t>
            </w:r>
            <w:r w:rsidRPr="0031178A">
              <w:rPr>
                <w:spacing w:val="-1"/>
                <w:sz w:val="24"/>
              </w:rPr>
              <w:t>источники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</w:tr>
      <w:tr w:rsidR="00177F4E" w:rsidRPr="0031178A" w:rsidTr="009D64A6">
        <w:trPr>
          <w:trHeight w:val="23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rPr>
                <w:sz w:val="24"/>
              </w:rPr>
            </w:pPr>
            <w:r w:rsidRPr="0031178A">
              <w:rPr>
                <w:sz w:val="24"/>
              </w:rPr>
              <w:t>1.3. Установка малых архитектурных игровых форм на территории города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-2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</w:tr>
      <w:tr w:rsidR="00177F4E" w:rsidRPr="0031178A" w:rsidTr="009D64A6">
        <w:trPr>
          <w:trHeight w:val="23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ind w:left="278"/>
              <w:rPr>
                <w:sz w:val="24"/>
              </w:rPr>
            </w:pPr>
            <w:r w:rsidRPr="0031178A">
              <w:rPr>
                <w:sz w:val="24"/>
              </w:rPr>
              <w:t>Федеральный бюджет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</w:tr>
      <w:tr w:rsidR="00177F4E" w:rsidRPr="0031178A" w:rsidTr="009D64A6">
        <w:trPr>
          <w:trHeight w:val="23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pacing w:line="273" w:lineRule="exact"/>
              <w:ind w:left="278"/>
              <w:rPr>
                <w:sz w:val="24"/>
              </w:rPr>
            </w:pPr>
            <w:r w:rsidRPr="0031178A">
              <w:rPr>
                <w:sz w:val="24"/>
              </w:rPr>
              <w:t>Областной бюджет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</w:tr>
      <w:tr w:rsidR="00177F4E" w:rsidRPr="0031178A" w:rsidTr="009D64A6">
        <w:trPr>
          <w:trHeight w:val="23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spacing w:val="15"/>
              </w:rPr>
            </w:pPr>
            <w:r w:rsidRPr="0031178A">
              <w:rPr>
                <w:sz w:val="24"/>
                <w:szCs w:val="24"/>
              </w:rPr>
              <w:t xml:space="preserve">Бюджет </w:t>
            </w:r>
            <w:proofErr w:type="gramStart"/>
            <w:r w:rsidRPr="0031178A">
              <w:rPr>
                <w:sz w:val="24"/>
                <w:szCs w:val="24"/>
              </w:rPr>
              <w:t>МО</w:t>
            </w:r>
            <w:proofErr w:type="gramEnd"/>
            <w:r w:rsidRPr="0031178A">
              <w:rPr>
                <w:sz w:val="24"/>
                <w:szCs w:val="24"/>
              </w:rPr>
              <w:t xml:space="preserve"> ЗАТО г. Радужный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-90"/>
              <w:jc w:val="center"/>
              <w:rPr>
                <w:spacing w:val="15"/>
                <w:sz w:val="18"/>
                <w:szCs w:val="18"/>
                <w:lang w:val="en-US"/>
              </w:rPr>
            </w:pPr>
            <w:r w:rsidRPr="0031178A">
              <w:rPr>
                <w:sz w:val="18"/>
                <w:szCs w:val="18"/>
              </w:rPr>
              <w:t>733</w:t>
            </w:r>
            <w:r w:rsidRPr="0031178A">
              <w:rPr>
                <w:sz w:val="18"/>
                <w:szCs w:val="18"/>
                <w:lang w:val="en-US"/>
              </w:rPr>
              <w:t>-</w:t>
            </w:r>
            <w:r w:rsidRPr="0031178A">
              <w:rPr>
                <w:sz w:val="18"/>
                <w:szCs w:val="18"/>
              </w:rPr>
              <w:t>0503</w:t>
            </w:r>
            <w:r w:rsidRPr="0031178A">
              <w:rPr>
                <w:sz w:val="18"/>
                <w:szCs w:val="18"/>
                <w:lang w:val="en-US"/>
              </w:rPr>
              <w:t>-1840120950-244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</w:tr>
      <w:tr w:rsidR="00177F4E" w:rsidRPr="0031178A" w:rsidTr="009D64A6">
        <w:trPr>
          <w:trHeight w:val="26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78"/>
              <w:rPr>
                <w:spacing w:val="15"/>
              </w:rPr>
            </w:pPr>
            <w:r w:rsidRPr="0031178A">
              <w:rPr>
                <w:spacing w:val="-2"/>
                <w:sz w:val="24"/>
              </w:rPr>
              <w:t xml:space="preserve">Внебюджетные </w:t>
            </w:r>
            <w:r w:rsidRPr="0031178A">
              <w:rPr>
                <w:spacing w:val="-1"/>
                <w:sz w:val="24"/>
              </w:rPr>
              <w:t>источники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</w:tr>
      <w:tr w:rsidR="00177F4E" w:rsidRPr="0031178A" w:rsidTr="009D64A6">
        <w:trPr>
          <w:trHeight w:val="26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-55"/>
              <w:rPr>
                <w:sz w:val="24"/>
              </w:rPr>
            </w:pPr>
            <w:r w:rsidRPr="0031178A">
              <w:rPr>
                <w:sz w:val="24"/>
              </w:rPr>
              <w:t xml:space="preserve">1.4. Выполнение работ по обустройству площадок и установке контейнеров для хранения </w:t>
            </w:r>
            <w:proofErr w:type="spellStart"/>
            <w:r w:rsidRPr="0031178A">
              <w:rPr>
                <w:sz w:val="24"/>
              </w:rPr>
              <w:t>пескосоляной</w:t>
            </w:r>
            <w:proofErr w:type="spellEnd"/>
            <w:r w:rsidRPr="0031178A">
              <w:rPr>
                <w:sz w:val="24"/>
              </w:rPr>
              <w:t xml:space="preserve"> смеси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-2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t>0,0000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t>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t>0,00000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t>0</w:t>
            </w:r>
          </w:p>
        </w:tc>
      </w:tr>
      <w:tr w:rsidR="00177F4E" w:rsidRPr="0031178A" w:rsidTr="009D64A6">
        <w:trPr>
          <w:trHeight w:val="26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ind w:left="278"/>
              <w:rPr>
                <w:sz w:val="24"/>
              </w:rPr>
            </w:pPr>
            <w:r w:rsidRPr="0031178A">
              <w:rPr>
                <w:sz w:val="24"/>
              </w:rPr>
              <w:lastRenderedPageBreak/>
              <w:t>Федеральный бюджет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</w:tr>
      <w:tr w:rsidR="00177F4E" w:rsidRPr="0031178A" w:rsidTr="009D64A6">
        <w:trPr>
          <w:trHeight w:val="26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pacing w:line="273" w:lineRule="exact"/>
              <w:ind w:left="278"/>
              <w:rPr>
                <w:sz w:val="24"/>
              </w:rPr>
            </w:pPr>
            <w:r w:rsidRPr="0031178A">
              <w:rPr>
                <w:sz w:val="24"/>
              </w:rPr>
              <w:t>Областной бюджет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</w:tr>
      <w:tr w:rsidR="00177F4E" w:rsidRPr="0031178A" w:rsidTr="009D64A6">
        <w:trPr>
          <w:trHeight w:val="26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spacing w:val="15"/>
              </w:rPr>
            </w:pPr>
            <w:r w:rsidRPr="0031178A">
              <w:rPr>
                <w:sz w:val="24"/>
                <w:szCs w:val="24"/>
              </w:rPr>
              <w:t xml:space="preserve">Бюджет </w:t>
            </w:r>
            <w:proofErr w:type="gramStart"/>
            <w:r w:rsidRPr="0031178A">
              <w:rPr>
                <w:sz w:val="24"/>
                <w:szCs w:val="24"/>
              </w:rPr>
              <w:t>МО</w:t>
            </w:r>
            <w:proofErr w:type="gramEnd"/>
            <w:r w:rsidRPr="0031178A">
              <w:rPr>
                <w:sz w:val="24"/>
                <w:szCs w:val="24"/>
              </w:rPr>
              <w:t xml:space="preserve"> ЗАТО г. Радужный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-90"/>
              <w:jc w:val="center"/>
              <w:rPr>
                <w:spacing w:val="15"/>
                <w:sz w:val="18"/>
                <w:szCs w:val="18"/>
                <w:lang w:val="en-US"/>
              </w:rPr>
            </w:pPr>
            <w:r w:rsidRPr="0031178A">
              <w:rPr>
                <w:sz w:val="18"/>
                <w:szCs w:val="18"/>
              </w:rPr>
              <w:t>735</w:t>
            </w:r>
            <w:r w:rsidRPr="0031178A">
              <w:rPr>
                <w:sz w:val="18"/>
                <w:szCs w:val="18"/>
                <w:lang w:val="en-US"/>
              </w:rPr>
              <w:t>-</w:t>
            </w:r>
            <w:r w:rsidRPr="0031178A">
              <w:rPr>
                <w:sz w:val="18"/>
                <w:szCs w:val="18"/>
              </w:rPr>
              <w:t>0503</w:t>
            </w:r>
            <w:r w:rsidRPr="0031178A">
              <w:rPr>
                <w:sz w:val="18"/>
                <w:szCs w:val="18"/>
                <w:lang w:val="en-US"/>
              </w:rPr>
              <w:t>-1840120960-244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t>0,00000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t>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t>0,00000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t>0</w:t>
            </w:r>
          </w:p>
        </w:tc>
      </w:tr>
      <w:tr w:rsidR="00177F4E" w:rsidRPr="0031178A" w:rsidTr="009D64A6">
        <w:trPr>
          <w:trHeight w:val="26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78"/>
              <w:rPr>
                <w:spacing w:val="15"/>
              </w:rPr>
            </w:pPr>
            <w:r w:rsidRPr="0031178A">
              <w:rPr>
                <w:spacing w:val="-2"/>
                <w:sz w:val="24"/>
              </w:rPr>
              <w:t xml:space="preserve">Внебюджетные </w:t>
            </w:r>
            <w:r w:rsidRPr="0031178A">
              <w:rPr>
                <w:spacing w:val="-1"/>
                <w:sz w:val="24"/>
              </w:rPr>
              <w:t>источники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</w:p>
        </w:tc>
      </w:tr>
      <w:tr w:rsidR="00177F4E" w:rsidRPr="0031178A" w:rsidTr="009D64A6">
        <w:trPr>
          <w:trHeight w:val="26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-55"/>
              <w:rPr>
                <w:sz w:val="24"/>
              </w:rPr>
            </w:pPr>
            <w:r w:rsidRPr="0031178A">
              <w:rPr>
                <w:sz w:val="24"/>
              </w:rPr>
              <w:t>1.5. Окраска объектов благоустройства на территории города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-2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t>0,00000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t>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t>0,00000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t>0</w:t>
            </w:r>
          </w:p>
        </w:tc>
      </w:tr>
      <w:tr w:rsidR="00177F4E" w:rsidRPr="0031178A" w:rsidTr="009D64A6">
        <w:trPr>
          <w:trHeight w:val="23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ind w:left="278"/>
              <w:rPr>
                <w:sz w:val="24"/>
              </w:rPr>
            </w:pPr>
            <w:r w:rsidRPr="0031178A">
              <w:rPr>
                <w:sz w:val="24"/>
              </w:rPr>
              <w:t>Федеральный бюджет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</w:tr>
      <w:tr w:rsidR="00177F4E" w:rsidRPr="0031178A" w:rsidTr="009D64A6">
        <w:trPr>
          <w:trHeight w:val="23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pacing w:line="273" w:lineRule="exact"/>
              <w:ind w:left="278"/>
              <w:rPr>
                <w:sz w:val="24"/>
              </w:rPr>
            </w:pPr>
            <w:r w:rsidRPr="0031178A">
              <w:rPr>
                <w:sz w:val="24"/>
              </w:rPr>
              <w:t>Областной бюджет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</w:tr>
      <w:tr w:rsidR="00177F4E" w:rsidRPr="0031178A" w:rsidTr="009D64A6">
        <w:trPr>
          <w:trHeight w:val="23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spacing w:val="15"/>
              </w:rPr>
            </w:pPr>
            <w:r w:rsidRPr="0031178A">
              <w:rPr>
                <w:sz w:val="24"/>
                <w:szCs w:val="24"/>
              </w:rPr>
              <w:t xml:space="preserve">Бюджет </w:t>
            </w:r>
            <w:proofErr w:type="gramStart"/>
            <w:r w:rsidRPr="0031178A">
              <w:rPr>
                <w:sz w:val="24"/>
                <w:szCs w:val="24"/>
              </w:rPr>
              <w:t>МО</w:t>
            </w:r>
            <w:proofErr w:type="gramEnd"/>
            <w:r w:rsidRPr="0031178A">
              <w:rPr>
                <w:sz w:val="24"/>
                <w:szCs w:val="24"/>
              </w:rPr>
              <w:t xml:space="preserve"> ЗАТО г. Радужный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-90"/>
              <w:jc w:val="center"/>
              <w:rPr>
                <w:spacing w:val="15"/>
                <w:sz w:val="18"/>
                <w:szCs w:val="18"/>
                <w:lang w:val="en-US"/>
              </w:rPr>
            </w:pPr>
            <w:r w:rsidRPr="0031178A">
              <w:rPr>
                <w:sz w:val="18"/>
                <w:szCs w:val="18"/>
              </w:rPr>
              <w:t>735</w:t>
            </w:r>
            <w:r w:rsidRPr="0031178A">
              <w:rPr>
                <w:sz w:val="18"/>
                <w:szCs w:val="18"/>
                <w:lang w:val="en-US"/>
              </w:rPr>
              <w:t>-</w:t>
            </w:r>
            <w:r w:rsidRPr="0031178A">
              <w:rPr>
                <w:sz w:val="18"/>
                <w:szCs w:val="18"/>
              </w:rPr>
              <w:t>0503</w:t>
            </w:r>
            <w:r w:rsidRPr="0031178A">
              <w:rPr>
                <w:sz w:val="18"/>
                <w:szCs w:val="18"/>
                <w:lang w:val="en-US"/>
              </w:rPr>
              <w:t>-1840120970-244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t>0,00000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t>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t>0,00000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t>0</w:t>
            </w:r>
          </w:p>
        </w:tc>
      </w:tr>
      <w:tr w:rsidR="00177F4E" w:rsidRPr="0031178A" w:rsidTr="009D64A6">
        <w:trPr>
          <w:trHeight w:val="324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pacing w:line="270" w:lineRule="exact"/>
              <w:ind w:left="278"/>
              <w:rPr>
                <w:spacing w:val="15"/>
              </w:rPr>
            </w:pPr>
            <w:r w:rsidRPr="0031178A">
              <w:rPr>
                <w:spacing w:val="-2"/>
                <w:sz w:val="24"/>
              </w:rPr>
              <w:t xml:space="preserve">Внебюджетные </w:t>
            </w:r>
            <w:r w:rsidRPr="0031178A">
              <w:rPr>
                <w:spacing w:val="-1"/>
                <w:sz w:val="24"/>
              </w:rPr>
              <w:t>источники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</w:tr>
      <w:tr w:rsidR="00177F4E" w:rsidRPr="0031178A" w:rsidTr="009D64A6">
        <w:trPr>
          <w:trHeight w:val="174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-55"/>
              <w:rPr>
                <w:sz w:val="24"/>
                <w:szCs w:val="24"/>
              </w:rPr>
            </w:pPr>
            <w:r w:rsidRPr="0031178A">
              <w:rPr>
                <w:sz w:val="24"/>
                <w:szCs w:val="24"/>
              </w:rPr>
              <w:t xml:space="preserve">1.6. Ремонт объектов ливневого хозяйства (устройство </w:t>
            </w:r>
            <w:proofErr w:type="spellStart"/>
            <w:r w:rsidRPr="0031178A">
              <w:rPr>
                <w:sz w:val="24"/>
                <w:szCs w:val="24"/>
              </w:rPr>
              <w:t>дождеприемного</w:t>
            </w:r>
            <w:proofErr w:type="spellEnd"/>
            <w:r w:rsidRPr="0031178A">
              <w:rPr>
                <w:sz w:val="24"/>
                <w:szCs w:val="24"/>
              </w:rPr>
              <w:t xml:space="preserve"> колодца у общежития </w:t>
            </w:r>
            <w:proofErr w:type="gramStart"/>
            <w:r w:rsidRPr="0031178A">
              <w:rPr>
                <w:sz w:val="24"/>
                <w:szCs w:val="24"/>
              </w:rPr>
              <w:t>3 )</w:t>
            </w:r>
            <w:proofErr w:type="gramEnd"/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-2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t>65,318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t>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t>0,00000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t>65,318</w:t>
            </w:r>
          </w:p>
        </w:tc>
      </w:tr>
      <w:tr w:rsidR="00177F4E" w:rsidRPr="0031178A" w:rsidTr="009D64A6">
        <w:trPr>
          <w:trHeight w:val="228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ind w:left="278"/>
              <w:rPr>
                <w:sz w:val="24"/>
              </w:rPr>
            </w:pPr>
            <w:r w:rsidRPr="0031178A">
              <w:rPr>
                <w:sz w:val="24"/>
              </w:rPr>
              <w:t>Федеральный бюджет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</w:tr>
      <w:tr w:rsidR="00177F4E" w:rsidRPr="0031178A" w:rsidTr="009D64A6">
        <w:trPr>
          <w:trHeight w:val="216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pacing w:line="273" w:lineRule="exact"/>
              <w:ind w:left="278"/>
              <w:rPr>
                <w:sz w:val="24"/>
              </w:rPr>
            </w:pPr>
            <w:r w:rsidRPr="0031178A">
              <w:rPr>
                <w:sz w:val="24"/>
              </w:rPr>
              <w:t>Областной бюджет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</w:tr>
      <w:tr w:rsidR="00177F4E" w:rsidRPr="0031178A" w:rsidTr="009D64A6">
        <w:trPr>
          <w:trHeight w:val="144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spacing w:val="15"/>
              </w:rPr>
            </w:pPr>
            <w:r w:rsidRPr="0031178A">
              <w:rPr>
                <w:sz w:val="24"/>
                <w:szCs w:val="24"/>
              </w:rPr>
              <w:t xml:space="preserve">Бюджет </w:t>
            </w:r>
            <w:proofErr w:type="gramStart"/>
            <w:r w:rsidRPr="0031178A">
              <w:rPr>
                <w:sz w:val="24"/>
                <w:szCs w:val="24"/>
              </w:rPr>
              <w:t>МО</w:t>
            </w:r>
            <w:proofErr w:type="gramEnd"/>
            <w:r w:rsidRPr="0031178A">
              <w:rPr>
                <w:sz w:val="24"/>
                <w:szCs w:val="24"/>
              </w:rPr>
              <w:t xml:space="preserve"> ЗАТО г. Радужный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-90"/>
              <w:jc w:val="center"/>
              <w:rPr>
                <w:spacing w:val="15"/>
                <w:sz w:val="18"/>
                <w:szCs w:val="18"/>
              </w:rPr>
            </w:pPr>
            <w:r w:rsidRPr="0031178A">
              <w:rPr>
                <w:sz w:val="18"/>
                <w:szCs w:val="18"/>
              </w:rPr>
              <w:t>733</w:t>
            </w:r>
            <w:r w:rsidRPr="0031178A">
              <w:rPr>
                <w:sz w:val="18"/>
                <w:szCs w:val="18"/>
                <w:lang w:val="en-US"/>
              </w:rPr>
              <w:t>-</w:t>
            </w:r>
            <w:r w:rsidRPr="0031178A">
              <w:rPr>
                <w:sz w:val="18"/>
                <w:szCs w:val="18"/>
              </w:rPr>
              <w:t>0503</w:t>
            </w:r>
            <w:r w:rsidRPr="0031178A">
              <w:rPr>
                <w:sz w:val="18"/>
                <w:szCs w:val="18"/>
                <w:lang w:val="en-US"/>
              </w:rPr>
              <w:t>-</w:t>
            </w:r>
            <w:r w:rsidRPr="0031178A">
              <w:rPr>
                <w:sz w:val="18"/>
                <w:szCs w:val="18"/>
              </w:rPr>
              <w:t>1840191110-244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t>65,318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t>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t>0,00000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t>65,318</w:t>
            </w:r>
          </w:p>
        </w:tc>
      </w:tr>
      <w:tr w:rsidR="00177F4E" w:rsidRPr="0031178A" w:rsidTr="009D64A6">
        <w:trPr>
          <w:trHeight w:val="230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pacing w:line="270" w:lineRule="exact"/>
              <w:ind w:left="278"/>
              <w:rPr>
                <w:spacing w:val="-1"/>
                <w:sz w:val="24"/>
              </w:rPr>
            </w:pPr>
            <w:r w:rsidRPr="0031178A">
              <w:rPr>
                <w:spacing w:val="-2"/>
                <w:sz w:val="24"/>
              </w:rPr>
              <w:t xml:space="preserve">Внебюджетные </w:t>
            </w:r>
            <w:r w:rsidRPr="0031178A">
              <w:rPr>
                <w:spacing w:val="-1"/>
                <w:sz w:val="24"/>
              </w:rPr>
              <w:t>источники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</w:tr>
      <w:tr w:rsidR="00177F4E" w:rsidRPr="0031178A" w:rsidTr="009D64A6">
        <w:trPr>
          <w:trHeight w:val="144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-55"/>
              <w:rPr>
                <w:sz w:val="24"/>
              </w:rPr>
            </w:pPr>
            <w:r w:rsidRPr="0031178A">
              <w:rPr>
                <w:sz w:val="24"/>
              </w:rPr>
              <w:t>1.7. Разработка проектно-сметной документации на ремонт площади въезда в город перед КПП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-2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t>572,0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t>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t>0,00000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t>572,0</w:t>
            </w:r>
          </w:p>
        </w:tc>
      </w:tr>
      <w:tr w:rsidR="00177F4E" w:rsidRPr="0031178A" w:rsidTr="009D64A6">
        <w:trPr>
          <w:trHeight w:val="144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ind w:left="278"/>
              <w:rPr>
                <w:sz w:val="24"/>
              </w:rPr>
            </w:pPr>
            <w:r w:rsidRPr="0031178A">
              <w:rPr>
                <w:sz w:val="24"/>
              </w:rPr>
              <w:t>Федеральный бюджет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</w:tr>
      <w:tr w:rsidR="00177F4E" w:rsidRPr="0031178A" w:rsidTr="009D64A6">
        <w:trPr>
          <w:trHeight w:val="156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pacing w:line="273" w:lineRule="exact"/>
              <w:ind w:left="278"/>
              <w:rPr>
                <w:sz w:val="24"/>
              </w:rPr>
            </w:pPr>
            <w:r w:rsidRPr="0031178A">
              <w:rPr>
                <w:sz w:val="24"/>
              </w:rPr>
              <w:t>Областной бюджет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</w:tr>
      <w:tr w:rsidR="00177F4E" w:rsidRPr="0031178A" w:rsidTr="009D64A6">
        <w:trPr>
          <w:trHeight w:val="120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spacing w:val="15"/>
              </w:rPr>
            </w:pPr>
            <w:r w:rsidRPr="0031178A">
              <w:rPr>
                <w:sz w:val="24"/>
                <w:szCs w:val="24"/>
              </w:rPr>
              <w:t xml:space="preserve">Бюджет </w:t>
            </w:r>
            <w:proofErr w:type="gramStart"/>
            <w:r w:rsidRPr="0031178A">
              <w:rPr>
                <w:sz w:val="24"/>
                <w:szCs w:val="24"/>
              </w:rPr>
              <w:t>МО</w:t>
            </w:r>
            <w:proofErr w:type="gramEnd"/>
            <w:r w:rsidRPr="0031178A">
              <w:rPr>
                <w:sz w:val="24"/>
                <w:szCs w:val="24"/>
              </w:rPr>
              <w:t xml:space="preserve"> ЗАТО г. Радужный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-90"/>
              <w:jc w:val="center"/>
              <w:rPr>
                <w:spacing w:val="15"/>
                <w:sz w:val="18"/>
                <w:szCs w:val="18"/>
              </w:rPr>
            </w:pPr>
            <w:r w:rsidRPr="0031178A">
              <w:rPr>
                <w:sz w:val="18"/>
                <w:szCs w:val="18"/>
              </w:rPr>
              <w:t>735</w:t>
            </w:r>
            <w:r w:rsidRPr="0031178A">
              <w:rPr>
                <w:sz w:val="18"/>
                <w:szCs w:val="18"/>
                <w:lang w:val="en-US"/>
              </w:rPr>
              <w:t>-</w:t>
            </w:r>
            <w:r w:rsidRPr="0031178A">
              <w:rPr>
                <w:sz w:val="18"/>
                <w:szCs w:val="18"/>
              </w:rPr>
              <w:t>0503</w:t>
            </w:r>
            <w:r w:rsidRPr="0031178A">
              <w:rPr>
                <w:sz w:val="18"/>
                <w:szCs w:val="18"/>
                <w:lang w:val="en-US"/>
              </w:rPr>
              <w:t>-</w:t>
            </w:r>
            <w:r w:rsidRPr="0031178A">
              <w:rPr>
                <w:sz w:val="18"/>
                <w:szCs w:val="18"/>
              </w:rPr>
              <w:t>1840191100-244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t>572,0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t>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t>0,00000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t>572,0</w:t>
            </w:r>
          </w:p>
        </w:tc>
      </w:tr>
      <w:tr w:rsidR="00177F4E" w:rsidRPr="0031178A" w:rsidTr="009D64A6">
        <w:trPr>
          <w:trHeight w:val="256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pacing w:line="270" w:lineRule="exact"/>
              <w:ind w:left="278"/>
              <w:rPr>
                <w:spacing w:val="-1"/>
                <w:sz w:val="24"/>
              </w:rPr>
            </w:pPr>
            <w:r w:rsidRPr="0031178A">
              <w:rPr>
                <w:spacing w:val="-2"/>
                <w:sz w:val="24"/>
              </w:rPr>
              <w:t xml:space="preserve">Внебюджетные </w:t>
            </w:r>
            <w:r w:rsidRPr="0031178A">
              <w:rPr>
                <w:spacing w:val="-1"/>
                <w:sz w:val="24"/>
              </w:rPr>
              <w:t>источники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0,00000</w:t>
            </w:r>
          </w:p>
        </w:tc>
      </w:tr>
      <w:tr w:rsidR="00177F4E" w:rsidRPr="0031178A" w:rsidTr="009D64A6">
        <w:trPr>
          <w:trHeight w:val="23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-55"/>
              <w:rPr>
                <w:sz w:val="24"/>
              </w:rPr>
            </w:pPr>
            <w:r w:rsidRPr="0031178A">
              <w:rPr>
                <w:sz w:val="24"/>
              </w:rPr>
              <w:t>2. Ремонт, реконструкция, модернизация  тротуаров, пешеходных дорожек, автостоянок. Всего, в том числе: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-90"/>
              <w:jc w:val="center"/>
              <w:rPr>
                <w:spacing w:val="-2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31178A">
              <w:t>1427,80863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31178A"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31178A">
              <w:t>-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31178A">
              <w:t>1427,80863</w:t>
            </w:r>
          </w:p>
        </w:tc>
      </w:tr>
      <w:tr w:rsidR="00177F4E" w:rsidRPr="0031178A" w:rsidTr="009D64A6">
        <w:trPr>
          <w:trHeight w:val="23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ind w:left="278"/>
              <w:rPr>
                <w:sz w:val="24"/>
              </w:rPr>
            </w:pPr>
            <w:r w:rsidRPr="0031178A">
              <w:rPr>
                <w:sz w:val="24"/>
              </w:rPr>
              <w:t>Федеральный бюджет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31178A">
              <w:rPr>
                <w:spacing w:val="15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31178A">
              <w:rPr>
                <w:spacing w:val="15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31178A">
              <w:rPr>
                <w:spacing w:val="15"/>
              </w:rPr>
              <w:t>-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31178A">
              <w:rPr>
                <w:spacing w:val="15"/>
              </w:rPr>
              <w:t>-</w:t>
            </w:r>
          </w:p>
        </w:tc>
      </w:tr>
      <w:tr w:rsidR="00177F4E" w:rsidRPr="0031178A" w:rsidTr="009D64A6">
        <w:trPr>
          <w:trHeight w:val="23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pacing w:line="273" w:lineRule="exact"/>
              <w:ind w:left="278"/>
              <w:rPr>
                <w:sz w:val="24"/>
              </w:rPr>
            </w:pPr>
            <w:r w:rsidRPr="0031178A">
              <w:rPr>
                <w:sz w:val="24"/>
              </w:rPr>
              <w:t>Областной бюджет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31178A">
              <w:rPr>
                <w:spacing w:val="15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31178A">
              <w:rPr>
                <w:spacing w:val="15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31178A">
              <w:rPr>
                <w:spacing w:val="15"/>
              </w:rPr>
              <w:t>-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31178A">
              <w:rPr>
                <w:spacing w:val="15"/>
              </w:rPr>
              <w:t>-</w:t>
            </w:r>
          </w:p>
        </w:tc>
      </w:tr>
      <w:tr w:rsidR="004E42D2" w:rsidRPr="0031178A" w:rsidTr="009D64A6">
        <w:trPr>
          <w:trHeight w:val="23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2" w:rsidRPr="0031178A" w:rsidRDefault="004E42D2" w:rsidP="004E42D2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spacing w:val="15"/>
              </w:rPr>
            </w:pPr>
            <w:r w:rsidRPr="0031178A">
              <w:rPr>
                <w:sz w:val="24"/>
                <w:szCs w:val="24"/>
              </w:rPr>
              <w:t xml:space="preserve">Бюджет </w:t>
            </w:r>
            <w:proofErr w:type="gramStart"/>
            <w:r w:rsidRPr="0031178A">
              <w:rPr>
                <w:sz w:val="24"/>
                <w:szCs w:val="24"/>
              </w:rPr>
              <w:t>МО</w:t>
            </w:r>
            <w:proofErr w:type="gramEnd"/>
            <w:r w:rsidRPr="0031178A">
              <w:rPr>
                <w:sz w:val="24"/>
                <w:szCs w:val="24"/>
              </w:rPr>
              <w:t xml:space="preserve"> ЗАТО г. Радужный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2" w:rsidRPr="0031178A" w:rsidRDefault="004E42D2" w:rsidP="004E42D2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2" w:rsidRPr="0031178A" w:rsidRDefault="004E42D2" w:rsidP="004E42D2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31178A">
              <w:t>1427,80863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2" w:rsidRPr="0031178A" w:rsidRDefault="004E42D2" w:rsidP="004E42D2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31178A"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2" w:rsidRPr="0031178A" w:rsidRDefault="004E42D2" w:rsidP="004E42D2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31178A">
              <w:t>-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D2" w:rsidRPr="0031178A" w:rsidRDefault="004E42D2" w:rsidP="004E42D2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31178A">
              <w:t>1427,80863</w:t>
            </w:r>
          </w:p>
        </w:tc>
      </w:tr>
      <w:tr w:rsidR="00177F4E" w:rsidRPr="0031178A" w:rsidTr="009D64A6">
        <w:trPr>
          <w:trHeight w:val="23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78"/>
              <w:rPr>
                <w:spacing w:val="15"/>
              </w:rPr>
            </w:pPr>
            <w:r w:rsidRPr="0031178A">
              <w:rPr>
                <w:spacing w:val="-2"/>
                <w:sz w:val="24"/>
              </w:rPr>
              <w:t xml:space="preserve">Внебюджетные </w:t>
            </w:r>
            <w:r w:rsidRPr="0031178A">
              <w:rPr>
                <w:spacing w:val="-1"/>
                <w:sz w:val="24"/>
              </w:rPr>
              <w:t>источники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31178A">
              <w:rPr>
                <w:spacing w:val="15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31178A">
              <w:rPr>
                <w:spacing w:val="15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31178A">
              <w:rPr>
                <w:spacing w:val="15"/>
              </w:rPr>
              <w:t>-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31178A">
              <w:rPr>
                <w:spacing w:val="15"/>
              </w:rPr>
              <w:t>-</w:t>
            </w:r>
          </w:p>
        </w:tc>
      </w:tr>
      <w:tr w:rsidR="00177F4E" w:rsidRPr="0031178A" w:rsidTr="009D64A6">
        <w:trPr>
          <w:trHeight w:val="23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-55"/>
              <w:rPr>
                <w:spacing w:val="15"/>
              </w:rPr>
            </w:pPr>
            <w:r w:rsidRPr="0031178A">
              <w:rPr>
                <w:sz w:val="24"/>
              </w:rPr>
              <w:t xml:space="preserve">2.1. Ремонт тротуаров и пешеходных дорожек на </w:t>
            </w:r>
            <w:proofErr w:type="gramStart"/>
            <w:r w:rsidRPr="0031178A">
              <w:rPr>
                <w:sz w:val="24"/>
              </w:rPr>
              <w:t>территории</w:t>
            </w:r>
            <w:proofErr w:type="gramEnd"/>
            <w:r w:rsidRPr="0031178A">
              <w:rPr>
                <w:sz w:val="24"/>
              </w:rPr>
              <w:t xml:space="preserve"> ЗАТО г.</w:t>
            </w:r>
            <w:r w:rsidRPr="0031178A">
              <w:rPr>
                <w:sz w:val="24"/>
                <w:lang w:val="en-US"/>
              </w:rPr>
              <w:t> </w:t>
            </w:r>
            <w:r w:rsidRPr="0031178A">
              <w:rPr>
                <w:sz w:val="24"/>
              </w:rPr>
              <w:t>Радужный Владимирской области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 w:hanging="368"/>
              <w:jc w:val="center"/>
              <w:rPr>
                <w:spacing w:val="-2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31178A">
              <w:t>1427,80863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31178A">
              <w:t>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31178A">
              <w:t>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31178A">
              <w:t>1427,80863</w:t>
            </w:r>
          </w:p>
        </w:tc>
      </w:tr>
      <w:tr w:rsidR="00177F4E" w:rsidRPr="0031178A" w:rsidTr="009D64A6">
        <w:trPr>
          <w:trHeight w:val="23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ind w:left="278"/>
              <w:rPr>
                <w:sz w:val="24"/>
              </w:rPr>
            </w:pPr>
            <w:r w:rsidRPr="0031178A">
              <w:rPr>
                <w:sz w:val="24"/>
              </w:rPr>
              <w:t>Федеральный бюджет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31178A">
              <w:rPr>
                <w:spacing w:val="15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31178A">
              <w:rPr>
                <w:spacing w:val="15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31178A">
              <w:rPr>
                <w:spacing w:val="15"/>
              </w:rPr>
              <w:t>-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31178A">
              <w:rPr>
                <w:spacing w:val="15"/>
              </w:rPr>
              <w:t>-</w:t>
            </w:r>
          </w:p>
        </w:tc>
      </w:tr>
      <w:tr w:rsidR="00177F4E" w:rsidRPr="0031178A" w:rsidTr="009D64A6">
        <w:trPr>
          <w:trHeight w:val="23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pacing w:line="273" w:lineRule="exact"/>
              <w:ind w:left="278"/>
              <w:rPr>
                <w:sz w:val="24"/>
              </w:rPr>
            </w:pPr>
            <w:r w:rsidRPr="0031178A">
              <w:rPr>
                <w:sz w:val="24"/>
              </w:rPr>
              <w:lastRenderedPageBreak/>
              <w:t>Областной бюджет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31178A">
              <w:rPr>
                <w:spacing w:val="15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31178A">
              <w:rPr>
                <w:spacing w:val="15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31178A">
              <w:rPr>
                <w:spacing w:val="15"/>
              </w:rPr>
              <w:t>-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31178A">
              <w:rPr>
                <w:spacing w:val="15"/>
              </w:rPr>
              <w:t>-</w:t>
            </w:r>
          </w:p>
        </w:tc>
      </w:tr>
      <w:tr w:rsidR="00177F4E" w:rsidRPr="0031178A" w:rsidTr="009D64A6">
        <w:trPr>
          <w:trHeight w:val="23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spacing w:val="15"/>
              </w:rPr>
            </w:pPr>
            <w:r w:rsidRPr="0031178A">
              <w:rPr>
                <w:sz w:val="24"/>
                <w:szCs w:val="24"/>
              </w:rPr>
              <w:t xml:space="preserve">Бюджет </w:t>
            </w:r>
            <w:proofErr w:type="gramStart"/>
            <w:r w:rsidRPr="0031178A">
              <w:rPr>
                <w:sz w:val="24"/>
                <w:szCs w:val="24"/>
              </w:rPr>
              <w:t>МО</w:t>
            </w:r>
            <w:proofErr w:type="gramEnd"/>
            <w:r w:rsidRPr="0031178A">
              <w:rPr>
                <w:sz w:val="24"/>
                <w:szCs w:val="24"/>
              </w:rPr>
              <w:t xml:space="preserve"> ЗАТО г. Радужный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16EB5">
            <w:pPr>
              <w:rPr>
                <w:sz w:val="18"/>
                <w:szCs w:val="18"/>
              </w:rPr>
            </w:pPr>
            <w:r w:rsidRPr="0031178A">
              <w:rPr>
                <w:sz w:val="18"/>
                <w:szCs w:val="18"/>
              </w:rPr>
              <w:t>735-0503-</w:t>
            </w:r>
            <w:r w:rsidR="00916EB5">
              <w:rPr>
                <w:sz w:val="18"/>
                <w:szCs w:val="18"/>
              </w:rPr>
              <w:t>1840191040</w:t>
            </w:r>
            <w:r w:rsidRPr="0031178A">
              <w:rPr>
                <w:sz w:val="18"/>
                <w:szCs w:val="18"/>
              </w:rPr>
              <w:t>-244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31178A">
              <w:t>1427,80863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31178A">
              <w:t>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31178A">
              <w:t>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31178A">
              <w:t>1427,80863</w:t>
            </w:r>
          </w:p>
        </w:tc>
      </w:tr>
      <w:tr w:rsidR="00177F4E" w:rsidRPr="0031178A" w:rsidTr="009D64A6">
        <w:trPr>
          <w:trHeight w:val="23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78"/>
              <w:rPr>
                <w:spacing w:val="15"/>
              </w:rPr>
            </w:pPr>
            <w:r w:rsidRPr="0031178A">
              <w:rPr>
                <w:spacing w:val="-2"/>
                <w:sz w:val="24"/>
              </w:rPr>
              <w:t xml:space="preserve">Внебюджетные </w:t>
            </w:r>
            <w:r w:rsidRPr="0031178A">
              <w:rPr>
                <w:spacing w:val="-1"/>
                <w:sz w:val="24"/>
              </w:rPr>
              <w:t>источники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31178A">
              <w:rPr>
                <w:spacing w:val="15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31178A">
              <w:rPr>
                <w:spacing w:val="15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31178A">
              <w:rPr>
                <w:spacing w:val="15"/>
              </w:rPr>
              <w:t>-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31178A">
              <w:rPr>
                <w:spacing w:val="15"/>
              </w:rPr>
              <w:t>-</w:t>
            </w:r>
          </w:p>
        </w:tc>
      </w:tr>
      <w:tr w:rsidR="00177F4E" w:rsidRPr="0031178A" w:rsidTr="009D64A6">
        <w:trPr>
          <w:trHeight w:val="23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-55"/>
              <w:rPr>
                <w:sz w:val="24"/>
              </w:rPr>
            </w:pPr>
            <w:r w:rsidRPr="0031178A">
              <w:rPr>
                <w:sz w:val="24"/>
              </w:rPr>
              <w:t>2.2. Ремонт, расширение придомовых стоянок автотранспорта в 1 и 3 квартале на территории города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-2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31178A">
              <w:t>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31178A">
              <w:t>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31178A">
              <w:t>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31178A">
              <w:t>0</w:t>
            </w:r>
          </w:p>
        </w:tc>
      </w:tr>
      <w:tr w:rsidR="00177F4E" w:rsidRPr="0031178A" w:rsidTr="009D64A6">
        <w:trPr>
          <w:trHeight w:val="23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ind w:left="278"/>
              <w:rPr>
                <w:sz w:val="24"/>
              </w:rPr>
            </w:pPr>
            <w:r w:rsidRPr="0031178A">
              <w:rPr>
                <w:sz w:val="24"/>
              </w:rPr>
              <w:t>Федеральный бюджет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31178A">
              <w:rPr>
                <w:spacing w:val="15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31178A">
              <w:rPr>
                <w:spacing w:val="15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31178A">
              <w:rPr>
                <w:spacing w:val="15"/>
              </w:rPr>
              <w:t>-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31178A">
              <w:rPr>
                <w:spacing w:val="15"/>
              </w:rPr>
              <w:t>-</w:t>
            </w:r>
          </w:p>
        </w:tc>
      </w:tr>
      <w:tr w:rsidR="00177F4E" w:rsidRPr="0031178A" w:rsidTr="009D64A6">
        <w:trPr>
          <w:trHeight w:val="23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pacing w:line="273" w:lineRule="exact"/>
              <w:ind w:left="278"/>
              <w:rPr>
                <w:sz w:val="24"/>
              </w:rPr>
            </w:pPr>
            <w:r w:rsidRPr="0031178A">
              <w:rPr>
                <w:sz w:val="24"/>
              </w:rPr>
              <w:t>Областной бюджет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31178A">
              <w:rPr>
                <w:spacing w:val="15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31178A">
              <w:rPr>
                <w:spacing w:val="15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31178A">
              <w:rPr>
                <w:spacing w:val="15"/>
              </w:rPr>
              <w:t>-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31178A">
              <w:rPr>
                <w:spacing w:val="15"/>
              </w:rPr>
              <w:t>-</w:t>
            </w:r>
          </w:p>
        </w:tc>
      </w:tr>
      <w:tr w:rsidR="00177F4E" w:rsidRPr="0031178A" w:rsidTr="009D64A6">
        <w:trPr>
          <w:trHeight w:val="156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spacing w:val="15"/>
              </w:rPr>
            </w:pPr>
            <w:r w:rsidRPr="0031178A">
              <w:rPr>
                <w:sz w:val="24"/>
                <w:szCs w:val="24"/>
              </w:rPr>
              <w:t xml:space="preserve">Бюджет </w:t>
            </w:r>
            <w:proofErr w:type="gramStart"/>
            <w:r w:rsidRPr="0031178A">
              <w:rPr>
                <w:sz w:val="24"/>
                <w:szCs w:val="24"/>
              </w:rPr>
              <w:t>МО</w:t>
            </w:r>
            <w:proofErr w:type="gramEnd"/>
            <w:r w:rsidRPr="0031178A">
              <w:rPr>
                <w:sz w:val="24"/>
                <w:szCs w:val="24"/>
              </w:rPr>
              <w:t xml:space="preserve"> ЗАТО г. Радужный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hanging="90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31178A">
              <w:rPr>
                <w:spacing w:val="15"/>
              </w:rPr>
              <w:t>0</w:t>
            </w:r>
          </w:p>
        </w:tc>
      </w:tr>
      <w:tr w:rsidR="00177F4E" w:rsidRPr="0031178A" w:rsidTr="009D64A6">
        <w:trPr>
          <w:trHeight w:val="156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78"/>
              <w:rPr>
                <w:spacing w:val="15"/>
              </w:rPr>
            </w:pPr>
            <w:r w:rsidRPr="0031178A">
              <w:rPr>
                <w:spacing w:val="-2"/>
                <w:sz w:val="24"/>
              </w:rPr>
              <w:t xml:space="preserve">Внебюджетные </w:t>
            </w:r>
            <w:r w:rsidRPr="0031178A">
              <w:rPr>
                <w:spacing w:val="-1"/>
                <w:sz w:val="24"/>
              </w:rPr>
              <w:t>источники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15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4E" w:rsidRPr="0031178A" w:rsidRDefault="00177F4E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</w:p>
        </w:tc>
      </w:tr>
    </w:tbl>
    <w:p w:rsidR="00177F4E" w:rsidRPr="0031178A" w:rsidRDefault="00177F4E" w:rsidP="00177F4E">
      <w:pPr>
        <w:widowControl w:val="0"/>
        <w:contextualSpacing/>
        <w:jc w:val="right"/>
      </w:pPr>
    </w:p>
    <w:p w:rsidR="0031178A" w:rsidRPr="0031178A" w:rsidRDefault="0031178A" w:rsidP="00177F4E">
      <w:pPr>
        <w:pStyle w:val="1"/>
        <w:widowControl w:val="0"/>
        <w:tabs>
          <w:tab w:val="clear" w:pos="0"/>
          <w:tab w:val="left" w:pos="11057"/>
        </w:tabs>
        <w:ind w:left="567" w:firstLine="0"/>
        <w:rPr>
          <w:b w:val="0"/>
          <w:bCs/>
          <w:caps w:val="0"/>
          <w:color w:val="000000"/>
          <w:spacing w:val="15"/>
          <w:sz w:val="28"/>
          <w:szCs w:val="28"/>
          <w:u w:val="none"/>
          <w:lang w:eastAsia="ru-RU"/>
        </w:rPr>
      </w:pPr>
      <w:r w:rsidRPr="0031178A">
        <w:rPr>
          <w:b w:val="0"/>
          <w:bCs/>
          <w:color w:val="000000"/>
          <w:spacing w:val="15"/>
          <w:sz w:val="28"/>
          <w:szCs w:val="28"/>
          <w:u w:val="none"/>
          <w:lang w:eastAsia="ru-RU"/>
        </w:rPr>
        <w:t xml:space="preserve"> </w:t>
      </w:r>
      <w:r w:rsidRPr="0031178A">
        <w:rPr>
          <w:b w:val="0"/>
          <w:bCs/>
          <w:caps w:val="0"/>
          <w:color w:val="000000"/>
          <w:spacing w:val="15"/>
          <w:sz w:val="28"/>
          <w:szCs w:val="28"/>
          <w:u w:val="none"/>
          <w:lang w:eastAsia="ru-RU"/>
        </w:rPr>
        <w:t xml:space="preserve">Паспорт </w:t>
      </w:r>
    </w:p>
    <w:p w:rsidR="0031178A" w:rsidRPr="0031178A" w:rsidRDefault="0031178A" w:rsidP="00177F4E">
      <w:pPr>
        <w:pStyle w:val="1"/>
        <w:widowControl w:val="0"/>
        <w:tabs>
          <w:tab w:val="clear" w:pos="0"/>
          <w:tab w:val="left" w:pos="11057"/>
        </w:tabs>
        <w:ind w:left="567" w:firstLine="0"/>
        <w:rPr>
          <w:b w:val="0"/>
          <w:bCs/>
          <w:caps w:val="0"/>
          <w:color w:val="000000"/>
          <w:spacing w:val="15"/>
          <w:sz w:val="28"/>
          <w:szCs w:val="28"/>
          <w:u w:val="none"/>
          <w:lang w:eastAsia="ru-RU"/>
        </w:rPr>
      </w:pPr>
      <w:r w:rsidRPr="0031178A">
        <w:rPr>
          <w:b w:val="0"/>
          <w:bCs/>
          <w:caps w:val="0"/>
          <w:color w:val="000000"/>
          <w:spacing w:val="15"/>
          <w:sz w:val="28"/>
          <w:szCs w:val="28"/>
          <w:u w:val="none"/>
          <w:lang w:eastAsia="ru-RU"/>
        </w:rPr>
        <w:t>комплекса процессных мероприятий</w:t>
      </w:r>
    </w:p>
    <w:p w:rsidR="00177F4E" w:rsidRPr="0031178A" w:rsidRDefault="0031178A" w:rsidP="00177F4E">
      <w:pPr>
        <w:pStyle w:val="1"/>
        <w:widowControl w:val="0"/>
        <w:tabs>
          <w:tab w:val="clear" w:pos="0"/>
          <w:tab w:val="left" w:pos="11057"/>
        </w:tabs>
        <w:ind w:left="567" w:firstLine="0"/>
        <w:rPr>
          <w:b w:val="0"/>
          <w:bCs/>
          <w:caps w:val="0"/>
          <w:sz w:val="28"/>
          <w:szCs w:val="28"/>
          <w:u w:val="none"/>
        </w:rPr>
      </w:pPr>
      <w:r w:rsidRPr="0031178A">
        <w:rPr>
          <w:b w:val="0"/>
          <w:bCs/>
          <w:caps w:val="0"/>
          <w:color w:val="000000"/>
          <w:spacing w:val="15"/>
          <w:sz w:val="28"/>
          <w:szCs w:val="28"/>
          <w:u w:val="none"/>
          <w:lang w:eastAsia="ru-RU"/>
        </w:rPr>
        <w:t xml:space="preserve"> «</w:t>
      </w:r>
      <w:r w:rsidRPr="0031178A">
        <w:rPr>
          <w:b w:val="0"/>
          <w:caps w:val="0"/>
          <w:color w:val="000000"/>
          <w:sz w:val="28"/>
          <w:szCs w:val="28"/>
          <w:u w:val="none"/>
          <w:lang w:eastAsia="ru-RU"/>
        </w:rPr>
        <w:t>Техническое обслуживание, ремонт и модернизация уличного освещения»</w:t>
      </w:r>
    </w:p>
    <w:tbl>
      <w:tblPr>
        <w:tblW w:w="1479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29"/>
        <w:gridCol w:w="2786"/>
        <w:gridCol w:w="1686"/>
        <w:gridCol w:w="1651"/>
        <w:gridCol w:w="1244"/>
        <w:gridCol w:w="1696"/>
      </w:tblGrid>
      <w:tr w:rsidR="0031178A" w:rsidRPr="0031178A" w:rsidTr="009D64A6">
        <w:trPr>
          <w:trHeight w:val="375"/>
        </w:trPr>
        <w:tc>
          <w:tcPr>
            <w:tcW w:w="14792" w:type="dxa"/>
            <w:gridSpan w:val="6"/>
            <w:shd w:val="clear" w:color="auto" w:fill="auto"/>
            <w:vAlign w:val="center"/>
          </w:tcPr>
          <w:p w:rsidR="0031178A" w:rsidRPr="0031178A" w:rsidRDefault="0031178A" w:rsidP="0031178A">
            <w:pPr>
              <w:widowControl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1178A">
              <w:rPr>
                <w:bCs/>
                <w:color w:val="000000"/>
                <w:sz w:val="28"/>
                <w:szCs w:val="28"/>
                <w:lang w:eastAsia="ru-RU"/>
              </w:rPr>
              <w:t>4.Финансовое обеспечение процессных мероприятий</w:t>
            </w:r>
          </w:p>
        </w:tc>
      </w:tr>
      <w:tr w:rsidR="0031178A" w:rsidRPr="0031178A" w:rsidTr="009D64A6">
        <w:trPr>
          <w:trHeight w:val="315"/>
        </w:trPr>
        <w:tc>
          <w:tcPr>
            <w:tcW w:w="5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Наименование мероприятия (результата) /</w:t>
            </w:r>
          </w:p>
          <w:p w:rsidR="0031178A" w:rsidRPr="0031178A" w:rsidRDefault="004A0A1A" w:rsidP="009D64A6">
            <w:pPr>
              <w:widowControl w:val="0"/>
              <w:jc w:val="center"/>
              <w:rPr>
                <w:color w:val="000000"/>
              </w:rPr>
            </w:pPr>
            <w:hyperlink r:id="rId9" w:anchor="RANGE!%23ССЫЛКА!" w:history="1">
              <w:r w:rsidR="0031178A" w:rsidRPr="0031178A">
                <w:rPr>
                  <w:rFonts w:cs="Calibri"/>
                  <w:color w:val="000000"/>
                  <w:sz w:val="23"/>
                  <w:szCs w:val="23"/>
                  <w:lang w:eastAsia="ru-RU"/>
                </w:rPr>
                <w:t xml:space="preserve"> </w:t>
              </w:r>
            </w:hyperlink>
            <w:r w:rsidR="0031178A" w:rsidRPr="0031178A">
              <w:rPr>
                <w:rFonts w:cs="Calibri"/>
                <w:color w:val="000000"/>
                <w:sz w:val="23"/>
                <w:szCs w:val="23"/>
                <w:lang w:eastAsia="ru-RU"/>
              </w:rPr>
              <w:t>источник финансового обеспечения</w:t>
            </w:r>
          </w:p>
        </w:tc>
        <w:tc>
          <w:tcPr>
            <w:tcW w:w="278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ГРБС</w:t>
            </w:r>
          </w:p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КБК</w:t>
            </w:r>
          </w:p>
        </w:tc>
        <w:tc>
          <w:tcPr>
            <w:tcW w:w="627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Объем финансового обеспечения</w:t>
            </w:r>
          </w:p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по годам реализации, тыс. рублей</w:t>
            </w:r>
          </w:p>
        </w:tc>
      </w:tr>
      <w:tr w:rsidR="0031178A" w:rsidRPr="0031178A" w:rsidTr="009D64A6">
        <w:trPr>
          <w:trHeight w:val="315"/>
        </w:trPr>
        <w:tc>
          <w:tcPr>
            <w:tcW w:w="5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78A" w:rsidRPr="0031178A" w:rsidRDefault="0031178A" w:rsidP="009D64A6">
            <w:pPr>
              <w:widowControl w:val="0"/>
              <w:rPr>
                <w:rFonts w:ascii="Calibri" w:hAnsi="Calibri" w:cs="Calibri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78A" w:rsidRPr="0031178A" w:rsidRDefault="0031178A" w:rsidP="009D64A6">
            <w:pPr>
              <w:widowControl w:val="0"/>
              <w:rPr>
                <w:rFonts w:ascii="Calibri" w:hAnsi="Calibri" w:cs="Calibri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2024</w:t>
            </w:r>
          </w:p>
        </w:tc>
        <w:tc>
          <w:tcPr>
            <w:tcW w:w="16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2025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2026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Всего</w:t>
            </w:r>
          </w:p>
        </w:tc>
      </w:tr>
      <w:tr w:rsidR="0031178A" w:rsidRPr="0031178A" w:rsidTr="009D64A6">
        <w:trPr>
          <w:trHeight w:val="315"/>
        </w:trPr>
        <w:tc>
          <w:tcPr>
            <w:tcW w:w="5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6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6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6</w:t>
            </w:r>
          </w:p>
        </w:tc>
      </w:tr>
      <w:tr w:rsidR="0031178A" w:rsidRPr="0031178A" w:rsidTr="009D64A6">
        <w:trPr>
          <w:trHeight w:val="346"/>
        </w:trPr>
        <w:tc>
          <w:tcPr>
            <w:tcW w:w="5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78A" w:rsidRPr="0031178A" w:rsidRDefault="0031178A" w:rsidP="009D64A6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color w:val="000000"/>
                <w:spacing w:val="-2"/>
                <w:sz w:val="23"/>
                <w:szCs w:val="23"/>
              </w:rPr>
            </w:pPr>
            <w:r w:rsidRPr="0031178A">
              <w:rPr>
                <w:i/>
                <w:iCs/>
                <w:color w:val="000000"/>
                <w:spacing w:val="-2"/>
                <w:sz w:val="23"/>
                <w:szCs w:val="23"/>
              </w:rPr>
              <w:t>1.Комплекс процессных мероприятий «Техническое обслуживание, ремонт и модернизация уличного освещения»</w:t>
            </w:r>
            <w:r w:rsidRPr="0031178A">
              <w:rPr>
                <w:color w:val="000000"/>
                <w:spacing w:val="-2"/>
                <w:sz w:val="23"/>
                <w:szCs w:val="23"/>
              </w:rPr>
              <w:t>,</w:t>
            </w:r>
            <w:r w:rsidRPr="0031178A">
              <w:rPr>
                <w:i/>
                <w:iCs/>
                <w:color w:val="000000"/>
                <w:spacing w:val="-2"/>
                <w:sz w:val="23"/>
                <w:szCs w:val="23"/>
              </w:rPr>
              <w:t xml:space="preserve"> всего</w:t>
            </w:r>
          </w:p>
          <w:p w:rsidR="0031178A" w:rsidRPr="0031178A" w:rsidRDefault="0031178A" w:rsidP="009D64A6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i/>
                <w:iCs/>
                <w:color w:val="000000"/>
                <w:spacing w:val="-2"/>
                <w:sz w:val="23"/>
                <w:szCs w:val="23"/>
              </w:rPr>
            </w:pPr>
            <w:r w:rsidRPr="0031178A">
              <w:rPr>
                <w:i/>
                <w:iCs/>
                <w:color w:val="000000"/>
                <w:spacing w:val="-2"/>
                <w:sz w:val="23"/>
                <w:szCs w:val="23"/>
              </w:rPr>
              <w:t>в том числе:</w:t>
            </w: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107" w:right="-97"/>
              <w:rPr>
                <w:color w:val="000000"/>
                <w:spacing w:val="-2"/>
                <w:sz w:val="23"/>
                <w:szCs w:val="23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16089,16331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11524,533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14521,53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42135,22631</w:t>
            </w:r>
          </w:p>
        </w:tc>
      </w:tr>
      <w:tr w:rsidR="0031178A" w:rsidRPr="0031178A" w:rsidTr="009D64A6">
        <w:trPr>
          <w:trHeight w:val="346"/>
        </w:trPr>
        <w:tc>
          <w:tcPr>
            <w:tcW w:w="5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78A" w:rsidRPr="0031178A" w:rsidRDefault="0031178A" w:rsidP="009D64A6">
            <w:pPr>
              <w:pStyle w:val="TableParagraph"/>
              <w:tabs>
                <w:tab w:val="left" w:pos="11057"/>
              </w:tabs>
              <w:suppressAutoHyphens/>
              <w:spacing w:line="254" w:lineRule="exact"/>
              <w:ind w:left="107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Федеральный бюджет</w:t>
            </w: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-</w:t>
            </w:r>
          </w:p>
        </w:tc>
      </w:tr>
      <w:tr w:rsidR="0031178A" w:rsidRPr="0031178A" w:rsidTr="009D64A6">
        <w:trPr>
          <w:trHeight w:val="346"/>
        </w:trPr>
        <w:tc>
          <w:tcPr>
            <w:tcW w:w="5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78A" w:rsidRPr="0031178A" w:rsidRDefault="0031178A" w:rsidP="009D64A6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color w:val="000000"/>
                <w:sz w:val="23"/>
                <w:szCs w:val="23"/>
              </w:rPr>
            </w:pPr>
            <w:r w:rsidRPr="0031178A">
              <w:rPr>
                <w:iCs/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-</w:t>
            </w:r>
          </w:p>
        </w:tc>
      </w:tr>
      <w:tr w:rsidR="0031178A" w:rsidRPr="0031178A" w:rsidTr="009D64A6">
        <w:trPr>
          <w:trHeight w:val="346"/>
        </w:trPr>
        <w:tc>
          <w:tcPr>
            <w:tcW w:w="5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78A" w:rsidRPr="0031178A" w:rsidRDefault="0031178A" w:rsidP="009D64A6">
            <w:pPr>
              <w:widowControl w:val="0"/>
              <w:suppressAutoHyphens w:val="0"/>
              <w:ind w:left="113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 xml:space="preserve">Бюджет </w:t>
            </w:r>
            <w:proofErr w:type="gramStart"/>
            <w:r w:rsidRPr="0031178A">
              <w:rPr>
                <w:color w:val="000000"/>
                <w:sz w:val="23"/>
                <w:szCs w:val="23"/>
                <w:lang w:eastAsia="ru-RU"/>
              </w:rPr>
              <w:t>МО</w:t>
            </w:r>
            <w:proofErr w:type="gramEnd"/>
            <w:r w:rsidRPr="0031178A">
              <w:rPr>
                <w:color w:val="000000"/>
                <w:sz w:val="23"/>
                <w:szCs w:val="23"/>
                <w:lang w:eastAsia="ru-RU"/>
              </w:rPr>
              <w:t xml:space="preserve"> ЗАТО г. Радужный</w:t>
            </w: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16089,16331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11524,533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14521,53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42135,22631</w:t>
            </w:r>
          </w:p>
        </w:tc>
      </w:tr>
      <w:tr w:rsidR="0031178A" w:rsidRPr="0031178A" w:rsidTr="009D64A6">
        <w:trPr>
          <w:trHeight w:val="346"/>
        </w:trPr>
        <w:tc>
          <w:tcPr>
            <w:tcW w:w="5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78A" w:rsidRPr="0031178A" w:rsidRDefault="0031178A" w:rsidP="009D64A6">
            <w:pPr>
              <w:widowControl w:val="0"/>
              <w:suppressAutoHyphens w:val="0"/>
              <w:ind w:left="113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1.1. Техническое обслуживание, ремонт, модернизация системы уличного освещения, в том числе предоставление сведений о расходе электрической энергии светильниками наружного освещения</w:t>
            </w: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2832,93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2832,93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2832,93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8498,79</w:t>
            </w:r>
          </w:p>
        </w:tc>
      </w:tr>
      <w:tr w:rsidR="0031178A" w:rsidRPr="0031178A" w:rsidTr="009D64A6">
        <w:trPr>
          <w:trHeight w:val="346"/>
        </w:trPr>
        <w:tc>
          <w:tcPr>
            <w:tcW w:w="5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78A" w:rsidRPr="0031178A" w:rsidRDefault="0031178A" w:rsidP="009D64A6">
            <w:pPr>
              <w:pStyle w:val="TableParagraph"/>
              <w:tabs>
                <w:tab w:val="left" w:pos="11057"/>
              </w:tabs>
              <w:suppressAutoHyphens/>
              <w:spacing w:line="254" w:lineRule="exact"/>
              <w:ind w:left="107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Федеральный бюджет</w:t>
            </w: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-</w:t>
            </w:r>
          </w:p>
        </w:tc>
      </w:tr>
      <w:tr w:rsidR="0031178A" w:rsidRPr="0031178A" w:rsidTr="009D64A6">
        <w:trPr>
          <w:trHeight w:val="346"/>
        </w:trPr>
        <w:tc>
          <w:tcPr>
            <w:tcW w:w="5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78A" w:rsidRPr="0031178A" w:rsidRDefault="0031178A" w:rsidP="009D64A6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color w:val="000000"/>
                <w:sz w:val="23"/>
                <w:szCs w:val="23"/>
              </w:rPr>
            </w:pPr>
            <w:r w:rsidRPr="0031178A">
              <w:rPr>
                <w:iCs/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-</w:t>
            </w:r>
          </w:p>
        </w:tc>
      </w:tr>
      <w:tr w:rsidR="0031178A" w:rsidRPr="0031178A" w:rsidTr="009D64A6">
        <w:trPr>
          <w:trHeight w:val="346"/>
        </w:trPr>
        <w:tc>
          <w:tcPr>
            <w:tcW w:w="5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78A" w:rsidRPr="0031178A" w:rsidRDefault="0031178A" w:rsidP="009D64A6">
            <w:pPr>
              <w:widowControl w:val="0"/>
              <w:suppressAutoHyphens w:val="0"/>
              <w:ind w:left="113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lastRenderedPageBreak/>
              <w:t xml:space="preserve">Бюджет </w:t>
            </w:r>
            <w:proofErr w:type="gramStart"/>
            <w:r w:rsidRPr="0031178A">
              <w:rPr>
                <w:color w:val="000000"/>
                <w:sz w:val="23"/>
                <w:szCs w:val="23"/>
                <w:lang w:eastAsia="ru-RU"/>
              </w:rPr>
              <w:t>МО</w:t>
            </w:r>
            <w:proofErr w:type="gramEnd"/>
            <w:r w:rsidRPr="0031178A">
              <w:rPr>
                <w:color w:val="000000"/>
                <w:sz w:val="23"/>
                <w:szCs w:val="23"/>
                <w:lang w:eastAsia="ru-RU"/>
              </w:rPr>
              <w:t xml:space="preserve"> ЗАТО г. Радужный</w:t>
            </w: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8A" w:rsidRPr="0031178A" w:rsidRDefault="0031178A" w:rsidP="00916EB5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733-0503-</w:t>
            </w:r>
            <w:r w:rsidR="00916EB5">
              <w:rPr>
                <w:color w:val="000000"/>
                <w:sz w:val="23"/>
                <w:szCs w:val="23"/>
                <w:lang w:eastAsia="ru-RU"/>
              </w:rPr>
              <w:t>1840220980</w:t>
            </w:r>
            <w:r w:rsidRPr="0031178A">
              <w:rPr>
                <w:color w:val="000000"/>
                <w:sz w:val="23"/>
                <w:szCs w:val="23"/>
                <w:lang w:eastAsia="ru-RU"/>
              </w:rPr>
              <w:t>-244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2832,93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2832,93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2832,93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8498,79</w:t>
            </w:r>
          </w:p>
        </w:tc>
      </w:tr>
      <w:tr w:rsidR="0031178A" w:rsidRPr="0031178A" w:rsidTr="009D64A6">
        <w:trPr>
          <w:trHeight w:val="346"/>
        </w:trPr>
        <w:tc>
          <w:tcPr>
            <w:tcW w:w="5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78A" w:rsidRPr="0031178A" w:rsidRDefault="0031178A" w:rsidP="009D64A6">
            <w:pPr>
              <w:widowControl w:val="0"/>
              <w:suppressAutoHyphens w:val="0"/>
              <w:ind w:left="113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 xml:space="preserve">1.2. </w:t>
            </w:r>
            <w:r w:rsidRPr="0031178A">
              <w:rPr>
                <w:color w:val="000000"/>
                <w:szCs w:val="23"/>
                <w:lang w:eastAsia="ru-RU"/>
              </w:rPr>
              <w:t xml:space="preserve">Поставка электроэнергии на уличное освещение на </w:t>
            </w:r>
            <w:proofErr w:type="gramStart"/>
            <w:r w:rsidRPr="0031178A">
              <w:rPr>
                <w:color w:val="000000"/>
                <w:szCs w:val="23"/>
                <w:lang w:eastAsia="ru-RU"/>
              </w:rPr>
              <w:t>территории</w:t>
            </w:r>
            <w:proofErr w:type="gramEnd"/>
            <w:r w:rsidRPr="0031178A">
              <w:rPr>
                <w:color w:val="000000"/>
                <w:szCs w:val="23"/>
                <w:lang w:eastAsia="ru-RU"/>
              </w:rPr>
              <w:t xml:space="preserve"> ЗАТО г.Радужный Владимирской области</w:t>
            </w: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11688,6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8691,603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11688,6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32068,803</w:t>
            </w:r>
          </w:p>
        </w:tc>
      </w:tr>
      <w:tr w:rsidR="0031178A" w:rsidRPr="0031178A" w:rsidTr="009D64A6">
        <w:trPr>
          <w:trHeight w:val="346"/>
        </w:trPr>
        <w:tc>
          <w:tcPr>
            <w:tcW w:w="5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78A" w:rsidRPr="0031178A" w:rsidRDefault="0031178A" w:rsidP="009D64A6">
            <w:pPr>
              <w:pStyle w:val="TableParagraph"/>
              <w:tabs>
                <w:tab w:val="left" w:pos="11057"/>
              </w:tabs>
              <w:suppressAutoHyphens/>
              <w:spacing w:line="254" w:lineRule="exact"/>
              <w:ind w:left="107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Федеральный бюджет</w:t>
            </w: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-</w:t>
            </w:r>
          </w:p>
        </w:tc>
      </w:tr>
      <w:tr w:rsidR="0031178A" w:rsidRPr="0031178A" w:rsidTr="009D64A6">
        <w:trPr>
          <w:trHeight w:val="346"/>
        </w:trPr>
        <w:tc>
          <w:tcPr>
            <w:tcW w:w="5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78A" w:rsidRPr="0031178A" w:rsidRDefault="0031178A" w:rsidP="009D64A6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color w:val="000000"/>
                <w:sz w:val="23"/>
                <w:szCs w:val="23"/>
              </w:rPr>
            </w:pPr>
            <w:r w:rsidRPr="0031178A">
              <w:rPr>
                <w:iCs/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-</w:t>
            </w:r>
          </w:p>
        </w:tc>
      </w:tr>
      <w:tr w:rsidR="0031178A" w:rsidRPr="0031178A" w:rsidTr="009D64A6">
        <w:trPr>
          <w:trHeight w:val="360"/>
        </w:trPr>
        <w:tc>
          <w:tcPr>
            <w:tcW w:w="57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178A" w:rsidRPr="0031178A" w:rsidRDefault="0031178A" w:rsidP="009D64A6">
            <w:pPr>
              <w:widowControl w:val="0"/>
              <w:suppressAutoHyphens w:val="0"/>
              <w:ind w:left="113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 xml:space="preserve">Бюджет </w:t>
            </w:r>
            <w:proofErr w:type="gramStart"/>
            <w:r w:rsidRPr="0031178A">
              <w:rPr>
                <w:color w:val="000000"/>
                <w:sz w:val="23"/>
                <w:szCs w:val="23"/>
                <w:lang w:eastAsia="ru-RU"/>
              </w:rPr>
              <w:t>МО</w:t>
            </w:r>
            <w:proofErr w:type="gramEnd"/>
            <w:r w:rsidRPr="0031178A">
              <w:rPr>
                <w:color w:val="000000"/>
                <w:sz w:val="23"/>
                <w:szCs w:val="23"/>
                <w:lang w:eastAsia="ru-RU"/>
              </w:rPr>
              <w:t xml:space="preserve"> ЗАТО г. Радужный</w:t>
            </w: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178A" w:rsidRPr="0031178A" w:rsidRDefault="0031178A" w:rsidP="00916EB5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733-0503-1</w:t>
            </w:r>
            <w:r w:rsidRPr="0031178A">
              <w:rPr>
                <w:color w:val="000000"/>
                <w:sz w:val="23"/>
                <w:szCs w:val="23"/>
                <w:lang w:val="en-US" w:eastAsia="ru-RU"/>
              </w:rPr>
              <w:t>84</w:t>
            </w:r>
            <w:r w:rsidR="00916EB5">
              <w:rPr>
                <w:color w:val="000000"/>
                <w:sz w:val="23"/>
                <w:szCs w:val="23"/>
                <w:lang w:eastAsia="ru-RU"/>
              </w:rPr>
              <w:t>0220990</w:t>
            </w:r>
            <w:r w:rsidRPr="0031178A">
              <w:rPr>
                <w:color w:val="000000"/>
                <w:sz w:val="23"/>
                <w:szCs w:val="23"/>
                <w:lang w:eastAsia="ru-RU"/>
              </w:rPr>
              <w:t>-247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11688,6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8691,603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11688,6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32068,803</w:t>
            </w:r>
          </w:p>
        </w:tc>
      </w:tr>
      <w:tr w:rsidR="0031178A" w:rsidRPr="0031178A" w:rsidTr="009D64A6">
        <w:trPr>
          <w:trHeight w:val="120"/>
        </w:trPr>
        <w:tc>
          <w:tcPr>
            <w:tcW w:w="5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78A" w:rsidRPr="0031178A" w:rsidRDefault="0031178A" w:rsidP="009D64A6">
            <w:pPr>
              <w:widowControl w:val="0"/>
              <w:suppressAutoHyphens w:val="0"/>
              <w:ind w:left="113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 xml:space="preserve">1.3. </w:t>
            </w:r>
            <w:r w:rsidRPr="0031178A">
              <w:rPr>
                <w:color w:val="000000"/>
                <w:szCs w:val="23"/>
                <w:lang w:eastAsia="ru-RU"/>
              </w:rPr>
              <w:t>Устройство наружного освещения дороги вдоль участков №№113-132 квартал 7/1</w:t>
            </w: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1567,63331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1567,63331</w:t>
            </w:r>
          </w:p>
        </w:tc>
      </w:tr>
      <w:tr w:rsidR="0031178A" w:rsidRPr="0031178A" w:rsidTr="009D64A6">
        <w:trPr>
          <w:trHeight w:val="132"/>
        </w:trPr>
        <w:tc>
          <w:tcPr>
            <w:tcW w:w="5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78A" w:rsidRPr="0031178A" w:rsidRDefault="0031178A" w:rsidP="009D64A6">
            <w:pPr>
              <w:pStyle w:val="TableParagraph"/>
              <w:tabs>
                <w:tab w:val="left" w:pos="11057"/>
              </w:tabs>
              <w:suppressAutoHyphens/>
              <w:spacing w:line="254" w:lineRule="exact"/>
              <w:ind w:left="107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Федеральный бюджет</w:t>
            </w: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-</w:t>
            </w:r>
          </w:p>
        </w:tc>
      </w:tr>
      <w:tr w:rsidR="0031178A" w:rsidRPr="0031178A" w:rsidTr="009D64A6">
        <w:trPr>
          <w:trHeight w:val="132"/>
        </w:trPr>
        <w:tc>
          <w:tcPr>
            <w:tcW w:w="5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78A" w:rsidRPr="0031178A" w:rsidRDefault="0031178A" w:rsidP="009D64A6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color w:val="000000"/>
                <w:sz w:val="23"/>
                <w:szCs w:val="23"/>
              </w:rPr>
            </w:pPr>
            <w:r w:rsidRPr="0031178A">
              <w:rPr>
                <w:iCs/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-</w:t>
            </w:r>
          </w:p>
        </w:tc>
      </w:tr>
      <w:tr w:rsidR="0031178A" w:rsidRPr="0031178A" w:rsidTr="009D64A6">
        <w:trPr>
          <w:trHeight w:val="159"/>
        </w:trPr>
        <w:tc>
          <w:tcPr>
            <w:tcW w:w="57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178A" w:rsidRPr="0031178A" w:rsidRDefault="0031178A" w:rsidP="009D64A6">
            <w:pPr>
              <w:widowControl w:val="0"/>
              <w:suppressAutoHyphens w:val="0"/>
              <w:ind w:left="113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 xml:space="preserve">Бюджет </w:t>
            </w:r>
            <w:proofErr w:type="gramStart"/>
            <w:r w:rsidRPr="0031178A">
              <w:rPr>
                <w:color w:val="000000"/>
                <w:sz w:val="23"/>
                <w:szCs w:val="23"/>
                <w:lang w:eastAsia="ru-RU"/>
              </w:rPr>
              <w:t>МО</w:t>
            </w:r>
            <w:proofErr w:type="gramEnd"/>
            <w:r w:rsidRPr="0031178A">
              <w:rPr>
                <w:color w:val="000000"/>
                <w:sz w:val="23"/>
                <w:szCs w:val="23"/>
                <w:lang w:eastAsia="ru-RU"/>
              </w:rPr>
              <w:t xml:space="preserve"> ЗАТО г. Радужный</w:t>
            </w: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178A" w:rsidRPr="0031178A" w:rsidRDefault="0031178A" w:rsidP="00916EB5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  <w:r w:rsidRPr="0031178A">
              <w:rPr>
                <w:color w:val="000000"/>
                <w:sz w:val="23"/>
                <w:szCs w:val="23"/>
                <w:lang w:eastAsia="ru-RU"/>
              </w:rPr>
              <w:t>733-0503-18402</w:t>
            </w:r>
            <w:r w:rsidR="00916EB5">
              <w:rPr>
                <w:color w:val="000000"/>
                <w:sz w:val="23"/>
                <w:szCs w:val="23"/>
                <w:lang w:eastAsia="ru-RU"/>
              </w:rPr>
              <w:t>21070</w:t>
            </w:r>
            <w:r w:rsidRPr="0031178A">
              <w:rPr>
                <w:color w:val="000000"/>
                <w:sz w:val="23"/>
                <w:szCs w:val="23"/>
                <w:lang w:eastAsia="ru-RU"/>
              </w:rPr>
              <w:t>-</w:t>
            </w:r>
            <w:r w:rsidR="00916EB5">
              <w:rPr>
                <w:color w:val="000000"/>
                <w:sz w:val="23"/>
                <w:szCs w:val="23"/>
                <w:lang w:eastAsia="ru-RU"/>
              </w:rPr>
              <w:t>244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1567,63331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178A" w:rsidRPr="0031178A" w:rsidRDefault="0031178A" w:rsidP="009D64A6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31178A">
              <w:rPr>
                <w:color w:val="000000"/>
                <w:sz w:val="23"/>
                <w:szCs w:val="23"/>
              </w:rPr>
              <w:t>1567,63331</w:t>
            </w:r>
          </w:p>
        </w:tc>
      </w:tr>
    </w:tbl>
    <w:p w:rsidR="00177F4E" w:rsidRPr="0031178A" w:rsidRDefault="00177F4E">
      <w:pPr>
        <w:jc w:val="both"/>
        <w:rPr>
          <w:color w:val="000000"/>
          <w:sz w:val="20"/>
          <w:szCs w:val="20"/>
        </w:rPr>
      </w:pPr>
    </w:p>
    <w:sectPr w:rsidR="00177F4E" w:rsidRPr="0031178A" w:rsidSect="005F0DDE">
      <w:footerReference w:type="default" r:id="rId10"/>
      <w:pgSz w:w="16838" w:h="11906" w:orient="landscape"/>
      <w:pgMar w:top="600" w:right="1134" w:bottom="1121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632" w:rsidRDefault="000D4632">
      <w:r>
        <w:separator/>
      </w:r>
    </w:p>
  </w:endnote>
  <w:endnote w:type="continuationSeparator" w:id="0">
    <w:p w:rsidR="000D4632" w:rsidRDefault="000D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8CB" w:rsidRDefault="009B58CB">
    <w:pPr>
      <w:pStyle w:val="af6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8CB" w:rsidRDefault="009B58CB">
    <w:pPr>
      <w:pStyle w:val="af6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632" w:rsidRDefault="000D4632">
      <w:r>
        <w:separator/>
      </w:r>
    </w:p>
  </w:footnote>
  <w:footnote w:type="continuationSeparator" w:id="0">
    <w:p w:rsidR="000D4632" w:rsidRDefault="000D4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30550"/>
    <w:multiLevelType w:val="multilevel"/>
    <w:tmpl w:val="1CA070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125EF8"/>
    <w:multiLevelType w:val="multilevel"/>
    <w:tmpl w:val="50AA23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A626A7D"/>
    <w:multiLevelType w:val="multilevel"/>
    <w:tmpl w:val="FAB6AB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3B5087D"/>
    <w:multiLevelType w:val="multilevel"/>
    <w:tmpl w:val="95CE91DC"/>
    <w:lvl w:ilvl="0">
      <w:start w:val="2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  <w:b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69A4162C"/>
    <w:multiLevelType w:val="multilevel"/>
    <w:tmpl w:val="70F858E0"/>
    <w:lvl w:ilvl="0">
      <w:start w:val="1"/>
      <w:numFmt w:val="decimal"/>
      <w:lvlText w:val="%1."/>
      <w:lvlJc w:val="left"/>
      <w:pPr>
        <w:tabs>
          <w:tab w:val="num" w:pos="0"/>
        </w:tabs>
        <w:ind w:left="473" w:hanging="360"/>
      </w:pPr>
      <w:rPr>
        <w:rFonts w:ascii="Times New Roman" w:hAnsi="Times New Roman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9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1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3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5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7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9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1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33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0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7BE"/>
    <w:rsid w:val="000040C6"/>
    <w:rsid w:val="00061D3E"/>
    <w:rsid w:val="0009597C"/>
    <w:rsid w:val="000B2597"/>
    <w:rsid w:val="000C7031"/>
    <w:rsid w:val="000D4632"/>
    <w:rsid w:val="000F330B"/>
    <w:rsid w:val="00143FBB"/>
    <w:rsid w:val="00162AD2"/>
    <w:rsid w:val="001655D9"/>
    <w:rsid w:val="00177F4E"/>
    <w:rsid w:val="00203F71"/>
    <w:rsid w:val="002706FF"/>
    <w:rsid w:val="00285854"/>
    <w:rsid w:val="002F7A00"/>
    <w:rsid w:val="0031178A"/>
    <w:rsid w:val="00360519"/>
    <w:rsid w:val="003D3B0F"/>
    <w:rsid w:val="00423036"/>
    <w:rsid w:val="00426120"/>
    <w:rsid w:val="004821B8"/>
    <w:rsid w:val="004920F7"/>
    <w:rsid w:val="004A0A1A"/>
    <w:rsid w:val="004E42D2"/>
    <w:rsid w:val="004E5318"/>
    <w:rsid w:val="00533B33"/>
    <w:rsid w:val="00574F71"/>
    <w:rsid w:val="005F0DDE"/>
    <w:rsid w:val="006117DD"/>
    <w:rsid w:val="00626C0F"/>
    <w:rsid w:val="00694C86"/>
    <w:rsid w:val="0070603C"/>
    <w:rsid w:val="007C387D"/>
    <w:rsid w:val="007E22C6"/>
    <w:rsid w:val="008131D4"/>
    <w:rsid w:val="0083132B"/>
    <w:rsid w:val="008317BE"/>
    <w:rsid w:val="00892BFA"/>
    <w:rsid w:val="00916EB5"/>
    <w:rsid w:val="00926F11"/>
    <w:rsid w:val="00951E91"/>
    <w:rsid w:val="00986D3F"/>
    <w:rsid w:val="009B58CB"/>
    <w:rsid w:val="009D64A6"/>
    <w:rsid w:val="009D7EDD"/>
    <w:rsid w:val="00A03D94"/>
    <w:rsid w:val="00A32EBC"/>
    <w:rsid w:val="00A34CD8"/>
    <w:rsid w:val="00A663A4"/>
    <w:rsid w:val="00A73B62"/>
    <w:rsid w:val="00AC48BE"/>
    <w:rsid w:val="00B155CF"/>
    <w:rsid w:val="00B84DB1"/>
    <w:rsid w:val="00BA0DFF"/>
    <w:rsid w:val="00BC06C1"/>
    <w:rsid w:val="00BF78C9"/>
    <w:rsid w:val="00C75B44"/>
    <w:rsid w:val="00C93D00"/>
    <w:rsid w:val="00CE4B18"/>
    <w:rsid w:val="00D015D8"/>
    <w:rsid w:val="00D220C1"/>
    <w:rsid w:val="00D25701"/>
    <w:rsid w:val="00D35050"/>
    <w:rsid w:val="00D84C5F"/>
    <w:rsid w:val="00DB1E26"/>
    <w:rsid w:val="00DD277E"/>
    <w:rsid w:val="00E02330"/>
    <w:rsid w:val="00E10CFA"/>
    <w:rsid w:val="00E579B5"/>
    <w:rsid w:val="00E8352C"/>
    <w:rsid w:val="00EA4F92"/>
    <w:rsid w:val="00F46D17"/>
    <w:rsid w:val="00F533CD"/>
    <w:rsid w:val="00FD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FBF99-FF6D-4AC6-A80A-CEE0ECDF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E5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57DD2"/>
    <w:pPr>
      <w:keepNext/>
      <w:tabs>
        <w:tab w:val="left" w:pos="0"/>
      </w:tabs>
      <w:ind w:left="1069" w:hanging="360"/>
      <w:jc w:val="center"/>
      <w:textAlignment w:val="baseline"/>
      <w:outlineLvl w:val="0"/>
    </w:pPr>
    <w:rPr>
      <w:b/>
      <w:caps/>
      <w:spacing w:val="20"/>
      <w:sz w:val="36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851E59"/>
    <w:rPr>
      <w:rFonts w:ascii="Times New Roman" w:hAnsi="Times New Roman" w:cs="Times New Roman"/>
      <w:b/>
      <w:sz w:val="28"/>
      <w:szCs w:val="28"/>
    </w:rPr>
  </w:style>
  <w:style w:type="character" w:customStyle="1" w:styleId="WW8Num2z0">
    <w:name w:val="WW8Num2z0"/>
    <w:qFormat/>
    <w:rsid w:val="00851E59"/>
    <w:rPr>
      <w:rFonts w:ascii="Times New Roman" w:hAnsi="Times New Roman" w:cs="Times New Roman"/>
    </w:rPr>
  </w:style>
  <w:style w:type="character" w:customStyle="1" w:styleId="WW8Num3z0">
    <w:name w:val="WW8Num3z0"/>
    <w:qFormat/>
    <w:rsid w:val="00851E59"/>
    <w:rPr>
      <w:sz w:val="28"/>
    </w:rPr>
  </w:style>
  <w:style w:type="character" w:customStyle="1" w:styleId="WW8Num4z0">
    <w:name w:val="WW8Num4z0"/>
    <w:qFormat/>
    <w:rsid w:val="00851E59"/>
  </w:style>
  <w:style w:type="character" w:customStyle="1" w:styleId="WW8Num5z0">
    <w:name w:val="WW8Num5z0"/>
    <w:qFormat/>
    <w:rsid w:val="00851E59"/>
    <w:rPr>
      <w:rFonts w:ascii="Times New Roman" w:hAnsi="Times New Roman" w:cs="Times New Roman"/>
    </w:rPr>
  </w:style>
  <w:style w:type="character" w:customStyle="1" w:styleId="WW8Num6z0">
    <w:name w:val="WW8Num6z0"/>
    <w:qFormat/>
    <w:rsid w:val="00851E59"/>
  </w:style>
  <w:style w:type="character" w:customStyle="1" w:styleId="WW8Num6z1">
    <w:name w:val="WW8Num6z1"/>
    <w:qFormat/>
    <w:rsid w:val="00851E59"/>
  </w:style>
  <w:style w:type="character" w:customStyle="1" w:styleId="WW8Num6z2">
    <w:name w:val="WW8Num6z2"/>
    <w:qFormat/>
    <w:rsid w:val="00851E59"/>
  </w:style>
  <w:style w:type="character" w:customStyle="1" w:styleId="WW8Num6z3">
    <w:name w:val="WW8Num6z3"/>
    <w:qFormat/>
    <w:rsid w:val="00851E59"/>
  </w:style>
  <w:style w:type="character" w:customStyle="1" w:styleId="WW8Num6z4">
    <w:name w:val="WW8Num6z4"/>
    <w:qFormat/>
    <w:rsid w:val="00851E59"/>
  </w:style>
  <w:style w:type="character" w:customStyle="1" w:styleId="WW8Num6z5">
    <w:name w:val="WW8Num6z5"/>
    <w:qFormat/>
    <w:rsid w:val="00851E59"/>
  </w:style>
  <w:style w:type="character" w:customStyle="1" w:styleId="WW8Num6z6">
    <w:name w:val="WW8Num6z6"/>
    <w:qFormat/>
    <w:rsid w:val="00851E59"/>
  </w:style>
  <w:style w:type="character" w:customStyle="1" w:styleId="WW8Num6z7">
    <w:name w:val="WW8Num6z7"/>
    <w:qFormat/>
    <w:rsid w:val="00851E59"/>
  </w:style>
  <w:style w:type="character" w:customStyle="1" w:styleId="WW8Num6z8">
    <w:name w:val="WW8Num6z8"/>
    <w:qFormat/>
    <w:rsid w:val="00851E59"/>
  </w:style>
  <w:style w:type="character" w:customStyle="1" w:styleId="WW8Num3z1">
    <w:name w:val="WW8Num3z1"/>
    <w:qFormat/>
    <w:rsid w:val="00851E59"/>
  </w:style>
  <w:style w:type="character" w:customStyle="1" w:styleId="WW8Num3z2">
    <w:name w:val="WW8Num3z2"/>
    <w:qFormat/>
    <w:rsid w:val="00851E59"/>
  </w:style>
  <w:style w:type="character" w:customStyle="1" w:styleId="WW8Num3z3">
    <w:name w:val="WW8Num3z3"/>
    <w:qFormat/>
    <w:rsid w:val="00851E59"/>
  </w:style>
  <w:style w:type="character" w:customStyle="1" w:styleId="WW8Num3z4">
    <w:name w:val="WW8Num3z4"/>
    <w:qFormat/>
    <w:rsid w:val="00851E59"/>
  </w:style>
  <w:style w:type="character" w:customStyle="1" w:styleId="WW8Num3z5">
    <w:name w:val="WW8Num3z5"/>
    <w:qFormat/>
    <w:rsid w:val="00851E59"/>
  </w:style>
  <w:style w:type="character" w:customStyle="1" w:styleId="WW8Num3z6">
    <w:name w:val="WW8Num3z6"/>
    <w:qFormat/>
    <w:rsid w:val="00851E59"/>
  </w:style>
  <w:style w:type="character" w:customStyle="1" w:styleId="WW8Num3z7">
    <w:name w:val="WW8Num3z7"/>
    <w:qFormat/>
    <w:rsid w:val="00851E59"/>
  </w:style>
  <w:style w:type="character" w:customStyle="1" w:styleId="WW8Num3z8">
    <w:name w:val="WW8Num3z8"/>
    <w:qFormat/>
    <w:rsid w:val="00851E59"/>
  </w:style>
  <w:style w:type="character" w:customStyle="1" w:styleId="WW8Num4z1">
    <w:name w:val="WW8Num4z1"/>
    <w:qFormat/>
    <w:rsid w:val="00851E59"/>
    <w:rPr>
      <w:rFonts w:cs="Times New Roman"/>
    </w:rPr>
  </w:style>
  <w:style w:type="character" w:customStyle="1" w:styleId="WW8Num5z1">
    <w:name w:val="WW8Num5z1"/>
    <w:qFormat/>
    <w:rsid w:val="00851E59"/>
    <w:rPr>
      <w:rFonts w:ascii="Courier New" w:hAnsi="Courier New" w:cs="Courier New"/>
    </w:rPr>
  </w:style>
  <w:style w:type="character" w:customStyle="1" w:styleId="WW8Num5z2">
    <w:name w:val="WW8Num5z2"/>
    <w:qFormat/>
    <w:rsid w:val="00851E59"/>
    <w:rPr>
      <w:rFonts w:ascii="Wingdings" w:hAnsi="Wingdings" w:cs="Wingdings"/>
    </w:rPr>
  </w:style>
  <w:style w:type="character" w:customStyle="1" w:styleId="WW8Num5z3">
    <w:name w:val="WW8Num5z3"/>
    <w:qFormat/>
    <w:rsid w:val="00851E59"/>
    <w:rPr>
      <w:rFonts w:ascii="Symbol" w:hAnsi="Symbol" w:cs="Symbol"/>
    </w:rPr>
  </w:style>
  <w:style w:type="character" w:customStyle="1" w:styleId="WW8Num7z0">
    <w:name w:val="WW8Num7z0"/>
    <w:qFormat/>
    <w:rsid w:val="00851E59"/>
    <w:rPr>
      <w:sz w:val="28"/>
    </w:rPr>
  </w:style>
  <w:style w:type="character" w:customStyle="1" w:styleId="WW8Num7z1">
    <w:name w:val="WW8Num7z1"/>
    <w:qFormat/>
    <w:rsid w:val="00851E59"/>
  </w:style>
  <w:style w:type="character" w:customStyle="1" w:styleId="WW8Num7z2">
    <w:name w:val="WW8Num7z2"/>
    <w:qFormat/>
    <w:rsid w:val="00851E59"/>
  </w:style>
  <w:style w:type="character" w:customStyle="1" w:styleId="WW8Num7z3">
    <w:name w:val="WW8Num7z3"/>
    <w:qFormat/>
    <w:rsid w:val="00851E59"/>
  </w:style>
  <w:style w:type="character" w:customStyle="1" w:styleId="WW8Num7z4">
    <w:name w:val="WW8Num7z4"/>
    <w:qFormat/>
    <w:rsid w:val="00851E59"/>
  </w:style>
  <w:style w:type="character" w:customStyle="1" w:styleId="WW8Num7z5">
    <w:name w:val="WW8Num7z5"/>
    <w:qFormat/>
    <w:rsid w:val="00851E59"/>
  </w:style>
  <w:style w:type="character" w:customStyle="1" w:styleId="WW8Num7z6">
    <w:name w:val="WW8Num7z6"/>
    <w:qFormat/>
    <w:rsid w:val="00851E59"/>
  </w:style>
  <w:style w:type="character" w:customStyle="1" w:styleId="WW8Num7z7">
    <w:name w:val="WW8Num7z7"/>
    <w:qFormat/>
    <w:rsid w:val="00851E59"/>
  </w:style>
  <w:style w:type="character" w:customStyle="1" w:styleId="WW8Num7z8">
    <w:name w:val="WW8Num7z8"/>
    <w:qFormat/>
    <w:rsid w:val="00851E59"/>
  </w:style>
  <w:style w:type="character" w:customStyle="1" w:styleId="WW8Num8z0">
    <w:name w:val="WW8Num8z0"/>
    <w:qFormat/>
    <w:rsid w:val="00851E59"/>
  </w:style>
  <w:style w:type="character" w:customStyle="1" w:styleId="WW8Num8z1">
    <w:name w:val="WW8Num8z1"/>
    <w:qFormat/>
    <w:rsid w:val="00851E59"/>
  </w:style>
  <w:style w:type="character" w:customStyle="1" w:styleId="WW8Num8z2">
    <w:name w:val="WW8Num8z2"/>
    <w:qFormat/>
    <w:rsid w:val="00851E59"/>
  </w:style>
  <w:style w:type="character" w:customStyle="1" w:styleId="WW8Num8z3">
    <w:name w:val="WW8Num8z3"/>
    <w:qFormat/>
    <w:rsid w:val="00851E59"/>
  </w:style>
  <w:style w:type="character" w:customStyle="1" w:styleId="WW8Num8z4">
    <w:name w:val="WW8Num8z4"/>
    <w:qFormat/>
    <w:rsid w:val="00851E59"/>
  </w:style>
  <w:style w:type="character" w:customStyle="1" w:styleId="WW8Num8z5">
    <w:name w:val="WW8Num8z5"/>
    <w:qFormat/>
    <w:rsid w:val="00851E59"/>
  </w:style>
  <w:style w:type="character" w:customStyle="1" w:styleId="WW8Num8z6">
    <w:name w:val="WW8Num8z6"/>
    <w:qFormat/>
    <w:rsid w:val="00851E59"/>
  </w:style>
  <w:style w:type="character" w:customStyle="1" w:styleId="WW8Num8z7">
    <w:name w:val="WW8Num8z7"/>
    <w:qFormat/>
    <w:rsid w:val="00851E59"/>
  </w:style>
  <w:style w:type="character" w:customStyle="1" w:styleId="WW8Num8z8">
    <w:name w:val="WW8Num8z8"/>
    <w:qFormat/>
    <w:rsid w:val="00851E59"/>
  </w:style>
  <w:style w:type="character" w:customStyle="1" w:styleId="WW8Num9z0">
    <w:name w:val="WW8Num9z0"/>
    <w:qFormat/>
    <w:rsid w:val="00851E59"/>
  </w:style>
  <w:style w:type="character" w:customStyle="1" w:styleId="WW8Num9z1">
    <w:name w:val="WW8Num9z1"/>
    <w:qFormat/>
    <w:rsid w:val="00851E59"/>
  </w:style>
  <w:style w:type="character" w:customStyle="1" w:styleId="WW8Num9z2">
    <w:name w:val="WW8Num9z2"/>
    <w:qFormat/>
    <w:rsid w:val="00851E59"/>
  </w:style>
  <w:style w:type="character" w:customStyle="1" w:styleId="WW8Num9z3">
    <w:name w:val="WW8Num9z3"/>
    <w:qFormat/>
    <w:rsid w:val="00851E59"/>
  </w:style>
  <w:style w:type="character" w:customStyle="1" w:styleId="WW8Num9z4">
    <w:name w:val="WW8Num9z4"/>
    <w:qFormat/>
    <w:rsid w:val="00851E59"/>
  </w:style>
  <w:style w:type="character" w:customStyle="1" w:styleId="WW8Num9z5">
    <w:name w:val="WW8Num9z5"/>
    <w:qFormat/>
    <w:rsid w:val="00851E59"/>
  </w:style>
  <w:style w:type="character" w:customStyle="1" w:styleId="WW8Num9z6">
    <w:name w:val="WW8Num9z6"/>
    <w:qFormat/>
    <w:rsid w:val="00851E59"/>
  </w:style>
  <w:style w:type="character" w:customStyle="1" w:styleId="WW8Num9z7">
    <w:name w:val="WW8Num9z7"/>
    <w:qFormat/>
    <w:rsid w:val="00851E59"/>
  </w:style>
  <w:style w:type="character" w:customStyle="1" w:styleId="WW8Num9z8">
    <w:name w:val="WW8Num9z8"/>
    <w:qFormat/>
    <w:rsid w:val="00851E59"/>
  </w:style>
  <w:style w:type="character" w:customStyle="1" w:styleId="WW8Num10z0">
    <w:name w:val="WW8Num10z0"/>
    <w:qFormat/>
    <w:rsid w:val="00851E59"/>
    <w:rPr>
      <w:rFonts w:cs="Times New Roman"/>
    </w:rPr>
  </w:style>
  <w:style w:type="character" w:customStyle="1" w:styleId="WW8Num10z1">
    <w:name w:val="WW8Num10z1"/>
    <w:qFormat/>
    <w:rsid w:val="00851E59"/>
    <w:rPr>
      <w:rFonts w:cs="Times New Roman"/>
    </w:rPr>
  </w:style>
  <w:style w:type="character" w:customStyle="1" w:styleId="WW8Num11z0">
    <w:name w:val="WW8Num11z0"/>
    <w:qFormat/>
    <w:rsid w:val="00851E59"/>
    <w:rPr>
      <w:rFonts w:ascii="Times New Roman" w:hAnsi="Times New Roman" w:cs="Times New Roman"/>
    </w:rPr>
  </w:style>
  <w:style w:type="character" w:customStyle="1" w:styleId="WW8Num11z1">
    <w:name w:val="WW8Num11z1"/>
    <w:qFormat/>
    <w:rsid w:val="00851E59"/>
    <w:rPr>
      <w:rFonts w:ascii="Courier New" w:hAnsi="Courier New" w:cs="Courier New"/>
    </w:rPr>
  </w:style>
  <w:style w:type="character" w:customStyle="1" w:styleId="WW8Num11z2">
    <w:name w:val="WW8Num11z2"/>
    <w:qFormat/>
    <w:rsid w:val="00851E59"/>
    <w:rPr>
      <w:rFonts w:ascii="Wingdings" w:hAnsi="Wingdings" w:cs="Wingdings"/>
    </w:rPr>
  </w:style>
  <w:style w:type="character" w:customStyle="1" w:styleId="WW8Num11z3">
    <w:name w:val="WW8Num11z3"/>
    <w:qFormat/>
    <w:rsid w:val="00851E59"/>
    <w:rPr>
      <w:rFonts w:ascii="Symbol" w:hAnsi="Symbol" w:cs="Symbol"/>
    </w:rPr>
  </w:style>
  <w:style w:type="character" w:customStyle="1" w:styleId="WW8Num12z0">
    <w:name w:val="WW8Num12z0"/>
    <w:qFormat/>
    <w:rsid w:val="00851E59"/>
  </w:style>
  <w:style w:type="character" w:customStyle="1" w:styleId="WW8Num12z1">
    <w:name w:val="WW8Num12z1"/>
    <w:qFormat/>
    <w:rsid w:val="00851E59"/>
  </w:style>
  <w:style w:type="character" w:customStyle="1" w:styleId="WW8Num12z2">
    <w:name w:val="WW8Num12z2"/>
    <w:qFormat/>
    <w:rsid w:val="00851E59"/>
  </w:style>
  <w:style w:type="character" w:customStyle="1" w:styleId="WW8Num12z3">
    <w:name w:val="WW8Num12z3"/>
    <w:qFormat/>
    <w:rsid w:val="00851E59"/>
  </w:style>
  <w:style w:type="character" w:customStyle="1" w:styleId="WW8Num12z4">
    <w:name w:val="WW8Num12z4"/>
    <w:qFormat/>
    <w:rsid w:val="00851E59"/>
  </w:style>
  <w:style w:type="character" w:customStyle="1" w:styleId="WW8Num12z5">
    <w:name w:val="WW8Num12z5"/>
    <w:qFormat/>
    <w:rsid w:val="00851E59"/>
  </w:style>
  <w:style w:type="character" w:customStyle="1" w:styleId="WW8Num12z6">
    <w:name w:val="WW8Num12z6"/>
    <w:qFormat/>
    <w:rsid w:val="00851E59"/>
  </w:style>
  <w:style w:type="character" w:customStyle="1" w:styleId="WW8Num12z7">
    <w:name w:val="WW8Num12z7"/>
    <w:qFormat/>
    <w:rsid w:val="00851E59"/>
  </w:style>
  <w:style w:type="character" w:customStyle="1" w:styleId="WW8Num12z8">
    <w:name w:val="WW8Num12z8"/>
    <w:qFormat/>
    <w:rsid w:val="00851E59"/>
  </w:style>
  <w:style w:type="character" w:customStyle="1" w:styleId="WW8Num13z0">
    <w:name w:val="WW8Num13z0"/>
    <w:qFormat/>
    <w:rsid w:val="00851E59"/>
  </w:style>
  <w:style w:type="character" w:customStyle="1" w:styleId="WW8Num13z1">
    <w:name w:val="WW8Num13z1"/>
    <w:qFormat/>
    <w:rsid w:val="00851E59"/>
  </w:style>
  <w:style w:type="character" w:customStyle="1" w:styleId="WW8Num13z2">
    <w:name w:val="WW8Num13z2"/>
    <w:qFormat/>
    <w:rsid w:val="00851E59"/>
  </w:style>
  <w:style w:type="character" w:customStyle="1" w:styleId="WW8Num13z3">
    <w:name w:val="WW8Num13z3"/>
    <w:qFormat/>
    <w:rsid w:val="00851E59"/>
  </w:style>
  <w:style w:type="character" w:customStyle="1" w:styleId="WW8Num13z4">
    <w:name w:val="WW8Num13z4"/>
    <w:qFormat/>
    <w:rsid w:val="00851E59"/>
  </w:style>
  <w:style w:type="character" w:customStyle="1" w:styleId="WW8Num13z5">
    <w:name w:val="WW8Num13z5"/>
    <w:qFormat/>
    <w:rsid w:val="00851E59"/>
  </w:style>
  <w:style w:type="character" w:customStyle="1" w:styleId="WW8Num13z6">
    <w:name w:val="WW8Num13z6"/>
    <w:qFormat/>
    <w:rsid w:val="00851E59"/>
  </w:style>
  <w:style w:type="character" w:customStyle="1" w:styleId="WW8Num13z7">
    <w:name w:val="WW8Num13z7"/>
    <w:qFormat/>
    <w:rsid w:val="00851E59"/>
  </w:style>
  <w:style w:type="character" w:customStyle="1" w:styleId="WW8Num13z8">
    <w:name w:val="WW8Num13z8"/>
    <w:qFormat/>
    <w:rsid w:val="00851E59"/>
  </w:style>
  <w:style w:type="character" w:customStyle="1" w:styleId="11">
    <w:name w:val="Основной шрифт абзаца1"/>
    <w:qFormat/>
    <w:rsid w:val="00851E59"/>
  </w:style>
  <w:style w:type="character" w:customStyle="1" w:styleId="a3">
    <w:name w:val="Знак Знак"/>
    <w:qFormat/>
    <w:rsid w:val="00851E59"/>
    <w:rPr>
      <w:sz w:val="24"/>
      <w:szCs w:val="24"/>
      <w:lang w:val="ru-RU" w:bidi="ar-SA"/>
    </w:rPr>
  </w:style>
  <w:style w:type="character" w:customStyle="1" w:styleId="FontStyle12">
    <w:name w:val="Font Style12"/>
    <w:qFormat/>
    <w:rsid w:val="00851E59"/>
    <w:rPr>
      <w:rFonts w:ascii="Times New Roman" w:hAnsi="Times New Roman" w:cs="Times New Roman"/>
      <w:sz w:val="20"/>
      <w:szCs w:val="20"/>
    </w:rPr>
  </w:style>
  <w:style w:type="character" w:customStyle="1" w:styleId="-">
    <w:name w:val="Интернет-ссылка"/>
    <w:rsid w:val="00851E59"/>
    <w:rPr>
      <w:color w:val="0000FF"/>
      <w:u w:val="single"/>
    </w:rPr>
  </w:style>
  <w:style w:type="character" w:styleId="a4">
    <w:name w:val="page number"/>
    <w:basedOn w:val="11"/>
    <w:qFormat/>
    <w:rsid w:val="00851E59"/>
  </w:style>
  <w:style w:type="character" w:customStyle="1" w:styleId="FooterChar">
    <w:name w:val="Footer Char"/>
    <w:qFormat/>
    <w:rsid w:val="00851E59"/>
    <w:rPr>
      <w:rFonts w:ascii="Times New Roman" w:hAnsi="Times New Roman" w:cs="Times New Roman"/>
      <w:sz w:val="24"/>
      <w:szCs w:val="24"/>
      <w:lang w:val="x-none"/>
    </w:rPr>
  </w:style>
  <w:style w:type="character" w:customStyle="1" w:styleId="a5">
    <w:name w:val="Символ сноски"/>
    <w:qFormat/>
    <w:rsid w:val="00851E59"/>
    <w:rPr>
      <w:rFonts w:cs="Times New Roman"/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851E59"/>
    <w:rPr>
      <w:vertAlign w:val="superscript"/>
    </w:rPr>
  </w:style>
  <w:style w:type="character" w:customStyle="1" w:styleId="a7">
    <w:name w:val="Символ концевой сноски"/>
    <w:qFormat/>
    <w:rsid w:val="00851E59"/>
    <w:rPr>
      <w:vertAlign w:val="superscript"/>
    </w:rPr>
  </w:style>
  <w:style w:type="character" w:customStyle="1" w:styleId="WW-">
    <w:name w:val="WW-Символ концевой сноски"/>
    <w:qFormat/>
    <w:rsid w:val="00851E59"/>
  </w:style>
  <w:style w:type="character" w:customStyle="1" w:styleId="WW8Num10z2">
    <w:name w:val="WW8Num10z2"/>
    <w:qFormat/>
    <w:rsid w:val="00851E59"/>
    <w:rPr>
      <w:rFonts w:ascii="Wingdings" w:hAnsi="Wingdings" w:cs="Wingdings"/>
    </w:rPr>
  </w:style>
  <w:style w:type="character" w:customStyle="1" w:styleId="WW8Num10z3">
    <w:name w:val="WW8Num10z3"/>
    <w:qFormat/>
    <w:rsid w:val="00851E59"/>
    <w:rPr>
      <w:rFonts w:ascii="Symbol" w:hAnsi="Symbol" w:cs="Symbol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sid w:val="00851E59"/>
    <w:rPr>
      <w:vertAlign w:val="superscript"/>
    </w:rPr>
  </w:style>
  <w:style w:type="character" w:customStyle="1" w:styleId="a9">
    <w:name w:val="Основной текст Знак"/>
    <w:basedOn w:val="a0"/>
    <w:qFormat/>
    <w:rsid w:val="00851E5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Нижний колонтитул Знак"/>
    <w:basedOn w:val="a0"/>
    <w:qFormat/>
    <w:rsid w:val="00851E5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Верхний колонтитул Знак"/>
    <w:basedOn w:val="a0"/>
    <w:qFormat/>
    <w:rsid w:val="00851E5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c">
    <w:name w:val="Текст выноски Знак"/>
    <w:basedOn w:val="a0"/>
    <w:qFormat/>
    <w:rsid w:val="00851E59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d">
    <w:name w:val="Текст сноски Знак"/>
    <w:basedOn w:val="a0"/>
    <w:qFormat/>
    <w:rsid w:val="00851E5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WW8Num32z3">
    <w:name w:val="WW8Num32z3"/>
    <w:qFormat/>
    <w:rsid w:val="00851E59"/>
  </w:style>
  <w:style w:type="character" w:customStyle="1" w:styleId="10">
    <w:name w:val="Заголовок 1 Знак"/>
    <w:basedOn w:val="a0"/>
    <w:link w:val="1"/>
    <w:qFormat/>
    <w:rsid w:val="00557DD2"/>
    <w:rPr>
      <w:rFonts w:ascii="Times New Roman" w:eastAsia="Times New Roman" w:hAnsi="Times New Roman" w:cs="Times New Roman"/>
      <w:b/>
      <w:caps/>
      <w:spacing w:val="20"/>
      <w:sz w:val="36"/>
      <w:szCs w:val="20"/>
      <w:u w:val="single"/>
      <w:lang w:eastAsia="zh-CN"/>
    </w:rPr>
  </w:style>
  <w:style w:type="character" w:customStyle="1" w:styleId="ae">
    <w:name w:val="Символ нумерации"/>
    <w:qFormat/>
    <w:rPr>
      <w:rFonts w:ascii="Times New Roman" w:hAnsi="Times New Roman"/>
      <w:sz w:val="26"/>
      <w:szCs w:val="26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customStyle="1" w:styleId="af">
    <w:name w:val="Заголовок"/>
    <w:basedOn w:val="a"/>
    <w:next w:val="af0"/>
    <w:qFormat/>
    <w:rsid w:val="00851E5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a"/>
    <w:rsid w:val="00851E59"/>
    <w:pPr>
      <w:spacing w:after="140" w:line="276" w:lineRule="auto"/>
    </w:pPr>
  </w:style>
  <w:style w:type="paragraph" w:styleId="af1">
    <w:name w:val="List"/>
    <w:basedOn w:val="af0"/>
    <w:rsid w:val="00851E59"/>
    <w:rPr>
      <w:rFonts w:cs="Arial"/>
    </w:rPr>
  </w:style>
  <w:style w:type="paragraph" w:styleId="af2">
    <w:name w:val="caption"/>
    <w:basedOn w:val="a"/>
    <w:qFormat/>
    <w:rsid w:val="00851E59"/>
    <w:pPr>
      <w:suppressLineNumbers/>
      <w:spacing w:before="120" w:after="120"/>
    </w:pPr>
    <w:rPr>
      <w:rFonts w:cs="Arial"/>
      <w:i/>
      <w:iCs/>
    </w:rPr>
  </w:style>
  <w:style w:type="paragraph" w:styleId="af3">
    <w:name w:val="index heading"/>
    <w:basedOn w:val="a"/>
    <w:qFormat/>
    <w:pPr>
      <w:suppressLineNumbers/>
    </w:pPr>
    <w:rPr>
      <w:rFonts w:cs="Arial"/>
    </w:rPr>
  </w:style>
  <w:style w:type="paragraph" w:customStyle="1" w:styleId="12">
    <w:name w:val="Указатель1"/>
    <w:basedOn w:val="a"/>
    <w:qFormat/>
    <w:rsid w:val="00851E59"/>
    <w:pPr>
      <w:suppressLineNumbers/>
    </w:pPr>
    <w:rPr>
      <w:rFonts w:cs="Arial"/>
    </w:rPr>
  </w:style>
  <w:style w:type="paragraph" w:customStyle="1" w:styleId="ConsPlusCell">
    <w:name w:val="ConsPlusCell"/>
    <w:qFormat/>
    <w:rsid w:val="00851E59"/>
    <w:pPr>
      <w:widowControl w:val="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qFormat/>
    <w:rsid w:val="00851E59"/>
    <w:pPr>
      <w:widowControl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f4">
    <w:name w:val="Normal (Web)"/>
    <w:basedOn w:val="a"/>
    <w:qFormat/>
    <w:rsid w:val="00851E59"/>
    <w:pPr>
      <w:spacing w:before="280" w:after="280"/>
    </w:pPr>
  </w:style>
  <w:style w:type="paragraph" w:customStyle="1" w:styleId="af5">
    <w:name w:val="Верхний и нижний колонтитулы"/>
    <w:basedOn w:val="a"/>
    <w:qFormat/>
    <w:rsid w:val="00851E59"/>
    <w:pPr>
      <w:suppressLineNumbers/>
      <w:tabs>
        <w:tab w:val="center" w:pos="4819"/>
        <w:tab w:val="right" w:pos="9638"/>
      </w:tabs>
    </w:pPr>
  </w:style>
  <w:style w:type="paragraph" w:styleId="af6">
    <w:name w:val="footer"/>
    <w:basedOn w:val="a"/>
    <w:rsid w:val="00851E5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851E59"/>
    <w:pPr>
      <w:widowControl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Title">
    <w:name w:val="ConsTitle"/>
    <w:qFormat/>
    <w:rsid w:val="00851E59"/>
    <w:pPr>
      <w:ind w:right="19772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Normal">
    <w:name w:val="ConsNormal"/>
    <w:qFormat/>
    <w:rsid w:val="00851E59"/>
    <w:pPr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nformat">
    <w:name w:val="ConsNonformat"/>
    <w:qFormat/>
    <w:rsid w:val="00851E59"/>
    <w:pPr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3">
    <w:name w:val="toc 3"/>
    <w:basedOn w:val="a"/>
    <w:next w:val="a"/>
    <w:rsid w:val="00851E59"/>
    <w:pPr>
      <w:ind w:left="480"/>
    </w:pPr>
  </w:style>
  <w:style w:type="paragraph" w:styleId="2">
    <w:name w:val="toc 2"/>
    <w:basedOn w:val="a"/>
    <w:next w:val="a"/>
    <w:rsid w:val="00851E59"/>
    <w:pPr>
      <w:ind w:left="240"/>
    </w:pPr>
  </w:style>
  <w:style w:type="paragraph" w:styleId="13">
    <w:name w:val="toc 1"/>
    <w:basedOn w:val="a"/>
    <w:next w:val="a"/>
    <w:rsid w:val="00851E59"/>
  </w:style>
  <w:style w:type="paragraph" w:styleId="af7">
    <w:name w:val="header"/>
    <w:basedOn w:val="a"/>
    <w:rsid w:val="00851E59"/>
    <w:pPr>
      <w:tabs>
        <w:tab w:val="center" w:pos="4677"/>
        <w:tab w:val="right" w:pos="9355"/>
      </w:tabs>
    </w:pPr>
  </w:style>
  <w:style w:type="paragraph" w:customStyle="1" w:styleId="juscontext">
    <w:name w:val="juscontext"/>
    <w:basedOn w:val="a"/>
    <w:qFormat/>
    <w:rsid w:val="00851E59"/>
    <w:pPr>
      <w:spacing w:before="280" w:after="280"/>
    </w:pPr>
  </w:style>
  <w:style w:type="paragraph" w:styleId="af8">
    <w:name w:val="Balloon Text"/>
    <w:basedOn w:val="a"/>
    <w:qFormat/>
    <w:rsid w:val="00851E59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851E59"/>
    <w:pPr>
      <w:widowControl w:val="0"/>
    </w:pPr>
    <w:rPr>
      <w:rFonts w:eastAsia="Times New Roman" w:cs="Calibri"/>
      <w:b/>
      <w:szCs w:val="20"/>
      <w:lang w:eastAsia="zh-CN"/>
    </w:rPr>
  </w:style>
  <w:style w:type="paragraph" w:customStyle="1" w:styleId="14">
    <w:name w:val="Абзац списка1"/>
    <w:basedOn w:val="a"/>
    <w:qFormat/>
    <w:rsid w:val="00851E5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rsid w:val="00851E5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20">
    <w:name w:val="Основной текст (2)"/>
    <w:basedOn w:val="a"/>
    <w:qFormat/>
    <w:rsid w:val="00851E59"/>
    <w:pPr>
      <w:widowControl w:val="0"/>
      <w:shd w:val="clear" w:color="auto" w:fill="FFFFFF"/>
      <w:spacing w:after="480" w:line="240" w:lineRule="atLeast"/>
      <w:jc w:val="right"/>
    </w:pPr>
    <w:rPr>
      <w:rFonts w:ascii="Times New Roman CYR" w:hAnsi="Times New Roman CYR" w:cs="Times New Roman CYR"/>
      <w:sz w:val="19"/>
      <w:szCs w:val="20"/>
      <w:lang w:val="x-none"/>
    </w:rPr>
  </w:style>
  <w:style w:type="paragraph" w:customStyle="1" w:styleId="af9">
    <w:name w:val="Содержимое таблицы"/>
    <w:basedOn w:val="a"/>
    <w:qFormat/>
    <w:rsid w:val="00851E59"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rsid w:val="00851E59"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  <w:rsid w:val="00851E59"/>
  </w:style>
  <w:style w:type="paragraph" w:styleId="afc">
    <w:name w:val="footnote text"/>
    <w:basedOn w:val="a"/>
    <w:rsid w:val="00851E59"/>
    <w:pPr>
      <w:suppressLineNumbers/>
      <w:ind w:left="339" w:hanging="339"/>
    </w:pPr>
    <w:rPr>
      <w:sz w:val="20"/>
      <w:szCs w:val="20"/>
    </w:rPr>
  </w:style>
  <w:style w:type="paragraph" w:customStyle="1" w:styleId="TableParagraph">
    <w:name w:val="Table Paragraph"/>
    <w:basedOn w:val="a"/>
    <w:qFormat/>
    <w:rsid w:val="00557DD2"/>
    <w:pPr>
      <w:widowControl w:val="0"/>
      <w:shd w:val="clear" w:color="auto" w:fill="FFFFFF"/>
      <w:suppressAutoHyphens w:val="0"/>
    </w:pPr>
    <w:rPr>
      <w:sz w:val="22"/>
      <w:szCs w:val="22"/>
    </w:rPr>
  </w:style>
  <w:style w:type="paragraph" w:customStyle="1" w:styleId="afd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styleId="afe">
    <w:name w:val="List Paragraph"/>
    <w:basedOn w:val="a"/>
    <w:qFormat/>
    <w:pPr>
      <w:widowControl w:val="0"/>
      <w:shd w:val="clear" w:color="auto" w:fill="FFFFFF"/>
      <w:suppressAutoHyphens w:val="0"/>
      <w:ind w:left="724" w:firstLine="707"/>
      <w:jc w:val="both"/>
    </w:pPr>
  </w:style>
  <w:style w:type="numbering" w:customStyle="1" w:styleId="WW8Num2">
    <w:name w:val="WW8Num2"/>
    <w:qFormat/>
  </w:style>
  <w:style w:type="table" w:styleId="aff">
    <w:name w:val="Table Grid"/>
    <w:basedOn w:val="a1"/>
    <w:uiPriority w:val="59"/>
    <w:rsid w:val="00D35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file:///D:/%D0%9C%D0%BE%D0%B8%20%D0%B4%D0%BE%D0%BA%D1%83%D0%BC%D0%B5%D0%BD%D1%82%D1%8B/2016-2023/%D0%9F%D0%A0%D0%9E%D0%93%D0%A0%D0%90%D0%9C%D0%9C%D0%AB/%D0%B1%D0%BB%D0%B0%D0%B3%D0%BE%D1%83%D1%81%D1%82%D1%80%D0%BE%D0%B9%D1%81%D1%82%D0%B2%D0%BE/2024-2026%20%D0%BA%D0%BE%D0%BC%D1%84%D0%BE%D1%80%D1%82%20%D1%81%D1%80%D0%B5%D0%B4%D0%B0/%D0%9F%D1%80%D0%BE%D1%86%D0%B5%D1%81%D1%81%D0%BD%D1%8B%D0%B5%20%D0%BC%D0%B5%D1%80%D0%BE%D0%BF%D1%80%D0%B8%D1%8F%D1%82%D0%B8%D1%8F%20%D1%83%D0%BB%D0%B8%D1%87%D0%BD.%20%D0%BE%D1%81%D0%B2%D0%B5%D1%89.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EBD3E-FAB4-4A1B-A4B0-9FF39A6E0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2356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gkmh98</dc:creator>
  <cp:lastModifiedBy>User</cp:lastModifiedBy>
  <cp:revision>2</cp:revision>
  <cp:lastPrinted>2024-06-26T05:24:00Z</cp:lastPrinted>
  <dcterms:created xsi:type="dcterms:W3CDTF">2024-07-05T05:30:00Z</dcterms:created>
  <dcterms:modified xsi:type="dcterms:W3CDTF">2024-07-05T05:30:00Z</dcterms:modified>
  <dc:language>ru-RU</dc:language>
</cp:coreProperties>
</file>